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130"/>
        <w:gridCol w:w="3558"/>
        <w:gridCol w:w="2883"/>
      </w:tblGrid>
      <w:tr w:rsidR="00834B8C" w:rsidTr="00834B8C">
        <w:trPr>
          <w:trHeight w:val="1866"/>
        </w:trPr>
        <w:tc>
          <w:tcPr>
            <w:tcW w:w="1635" w:type="pct"/>
          </w:tcPr>
          <w:p w:rsidR="00834B8C" w:rsidRDefault="00834B8C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РАССМОТРЕНО:</w:t>
            </w:r>
          </w:p>
          <w:p w:rsidR="00834B8C" w:rsidRDefault="00834B8C">
            <w:pPr>
              <w:tabs>
                <w:tab w:val="left" w:pos="9288"/>
              </w:tabs>
            </w:pPr>
            <w:r>
              <w:t>на заседании школьного методического объединения учителей естественно-математического цикла</w:t>
            </w:r>
          </w:p>
          <w:p w:rsidR="00834B8C" w:rsidRDefault="00834B8C">
            <w:pPr>
              <w:tabs>
                <w:tab w:val="left" w:pos="9288"/>
              </w:tabs>
              <w:jc w:val="both"/>
            </w:pPr>
            <w:r>
              <w:t>от «29»августа 2015г.</w:t>
            </w:r>
          </w:p>
          <w:p w:rsidR="00834B8C" w:rsidRDefault="00834B8C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34B8C" w:rsidRDefault="00834B8C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СОГЛАСОВАНО:</w:t>
            </w:r>
          </w:p>
          <w:p w:rsidR="00834B8C" w:rsidRDefault="00834B8C">
            <w:pPr>
              <w:tabs>
                <w:tab w:val="left" w:pos="9288"/>
              </w:tabs>
              <w:jc w:val="both"/>
            </w:pPr>
            <w:r>
              <w:t xml:space="preserve">Заместитель директора  по УВР </w:t>
            </w:r>
          </w:p>
          <w:p w:rsidR="00834B8C" w:rsidRDefault="00834B8C">
            <w:pPr>
              <w:tabs>
                <w:tab w:val="left" w:pos="9288"/>
              </w:tabs>
              <w:jc w:val="both"/>
            </w:pPr>
            <w:proofErr w:type="spellStart"/>
            <w:r>
              <w:t>Сластихина</w:t>
            </w:r>
            <w:proofErr w:type="spellEnd"/>
            <w:r>
              <w:t xml:space="preserve"> Е.П.</w:t>
            </w:r>
          </w:p>
          <w:p w:rsidR="00834B8C" w:rsidRDefault="00834B8C">
            <w:pPr>
              <w:tabs>
                <w:tab w:val="left" w:pos="9288"/>
              </w:tabs>
              <w:jc w:val="center"/>
            </w:pPr>
            <w:r>
              <w:t xml:space="preserve"> </w:t>
            </w:r>
          </w:p>
          <w:p w:rsidR="00834B8C" w:rsidRDefault="00834B8C">
            <w:pPr>
              <w:tabs>
                <w:tab w:val="left" w:pos="9288"/>
              </w:tabs>
              <w:jc w:val="both"/>
            </w:pPr>
            <w:r>
              <w:t xml:space="preserve"> «29» августа 2015г.</w:t>
            </w:r>
          </w:p>
          <w:p w:rsidR="00834B8C" w:rsidRDefault="00834B8C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834B8C" w:rsidRDefault="00834B8C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УТВЕРЖДАЮ:</w:t>
            </w:r>
          </w:p>
          <w:p w:rsidR="00834B8C" w:rsidRDefault="00834B8C">
            <w:pPr>
              <w:tabs>
                <w:tab w:val="left" w:pos="9288"/>
              </w:tabs>
              <w:jc w:val="both"/>
            </w:pPr>
            <w:r>
              <w:t xml:space="preserve">Директор </w:t>
            </w:r>
          </w:p>
          <w:p w:rsidR="00834B8C" w:rsidRDefault="00834B8C">
            <w:pPr>
              <w:tabs>
                <w:tab w:val="left" w:pos="9288"/>
              </w:tabs>
            </w:pPr>
            <w:r>
              <w:t>муниципального бюджетного образовательного учреждения «</w:t>
            </w:r>
            <w:proofErr w:type="spellStart"/>
            <w:r>
              <w:t>Кириковская</w:t>
            </w:r>
            <w:proofErr w:type="spellEnd"/>
            <w:r>
              <w:t xml:space="preserve"> средняя школа»</w:t>
            </w:r>
          </w:p>
          <w:p w:rsidR="00834B8C" w:rsidRDefault="00834B8C">
            <w:pPr>
              <w:tabs>
                <w:tab w:val="left" w:pos="9288"/>
              </w:tabs>
              <w:jc w:val="both"/>
            </w:pPr>
            <w:r>
              <w:t>Ивченко О.В.</w:t>
            </w:r>
          </w:p>
          <w:p w:rsidR="00834B8C" w:rsidRDefault="00834B8C">
            <w:pPr>
              <w:tabs>
                <w:tab w:val="left" w:pos="9288"/>
              </w:tabs>
              <w:jc w:val="center"/>
            </w:pPr>
            <w:r>
              <w:t xml:space="preserve"> от«29» августа 2015г.</w:t>
            </w:r>
          </w:p>
          <w:p w:rsidR="00834B8C" w:rsidRDefault="00834B8C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B8C" w:rsidRDefault="00834B8C" w:rsidP="00834B8C">
      <w:pPr>
        <w:tabs>
          <w:tab w:val="left" w:pos="9288"/>
        </w:tabs>
        <w:ind w:left="360"/>
        <w:jc w:val="center"/>
        <w:rPr>
          <w:rFonts w:eastAsia="Times New Roman"/>
        </w:rPr>
      </w:pPr>
    </w:p>
    <w:p w:rsidR="00834B8C" w:rsidRDefault="00834B8C" w:rsidP="00834B8C">
      <w:pPr>
        <w:tabs>
          <w:tab w:val="left" w:pos="9288"/>
        </w:tabs>
        <w:ind w:left="360"/>
        <w:jc w:val="center"/>
      </w:pPr>
    </w:p>
    <w:p w:rsidR="00834B8C" w:rsidRDefault="00834B8C" w:rsidP="00834B8C">
      <w:pPr>
        <w:tabs>
          <w:tab w:val="left" w:pos="9288"/>
        </w:tabs>
        <w:ind w:left="360"/>
        <w:jc w:val="center"/>
      </w:pPr>
    </w:p>
    <w:p w:rsidR="00834B8C" w:rsidRPr="00834B8C" w:rsidRDefault="00834B8C" w:rsidP="00834B8C">
      <w:pPr>
        <w:jc w:val="center"/>
        <w:rPr>
          <w:b/>
          <w:sz w:val="28"/>
          <w:szCs w:val="28"/>
        </w:rPr>
      </w:pPr>
      <w:r w:rsidRPr="00834B8C">
        <w:rPr>
          <w:b/>
          <w:sz w:val="28"/>
          <w:szCs w:val="28"/>
        </w:rPr>
        <w:t>РАБОЧАЯ ПРОГРАММА</w:t>
      </w:r>
    </w:p>
    <w:p w:rsidR="00834B8C" w:rsidRPr="00834B8C" w:rsidRDefault="00834B8C" w:rsidP="00834B8C">
      <w:pPr>
        <w:jc w:val="center"/>
        <w:rPr>
          <w:b/>
          <w:sz w:val="28"/>
          <w:szCs w:val="28"/>
        </w:rPr>
      </w:pPr>
      <w:r w:rsidRPr="00834B8C">
        <w:rPr>
          <w:b/>
          <w:sz w:val="28"/>
          <w:szCs w:val="28"/>
        </w:rPr>
        <w:t>по  элективному курсу «  Химия  и жизнь»</w:t>
      </w:r>
    </w:p>
    <w:p w:rsidR="00834B8C" w:rsidRPr="00834B8C" w:rsidRDefault="00834B8C" w:rsidP="00834B8C">
      <w:pPr>
        <w:jc w:val="center"/>
        <w:rPr>
          <w:b/>
          <w:sz w:val="28"/>
          <w:szCs w:val="28"/>
        </w:rPr>
      </w:pPr>
      <w:r w:rsidRPr="00834B8C">
        <w:rPr>
          <w:b/>
          <w:sz w:val="28"/>
          <w:szCs w:val="28"/>
        </w:rPr>
        <w:t>для учащихся 9  класса муниципального бюджетного образовательного учреждения «</w:t>
      </w:r>
      <w:proofErr w:type="spellStart"/>
      <w:r w:rsidRPr="00834B8C">
        <w:rPr>
          <w:b/>
          <w:sz w:val="28"/>
          <w:szCs w:val="28"/>
        </w:rPr>
        <w:t>Кириковская</w:t>
      </w:r>
      <w:proofErr w:type="spellEnd"/>
      <w:r w:rsidRPr="00834B8C">
        <w:rPr>
          <w:b/>
          <w:sz w:val="28"/>
          <w:szCs w:val="28"/>
        </w:rPr>
        <w:t xml:space="preserve"> средняя школа»</w:t>
      </w:r>
    </w:p>
    <w:p w:rsidR="00834B8C" w:rsidRDefault="00834B8C" w:rsidP="00834B8C">
      <w:pPr>
        <w:jc w:val="center"/>
        <w:rPr>
          <w:b/>
        </w:rPr>
      </w:pPr>
    </w:p>
    <w:p w:rsidR="00834B8C" w:rsidRDefault="00834B8C" w:rsidP="00834B8C">
      <w:pPr>
        <w:jc w:val="center"/>
        <w:rPr>
          <w:b/>
        </w:rPr>
      </w:pPr>
    </w:p>
    <w:p w:rsidR="00834B8C" w:rsidRDefault="00834B8C" w:rsidP="00834B8C">
      <w:pPr>
        <w:jc w:val="center"/>
        <w:rPr>
          <w:b/>
        </w:rPr>
      </w:pPr>
    </w:p>
    <w:p w:rsidR="00834B8C" w:rsidRDefault="00834B8C" w:rsidP="00834B8C">
      <w:pPr>
        <w:jc w:val="center"/>
        <w:rPr>
          <w:b/>
        </w:rPr>
      </w:pPr>
    </w:p>
    <w:p w:rsidR="00834B8C" w:rsidRPr="00834B8C" w:rsidRDefault="00834B8C" w:rsidP="00834B8C">
      <w:pPr>
        <w:rPr>
          <w:sz w:val="28"/>
          <w:szCs w:val="28"/>
        </w:rPr>
      </w:pPr>
      <w:r w:rsidRPr="00834B8C">
        <w:rPr>
          <w:sz w:val="28"/>
          <w:szCs w:val="28"/>
        </w:rPr>
        <w:t xml:space="preserve">Составил:              учитель  высшей  квалификационной категории  </w:t>
      </w:r>
      <w:proofErr w:type="spellStart"/>
      <w:r w:rsidRPr="00834B8C">
        <w:rPr>
          <w:sz w:val="28"/>
          <w:szCs w:val="28"/>
        </w:rPr>
        <w:t>Слабкова</w:t>
      </w:r>
      <w:proofErr w:type="spellEnd"/>
      <w:r w:rsidRPr="00834B8C">
        <w:rPr>
          <w:sz w:val="28"/>
          <w:szCs w:val="28"/>
        </w:rPr>
        <w:t xml:space="preserve"> Галина Петровна</w:t>
      </w:r>
    </w:p>
    <w:p w:rsidR="00834B8C" w:rsidRPr="00834B8C" w:rsidRDefault="00834B8C" w:rsidP="00834B8C">
      <w:pPr>
        <w:rPr>
          <w:sz w:val="28"/>
          <w:szCs w:val="28"/>
        </w:rPr>
      </w:pPr>
    </w:p>
    <w:p w:rsidR="00834B8C" w:rsidRDefault="00834B8C" w:rsidP="00834B8C">
      <w:pPr>
        <w:rPr>
          <w:sz w:val="28"/>
          <w:szCs w:val="28"/>
        </w:rPr>
      </w:pPr>
    </w:p>
    <w:p w:rsidR="00834B8C" w:rsidRDefault="00834B8C" w:rsidP="00834B8C">
      <w:pPr>
        <w:rPr>
          <w:sz w:val="28"/>
          <w:szCs w:val="28"/>
        </w:rPr>
      </w:pPr>
    </w:p>
    <w:p w:rsidR="00834B8C" w:rsidRDefault="00834B8C" w:rsidP="00834B8C">
      <w:pPr>
        <w:rPr>
          <w:sz w:val="28"/>
          <w:szCs w:val="28"/>
        </w:rPr>
      </w:pPr>
    </w:p>
    <w:p w:rsidR="00834B8C" w:rsidRDefault="00834B8C" w:rsidP="00834B8C">
      <w:pPr>
        <w:rPr>
          <w:sz w:val="28"/>
          <w:szCs w:val="28"/>
        </w:rPr>
      </w:pPr>
    </w:p>
    <w:p w:rsidR="00834B8C" w:rsidRDefault="00834B8C" w:rsidP="00834B8C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2015-2016г.</w:t>
      </w:r>
    </w:p>
    <w:p w:rsidR="00F76D83" w:rsidRPr="00834B8C" w:rsidRDefault="00F76D83" w:rsidP="00834B8C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76D83" w:rsidRDefault="00F76D83" w:rsidP="00F76D8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современного образования в области естественных наук является установление тех сложных связей, которые существуют в системе «природа-общество-человек». Для поиска путей решения всех  жизненно важных задач, уменьшения негативных последствий воздействия  антропогенных факторов на окружающую среду, важно выработать  стратегию выживания и развития общества.</w:t>
      </w:r>
    </w:p>
    <w:p w:rsidR="00F76D83" w:rsidRDefault="00F76D83" w:rsidP="00F76D8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настоящего курса является системное изучение химических процессов, происходящих в воздухе, почве и воде, биогеохимических механизмов, обеспечивающих восстановление равновесия в кругообороте веществ; антропогенных влияний, нарушающих замкнутость циклов; способов устранения или уменьшения последствий этих воздействий; экологический мониторинг.</w:t>
      </w:r>
    </w:p>
    <w:p w:rsidR="00F76D83" w:rsidRDefault="00F76D83" w:rsidP="00F76D83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курса:</w:t>
      </w:r>
    </w:p>
    <w:p w:rsidR="00F76D83" w:rsidRDefault="00F76D83" w:rsidP="00F76D8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Способствовать формированию знаний об окружающей среде как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целостной системе с множеством сбалансированных связей, нарушение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усиливает экологическую проблему.</w:t>
      </w:r>
    </w:p>
    <w:p w:rsidR="00F76D83" w:rsidRDefault="00F76D83" w:rsidP="00F76D8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Вызвать профессиональный интерес к основным аспектам охраны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окружающей    среды    –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технико-экономическому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  экологическому   и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социально-политическому.</w:t>
      </w:r>
    </w:p>
    <w:p w:rsidR="00F76D83" w:rsidRDefault="00F76D83" w:rsidP="00F76D8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системой знаний, которые убеждали бы учащихся, что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не является «губителем всего живого», а составляет неотъемлемую часть процесса развития цивилизации.</w:t>
      </w:r>
    </w:p>
    <w:p w:rsidR="00F76D83" w:rsidRDefault="00F76D83" w:rsidP="00F76D8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систему интеллектуальных и практических умений по изучению, оценке и улучшению состояния окружающей среды своего края.</w:t>
      </w:r>
    </w:p>
    <w:p w:rsidR="00F76D83" w:rsidRDefault="00F76D83" w:rsidP="00F76D8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курса отводится 17 часов.</w:t>
      </w:r>
    </w:p>
    <w:p w:rsidR="00F76D83" w:rsidRDefault="00F76D83" w:rsidP="00F76D8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для учащихся 9 классов</w:t>
      </w:r>
      <w:r w:rsidR="001A7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Значительное место в настоящем курсе уделяется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особое внимание уделяется изучению (там, где возможно) процессов, протекающих в живой природе.</w:t>
      </w:r>
    </w:p>
    <w:p w:rsidR="00F76D83" w:rsidRDefault="00F76D83" w:rsidP="00F76D8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76D83" w:rsidRDefault="00F76D83" w:rsidP="00F76D8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предусмотрено изучение теоретических вопросов проведение лабораторно-практических занятий. Лабораторно-практические  занятия рассчитаны на доступные способы оценки пищевых продуктов и ряда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 воды, используемой на бытовые и промышленные нужды, с точки зрения методик, материального обеспечения и возможностей использования в общеобразовательной школе. При необходимости они могут быть заменены другими работами. Программой также предусмотрено проведение практикума по решению задач. В конце программы приводятся примерные темы рефератов и рекомендуемая литература.</w:t>
      </w:r>
    </w:p>
    <w:p w:rsidR="00834B8C" w:rsidRDefault="00834B8C" w:rsidP="00834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(1 ч.)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химии окружающей среды. Значение химии окружающей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понимании вопросов превращения химических элементов в природе, их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в биосфере, проблемы сохранения среды обитания. Место и роль химии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среды в системе наук о природе.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биосферы (2 ч.)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биосферы. Роль биосферы в химии Земли. Фотохимический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синтез. Его основные стадии.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Биогеохимические        процессы.       Антропогенные      нарушения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биогеохимического круговорота элементов в природе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экологические</w:t>
      </w:r>
      <w:proofErr w:type="gramEnd"/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последствия, вызванные этими нарушениями.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круговорота в природе углерода, серы азота.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атмосферы (2 ч.)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атмосферы Земли. Химические реакции в атмосфере. Химия атмосферного озона.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 загрязнения атмосферы. Фотохимический смог.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Парниковый      эффект.   Проблемы    загрязнения   атмосферного   воздуха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атмосферы.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Круговорот кислорода в природе.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Химия гидросферы (3ч.)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природе. Строение льда. Способность воды растворять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вещества. Состояние в воде катионов и анионов.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оболочка ионов.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воды в круговороте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ироде. Растворимость в воде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кислорода. Биохимическая потребность в кислороде. Основные источники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загрязнения гидросферы. Металлы загрязнители водной среды, органические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источники их поступления. Охрана гидросферы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Физико-химические свойства вод РМ: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запах, мутность, цветность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гидрокарбонат ионов, катионов кальция и магния.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общего содержания примесей.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литосферы (4 ч.)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элементы и их минералы в земной коре. Состояние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природных ресурсов России. Проблема рециркуляции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земной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   почвы    пестицидами,      отходами    промышленной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переработки. Проблемы переработки мусора.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Минералы и горные породы.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нитратного азота в овощах и фруктах.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2.Определение кислотности почв.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Хемосфера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ч.)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Токсичные вещества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Стандарты качества среды.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по решению расчетных задач (1 ч.)</w:t>
      </w:r>
    </w:p>
    <w:p w:rsidR="00834B8C" w:rsidRDefault="00834B8C" w:rsidP="00834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конференция (2 ч.)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рефератов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Биогенные элементы – связующее звено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неживой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компонентами экосистемы.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Биогеохимические циклы элементов в экосистемах.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Эколого-химический аспект происхождения и развития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Антропогенный фактор в природе.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Проблемы энергетики и окружающая среда.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Вещества – загрязнители окружающей среды. Токсичность.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качества среды.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Химические реакции в атмосфере и ее защитные свойства.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Проблемы «кислотных дождей». Фотохимический смог.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Защита атмосферы от промышленных загрязнений.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Экологические ловушки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углерода, источники радиации</w:t>
      </w:r>
      <w:proofErr w:type="gramEnd"/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др.).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Химические элементы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атмосферы и воды.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Гидрологический ци</w:t>
      </w:r>
      <w:proofErr w:type="gramStart"/>
      <w:r>
        <w:rPr>
          <w:rFonts w:ascii="Times New Roman" w:hAnsi="Times New Roman" w:cs="Times New Roman"/>
          <w:sz w:val="28"/>
          <w:szCs w:val="28"/>
        </w:rPr>
        <w:t>кл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Физико-химические методы очистки сточных вод.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Химические методы очистки сточных вод.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Биохимические методы очистки сточных вод.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Проблема рационального водопотребления в Республике Мордовия.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 Природные   ресурсы.    Проблема   рециркуляции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элементов литосферы.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Модель промышленной экосистемы.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Пестициды с низкой экологической нагрузкой.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Химические источники пищи.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Кладовая океана.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Современные проблемы утилизации мусора.</w:t>
      </w:r>
    </w:p>
    <w:p w:rsidR="00834B8C" w:rsidRDefault="00834B8C" w:rsidP="00834B8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Металлизация биосферы, ее последствия.</w:t>
      </w:r>
    </w:p>
    <w:p w:rsidR="00F76D83" w:rsidRDefault="00834B8C" w:rsidP="000B52EC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76D83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 курса (объем 17 ч.)</w:t>
      </w:r>
    </w:p>
    <w:tbl>
      <w:tblPr>
        <w:tblStyle w:val="a3"/>
        <w:tblW w:w="0" w:type="auto"/>
        <w:tblLook w:val="04A0"/>
      </w:tblPr>
      <w:tblGrid>
        <w:gridCol w:w="801"/>
        <w:gridCol w:w="4553"/>
        <w:gridCol w:w="2213"/>
        <w:gridCol w:w="2004"/>
      </w:tblGrid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   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                                     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химии окружающей среды. Место и роль химии окружающей среды в системе наук о природе.</w:t>
            </w:r>
          </w:p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биосферы                                                   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биосферы в химии Земли                                   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Биогеохимические процессы                                     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III.   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атмосферы                                                  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Строение, состав атмосферы и химические реакции в ней.         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источники загрязнения атмосферы.                      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IV.    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гидросферы                                                 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свойства воды                               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и охрана гидросферы                                     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Физико-химическая   характеристика    природных   вод.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P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V.     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литосферы                                                  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 Земли                                                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  литосферы.   Загрязнение   почв   отходами  промышленной переработки.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P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0B52EC" w:rsidTr="000B52EC">
        <w:trPr>
          <w:trHeight w:val="351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VI.    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Токсичные вещества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хемосферы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Стандарты качества           среды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расчетных задач с экологическим содержанием            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выживания                                            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 w:rsidP="0083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0B52EC" w:rsidTr="000B52EC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EC" w:rsidRDefault="000B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</w:tbl>
    <w:p w:rsidR="00F76D83" w:rsidRPr="000B52EC" w:rsidRDefault="00834B8C" w:rsidP="000B5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F76D83" w:rsidRPr="00834B8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данного элективного курса учащиеся должны</w:t>
      </w:r>
    </w:p>
    <w:p w:rsidR="00F76D83" w:rsidRPr="00834B8C" w:rsidRDefault="00F76D83" w:rsidP="00F76D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B8C">
        <w:rPr>
          <w:rFonts w:ascii="Times New Roman" w:hAnsi="Times New Roman" w:cs="Times New Roman"/>
          <w:b/>
          <w:sz w:val="28"/>
          <w:szCs w:val="28"/>
        </w:rPr>
        <w:t>1. Знать: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биогеохимические циклы элементов;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вещества – загрязнители окружающей среды;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стандарты качества среды;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химические процессы, происходящие в воздухе, почве и воде;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антропогенное влияние, нарушающее замкнутость циклов;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состояние природной среды региона.</w:t>
      </w:r>
    </w:p>
    <w:p w:rsidR="00F76D83" w:rsidRPr="00834B8C" w:rsidRDefault="00F76D83" w:rsidP="00F76D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B8C">
        <w:rPr>
          <w:rFonts w:ascii="Times New Roman" w:hAnsi="Times New Roman" w:cs="Times New Roman"/>
          <w:b/>
          <w:sz w:val="28"/>
          <w:szCs w:val="28"/>
        </w:rPr>
        <w:t>2. Уметь: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проводить анализ качества воды, используемой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промышленных нужд, пищевых продуктов, почвы;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решать расчетные задачи с экологическим содержанием;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составлять схемы круговорота углерода, серы, азота и кислорода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природе;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в группе;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дополнительной литературой;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писать рефераты, придерживаясь определенной структуры.</w:t>
      </w:r>
    </w:p>
    <w:p w:rsidR="00F76D83" w:rsidRDefault="00F76D83" w:rsidP="00F76D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83" w:rsidRDefault="00F76D83" w:rsidP="00F76D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83" w:rsidRDefault="00F76D83" w:rsidP="00F76D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83" w:rsidRDefault="00F76D83" w:rsidP="00F76D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83" w:rsidRDefault="00F76D83" w:rsidP="00F76D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83" w:rsidRDefault="00F76D83" w:rsidP="00F76D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83" w:rsidRDefault="00F76D83" w:rsidP="00F76D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83" w:rsidRDefault="00F76D83" w:rsidP="00F76D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EC" w:rsidRDefault="000B52EC" w:rsidP="00F76D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EC" w:rsidRDefault="000B52EC" w:rsidP="00F76D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EC" w:rsidRDefault="000B52EC" w:rsidP="00F76D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83" w:rsidRDefault="00834B8C" w:rsidP="000B52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76D8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76D83" w:rsidRDefault="00834B8C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Абрамов, С.И. Охрана окружающей среды и рациональное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природных ресурсов / С.И. Абрамов. – М.: Наука, 1987. – 218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Б.Т. Здоровье человека и окружающая среда / Б.Т.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Новая школа, 1997. – 186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Загрязнение воздушной среды /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Гудернап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Мир,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1979. – 218 с. – 200 с.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И.М. Охрана воздуха и промышленных вод от загрязнения /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Наука, 1980. – 87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Новиков, Ю.В. Природа и человек / Ю.В. Новиков. – М.: Просвещение,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1991. – 223 с.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Новиков, Ю.В. Экология, окружающая среда и человек / Ю.В. Нови-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ков. – М.: ФАИР – Пресс, 2003. – 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Охрана окружающей среды / под ред.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Высшая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школа, 1986. – 272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Перельман, А.И. Геохимия природных вод / А.И. Перельман. – М.: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Наука, 1982. – 154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Сапрыкин, Ф.Я. Геохимия воды / Ф.Я. Сапрыкин. – М.: Наука, 1984. –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 с.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Химия окружающей среды / под ред. Дж.О.М.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Бокреса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Химия,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1982. – 236 с.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Шустов, С.Б. Химические основы экологии / С.Б. Шустов.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1995. – 305 с.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Беспамятной, Г.П. Предельно допустимые концентрации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 в окружающей среде: справочник / Г.П. Беспамятной, Ю.А.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Кротов. – Л.: Химия, 1985. – 110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 Охрана водных ресурсов /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М.: Мир, 1979. – 247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Василенко, В.Н. Мониторинг загрязнения снежного покрова /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1985. – 181 с.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Гаврилов, В.П. Кладовая океана / В.П. Гаврилов. – М.: Наука, 1983. – 168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Новиков, Ю.В. Природа и человек / Ю.В. Новиков. – М.: Просвещение,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1991. – 223 с.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Химия защищает природу: книга для внеклассного чтения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А.В. Овечкин, Г.Н. Фадеев. – М.: Просвещение, 1984. – 158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Посохов,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гидрогеохимия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С.П. Посохов. – Л.: Недра, 1975.–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6D83" w:rsidRDefault="00F76D83" w:rsidP="00F76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Родионов, А.И. Техника защиты окружающей среды / А.И. Родионов,</w:t>
      </w:r>
    </w:p>
    <w:p w:rsidR="00F76D83" w:rsidRDefault="00F76D83" w:rsidP="00F76D83">
      <w:r>
        <w:rPr>
          <w:rFonts w:ascii="Times New Roman" w:hAnsi="Times New Roman" w:cs="Times New Roman"/>
          <w:sz w:val="28"/>
          <w:szCs w:val="28"/>
        </w:rPr>
        <w:t xml:space="preserve">В.Н. Клушин,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Горочеш</w:t>
      </w:r>
      <w:proofErr w:type="spellEnd"/>
    </w:p>
    <w:p w:rsidR="003B624A" w:rsidRDefault="003B624A"/>
    <w:sectPr w:rsidR="003B624A" w:rsidSect="006E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D83"/>
    <w:rsid w:val="000B52EC"/>
    <w:rsid w:val="001A72D3"/>
    <w:rsid w:val="003B624A"/>
    <w:rsid w:val="006E5771"/>
    <w:rsid w:val="00834B8C"/>
    <w:rsid w:val="00B56518"/>
    <w:rsid w:val="00F7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8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7</cp:revision>
  <cp:lastPrinted>2015-09-15T16:25:00Z</cp:lastPrinted>
  <dcterms:created xsi:type="dcterms:W3CDTF">2015-09-15T16:06:00Z</dcterms:created>
  <dcterms:modified xsi:type="dcterms:W3CDTF">2015-11-04T12:13:00Z</dcterms:modified>
</cp:coreProperties>
</file>