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1C" w:rsidRDefault="00525B53">
      <w:pPr>
        <w:rPr>
          <w:sz w:val="24"/>
          <w:szCs w:val="24"/>
        </w:rPr>
      </w:pPr>
      <w:r>
        <w:rPr>
          <w:sz w:val="24"/>
          <w:szCs w:val="24"/>
        </w:rPr>
        <w:t>Развивающая образовательная ситуация</w:t>
      </w:r>
      <w:r w:rsidR="00C553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игровой основе </w:t>
      </w:r>
      <w:r w:rsidR="00C5535B">
        <w:rPr>
          <w:sz w:val="24"/>
          <w:szCs w:val="24"/>
        </w:rPr>
        <w:t xml:space="preserve">для младшего возраста      </w:t>
      </w:r>
      <w:r w:rsidR="00DE5DC1">
        <w:rPr>
          <w:sz w:val="24"/>
          <w:szCs w:val="24"/>
        </w:rPr>
        <w:t xml:space="preserve"> «</w:t>
      </w:r>
      <w:r>
        <w:rPr>
          <w:sz w:val="24"/>
          <w:szCs w:val="24"/>
        </w:rPr>
        <w:t>Кто я?</w:t>
      </w:r>
      <w:r w:rsidR="00DE5DC1">
        <w:rPr>
          <w:sz w:val="24"/>
          <w:szCs w:val="24"/>
        </w:rPr>
        <w:t>»</w:t>
      </w:r>
    </w:p>
    <w:p w:rsidR="0056105F" w:rsidRDefault="0056105F">
      <w:pPr>
        <w:rPr>
          <w:sz w:val="24"/>
          <w:szCs w:val="24"/>
        </w:rPr>
      </w:pPr>
      <w:r>
        <w:rPr>
          <w:sz w:val="24"/>
          <w:szCs w:val="24"/>
        </w:rPr>
        <w:t>Познавательно-речевые з</w:t>
      </w:r>
      <w:r w:rsidR="00DE5DC1">
        <w:rPr>
          <w:sz w:val="24"/>
          <w:szCs w:val="24"/>
        </w:rPr>
        <w:t>адачи</w:t>
      </w:r>
      <w:r>
        <w:rPr>
          <w:sz w:val="24"/>
          <w:szCs w:val="24"/>
        </w:rPr>
        <w:t>.</w:t>
      </w:r>
    </w:p>
    <w:p w:rsidR="00DE5DC1" w:rsidRDefault="0056105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525B53">
        <w:rPr>
          <w:sz w:val="24"/>
          <w:szCs w:val="24"/>
        </w:rPr>
        <w:t xml:space="preserve"> Формировать гендерную принадлежность детей, учить различать свой пол, способствовать установлению добрых отношений между детьми.</w:t>
      </w:r>
    </w:p>
    <w:p w:rsidR="0056105F" w:rsidRDefault="0056105F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46FC0">
        <w:rPr>
          <w:sz w:val="24"/>
          <w:szCs w:val="24"/>
        </w:rPr>
        <w:t xml:space="preserve"> </w:t>
      </w:r>
      <w:proofErr w:type="gramStart"/>
      <w:r w:rsidR="00446FC0">
        <w:rPr>
          <w:sz w:val="24"/>
          <w:szCs w:val="24"/>
        </w:rPr>
        <w:t xml:space="preserve">Помогать детям </w:t>
      </w:r>
      <w:r w:rsidR="00525B53">
        <w:rPr>
          <w:sz w:val="24"/>
          <w:szCs w:val="24"/>
        </w:rPr>
        <w:t xml:space="preserve"> ср</w:t>
      </w:r>
      <w:r w:rsidR="007A3D17">
        <w:rPr>
          <w:sz w:val="24"/>
          <w:szCs w:val="24"/>
        </w:rPr>
        <w:t>авнивать</w:t>
      </w:r>
      <w:proofErr w:type="gramEnd"/>
      <w:r w:rsidR="007A3D17">
        <w:rPr>
          <w:sz w:val="24"/>
          <w:szCs w:val="24"/>
        </w:rPr>
        <w:t xml:space="preserve"> лица, причёски, одежду</w:t>
      </w:r>
      <w:r w:rsidR="00525B53">
        <w:rPr>
          <w:sz w:val="24"/>
          <w:szCs w:val="24"/>
        </w:rPr>
        <w:t>,</w:t>
      </w:r>
      <w:r w:rsidR="007A3D17">
        <w:rPr>
          <w:sz w:val="24"/>
          <w:szCs w:val="24"/>
        </w:rPr>
        <w:t xml:space="preserve"> </w:t>
      </w:r>
      <w:r w:rsidR="00525B53">
        <w:rPr>
          <w:sz w:val="24"/>
          <w:szCs w:val="24"/>
        </w:rPr>
        <w:t>любимые игрушки мальчиков и девочек</w:t>
      </w:r>
      <w:r w:rsidR="00DE5DC1">
        <w:rPr>
          <w:sz w:val="24"/>
          <w:szCs w:val="24"/>
        </w:rPr>
        <w:t>.</w:t>
      </w:r>
    </w:p>
    <w:p w:rsidR="00446FC0" w:rsidRDefault="0056105F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46FC0">
        <w:rPr>
          <w:sz w:val="24"/>
          <w:szCs w:val="24"/>
        </w:rPr>
        <w:t xml:space="preserve"> </w:t>
      </w:r>
      <w:r>
        <w:rPr>
          <w:sz w:val="24"/>
          <w:szCs w:val="24"/>
        </w:rPr>
        <w:t>Выражать в речи положительное отношение к себе, сверстн</w:t>
      </w:r>
      <w:r w:rsidR="00446FC0">
        <w:rPr>
          <w:sz w:val="24"/>
          <w:szCs w:val="24"/>
        </w:rPr>
        <w:t xml:space="preserve">икам, воспитателям. </w:t>
      </w:r>
    </w:p>
    <w:p w:rsidR="0056105F" w:rsidRDefault="00446FC0">
      <w:pPr>
        <w:rPr>
          <w:sz w:val="24"/>
          <w:szCs w:val="24"/>
        </w:rPr>
      </w:pPr>
      <w:r>
        <w:rPr>
          <w:sz w:val="24"/>
          <w:szCs w:val="24"/>
        </w:rPr>
        <w:t>4. Активизировать словарь детей</w:t>
      </w:r>
      <w:r w:rsidR="0056105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ш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орты, брюки, платье, рубашка, кофта, сарафан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…</w:t>
      </w:r>
    </w:p>
    <w:p w:rsidR="007A3D17" w:rsidRDefault="0056105F" w:rsidP="007A3D17">
      <w:pPr>
        <w:rPr>
          <w:sz w:val="24"/>
          <w:szCs w:val="24"/>
        </w:rPr>
      </w:pPr>
      <w:r>
        <w:rPr>
          <w:sz w:val="24"/>
          <w:szCs w:val="24"/>
        </w:rPr>
        <w:t>Органи</w:t>
      </w:r>
      <w:r w:rsidR="007A3D17">
        <w:rPr>
          <w:sz w:val="24"/>
          <w:szCs w:val="24"/>
        </w:rPr>
        <w:t>зация образовательной ситуации.</w:t>
      </w:r>
      <w:r w:rsidR="00E93E2D">
        <w:rPr>
          <w:sz w:val="24"/>
          <w:szCs w:val="24"/>
        </w:rPr>
        <w:t xml:space="preserve"> Вначале дети работают на ковре, затем переходят к </w:t>
      </w:r>
      <w:proofErr w:type="spellStart"/>
      <w:r w:rsidR="00E93E2D">
        <w:rPr>
          <w:sz w:val="24"/>
          <w:szCs w:val="24"/>
        </w:rPr>
        <w:t>фланелеграфу</w:t>
      </w:r>
      <w:proofErr w:type="spellEnd"/>
      <w:r w:rsidR="00E93E2D">
        <w:rPr>
          <w:sz w:val="24"/>
          <w:szCs w:val="24"/>
        </w:rPr>
        <w:t>, в конце занятия садятся за стол.</w:t>
      </w:r>
    </w:p>
    <w:p w:rsidR="007A3D17" w:rsidRPr="007A3D17" w:rsidRDefault="0056105F" w:rsidP="007A3D17">
      <w:pPr>
        <w:rPr>
          <w:sz w:val="24"/>
          <w:szCs w:val="24"/>
        </w:rPr>
      </w:pPr>
      <w:r>
        <w:rPr>
          <w:sz w:val="24"/>
          <w:szCs w:val="24"/>
        </w:rPr>
        <w:t>Материал.</w:t>
      </w:r>
      <w:r w:rsidR="007A3D17">
        <w:rPr>
          <w:sz w:val="24"/>
          <w:szCs w:val="24"/>
        </w:rPr>
        <w:t xml:space="preserve"> </w:t>
      </w:r>
      <w:r w:rsidR="00446FC0">
        <w:rPr>
          <w:color w:val="373737"/>
          <w:shd w:val="clear" w:color="auto" w:fill="FFFFFF"/>
        </w:rPr>
        <w:t>Дидактические</w:t>
      </w:r>
      <w:r w:rsidR="007A3D17">
        <w:rPr>
          <w:color w:val="373737"/>
          <w:shd w:val="clear" w:color="auto" w:fill="FFFFFF"/>
        </w:rPr>
        <w:t xml:space="preserve"> </w:t>
      </w:r>
      <w:r w:rsidR="00446FC0">
        <w:rPr>
          <w:color w:val="373737"/>
          <w:sz w:val="24"/>
          <w:szCs w:val="24"/>
          <w:shd w:val="clear" w:color="auto" w:fill="FFFFFF"/>
        </w:rPr>
        <w:t>игры</w:t>
      </w:r>
      <w:r w:rsidR="00446FC0">
        <w:rPr>
          <w:sz w:val="24"/>
          <w:szCs w:val="24"/>
        </w:rPr>
        <w:t xml:space="preserve"> «Кто что носит?</w:t>
      </w:r>
      <w:proofErr w:type="gramStart"/>
      <w:r w:rsidR="00446FC0">
        <w:rPr>
          <w:sz w:val="24"/>
          <w:szCs w:val="24"/>
        </w:rPr>
        <w:t xml:space="preserve"> ,</w:t>
      </w:r>
      <w:proofErr w:type="gramEnd"/>
      <w:r w:rsidR="00446FC0">
        <w:rPr>
          <w:sz w:val="24"/>
          <w:szCs w:val="24"/>
        </w:rPr>
        <w:t xml:space="preserve"> «Чудесный мешочек», «Узнай, кто я?»</w:t>
      </w:r>
    </w:p>
    <w:p w:rsidR="0056105F" w:rsidRDefault="0056105F">
      <w:pPr>
        <w:rPr>
          <w:sz w:val="24"/>
          <w:szCs w:val="24"/>
        </w:rPr>
      </w:pPr>
      <w:r>
        <w:rPr>
          <w:sz w:val="24"/>
          <w:szCs w:val="24"/>
        </w:rPr>
        <w:t>Конструирование образовательной ситуации.</w:t>
      </w:r>
    </w:p>
    <w:p w:rsidR="0056105F" w:rsidRDefault="0056105F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 приглашает детей </w:t>
      </w:r>
      <w:r w:rsidR="00525B53">
        <w:rPr>
          <w:sz w:val="24"/>
          <w:szCs w:val="24"/>
        </w:rPr>
        <w:t xml:space="preserve">присесть на ковёр и рассмотреть  две  куклы </w:t>
      </w:r>
      <w:proofErr w:type="gramStart"/>
      <w:r w:rsidR="00525B53">
        <w:rPr>
          <w:sz w:val="24"/>
          <w:szCs w:val="24"/>
        </w:rPr>
        <w:t>(</w:t>
      </w:r>
      <w:r w:rsidR="00B30610">
        <w:rPr>
          <w:sz w:val="24"/>
          <w:szCs w:val="24"/>
        </w:rPr>
        <w:t xml:space="preserve"> </w:t>
      </w:r>
      <w:proofErr w:type="gramEnd"/>
      <w:r w:rsidR="00B30610">
        <w:rPr>
          <w:sz w:val="24"/>
          <w:szCs w:val="24"/>
        </w:rPr>
        <w:t>мальчик</w:t>
      </w:r>
      <w:r w:rsidR="00525B53">
        <w:rPr>
          <w:sz w:val="24"/>
          <w:szCs w:val="24"/>
        </w:rPr>
        <w:t>а</w:t>
      </w:r>
      <w:r w:rsidR="00B30610">
        <w:rPr>
          <w:sz w:val="24"/>
          <w:szCs w:val="24"/>
        </w:rPr>
        <w:t xml:space="preserve"> и</w:t>
      </w:r>
      <w:r w:rsidR="00525B53">
        <w:rPr>
          <w:sz w:val="24"/>
          <w:szCs w:val="24"/>
        </w:rPr>
        <w:t xml:space="preserve"> девочку)</w:t>
      </w:r>
      <w:r>
        <w:rPr>
          <w:sz w:val="24"/>
          <w:szCs w:val="24"/>
        </w:rPr>
        <w:t>.</w:t>
      </w:r>
    </w:p>
    <w:p w:rsidR="0056105F" w:rsidRDefault="0056105F">
      <w:pPr>
        <w:rPr>
          <w:sz w:val="24"/>
          <w:szCs w:val="24"/>
        </w:rPr>
      </w:pPr>
      <w:r>
        <w:rPr>
          <w:sz w:val="24"/>
          <w:szCs w:val="24"/>
        </w:rPr>
        <w:t>Воспитатель. Посмотрите,</w:t>
      </w:r>
      <w:r w:rsidR="00B30610">
        <w:rPr>
          <w:sz w:val="24"/>
          <w:szCs w:val="24"/>
        </w:rPr>
        <w:t xml:space="preserve"> </w:t>
      </w:r>
      <w:r>
        <w:rPr>
          <w:sz w:val="24"/>
          <w:szCs w:val="24"/>
        </w:rPr>
        <w:t>ребята,</w:t>
      </w:r>
      <w:r w:rsidR="00B30610">
        <w:rPr>
          <w:sz w:val="24"/>
          <w:szCs w:val="24"/>
        </w:rPr>
        <w:t xml:space="preserve"> к нам пришли го</w:t>
      </w:r>
      <w:r w:rsidR="001D1DB8">
        <w:rPr>
          <w:sz w:val="24"/>
          <w:szCs w:val="24"/>
        </w:rPr>
        <w:t>сти. Давайте сравним кукол, кто мальчик, а кто девочка?</w:t>
      </w:r>
    </w:p>
    <w:p w:rsidR="001D1DB8" w:rsidRDefault="001D1DB8">
      <w:pPr>
        <w:rPr>
          <w:sz w:val="24"/>
          <w:szCs w:val="24"/>
        </w:rPr>
      </w:pPr>
      <w:r>
        <w:rPr>
          <w:sz w:val="24"/>
          <w:szCs w:val="24"/>
        </w:rPr>
        <w:t>Дети. Мальчик в синих брюках, в курточке, в ботинках, у него короткие  волосы</w:t>
      </w:r>
      <w:proofErr w:type="gramStart"/>
      <w:r>
        <w:rPr>
          <w:sz w:val="24"/>
          <w:szCs w:val="24"/>
        </w:rPr>
        <w:t>… А</w:t>
      </w:r>
      <w:proofErr w:type="gramEnd"/>
      <w:r>
        <w:rPr>
          <w:sz w:val="24"/>
          <w:szCs w:val="24"/>
        </w:rPr>
        <w:t xml:space="preserve"> у  девочки красное платье, туфли, бантики на косичках, бусы…</w:t>
      </w:r>
    </w:p>
    <w:p w:rsidR="001D1DB8" w:rsidRDefault="001D1DB8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Воспитатель. </w:t>
      </w:r>
      <w:r w:rsidR="00AD5B7D">
        <w:rPr>
          <w:sz w:val="24"/>
          <w:szCs w:val="24"/>
        </w:rPr>
        <w:t>Правильно, дети, девочку и мальчика можно различить по одежде, причёске</w:t>
      </w:r>
      <w:proofErr w:type="gramStart"/>
      <w:r w:rsidR="00AD5B7D">
        <w:rPr>
          <w:sz w:val="24"/>
          <w:szCs w:val="24"/>
        </w:rPr>
        <w:t>…</w:t>
      </w:r>
      <w:r w:rsidR="00446FC0">
        <w:rPr>
          <w:sz w:val="24"/>
          <w:szCs w:val="24"/>
        </w:rPr>
        <w:t xml:space="preserve"> </w:t>
      </w:r>
      <w:r w:rsidR="00AD5B7D">
        <w:rPr>
          <w:sz w:val="24"/>
          <w:szCs w:val="24"/>
        </w:rPr>
        <w:t>К</w:t>
      </w:r>
      <w:proofErr w:type="gramEnd"/>
      <w:r w:rsidR="00AD5B7D">
        <w:rPr>
          <w:sz w:val="24"/>
          <w:szCs w:val="24"/>
        </w:rPr>
        <w:t>ак вас зовут куклы? Не отвечают. Они  хотят</w:t>
      </w:r>
      <w:r>
        <w:rPr>
          <w:sz w:val="24"/>
          <w:szCs w:val="24"/>
        </w:rPr>
        <w:t xml:space="preserve">, </w:t>
      </w:r>
      <w:r w:rsidR="00AD5B7D">
        <w:rPr>
          <w:sz w:val="24"/>
          <w:szCs w:val="24"/>
        </w:rPr>
        <w:t>чтобы вы спросили</w:t>
      </w:r>
      <w:r>
        <w:rPr>
          <w:sz w:val="24"/>
          <w:szCs w:val="24"/>
        </w:rPr>
        <w:t>: «</w:t>
      </w:r>
      <w:r w:rsidR="00AD5B7D">
        <w:rPr>
          <w:sz w:val="24"/>
          <w:szCs w:val="24"/>
        </w:rPr>
        <w:t xml:space="preserve">Как вас </w:t>
      </w:r>
      <w:r>
        <w:rPr>
          <w:sz w:val="24"/>
          <w:szCs w:val="24"/>
        </w:rPr>
        <w:t>зовут?»</w:t>
      </w:r>
    </w:p>
    <w:p w:rsidR="00AD5B7D" w:rsidRDefault="00446FC0">
      <w:pPr>
        <w:rPr>
          <w:sz w:val="24"/>
          <w:szCs w:val="24"/>
        </w:rPr>
      </w:pPr>
      <w:r>
        <w:rPr>
          <w:sz w:val="24"/>
          <w:szCs w:val="24"/>
        </w:rPr>
        <w:t>Кукла «отвечает»</w:t>
      </w:r>
      <w:r w:rsidR="00AD5B7D">
        <w:rPr>
          <w:sz w:val="24"/>
          <w:szCs w:val="24"/>
        </w:rPr>
        <w:t>: «Меня зовут Таня» (вторая кукла «Меня зовут Ваня»).</w:t>
      </w:r>
    </w:p>
    <w:p w:rsidR="00AD5B7D" w:rsidRDefault="00AD5B7D">
      <w:pPr>
        <w:rPr>
          <w:sz w:val="24"/>
          <w:szCs w:val="24"/>
        </w:rPr>
      </w:pPr>
      <w:r>
        <w:rPr>
          <w:sz w:val="24"/>
          <w:szCs w:val="24"/>
        </w:rPr>
        <w:t>Воспитатель. Куклы хотят познакомиться с вами.  (Кукла Таня спрашивает имена девочек, а кукла Ваня –</w:t>
      </w:r>
      <w:r w:rsidR="00446FC0">
        <w:rPr>
          <w:sz w:val="24"/>
          <w:szCs w:val="24"/>
        </w:rPr>
        <w:t xml:space="preserve"> </w:t>
      </w:r>
      <w:r>
        <w:rPr>
          <w:sz w:val="24"/>
          <w:szCs w:val="24"/>
        </w:rPr>
        <w:t>мальчиков). У девочек и мальчиков разные имена. Давайте назовём ласково имена наших девочек, а теперь имена мальчиков…</w:t>
      </w:r>
    </w:p>
    <w:p w:rsidR="00C5535B" w:rsidRDefault="00C5535B">
      <w:pPr>
        <w:rPr>
          <w:sz w:val="24"/>
          <w:szCs w:val="24"/>
        </w:rPr>
      </w:pPr>
      <w:r>
        <w:rPr>
          <w:sz w:val="24"/>
          <w:szCs w:val="24"/>
        </w:rPr>
        <w:t>Воспитатель. Таня и Ваня хотят с вами поиграть.</w:t>
      </w:r>
    </w:p>
    <w:p w:rsidR="00C5535B" w:rsidRPr="00C5535B" w:rsidRDefault="00C5535B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5535B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C55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35B" w:rsidRDefault="00C5535B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C5535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Девочки и мальчики прыгают, как мячики.</w:t>
      </w:r>
      <w:r w:rsidRPr="00C5535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5535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Ручками хлопают, ножками топают,</w:t>
      </w:r>
      <w:r w:rsidRPr="00C5535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5535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Глазками моргают, после отдыхают.</w:t>
      </w:r>
      <w:r w:rsidRPr="00C5535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5535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Все выходят по порядку, дружно делают зарядку.</w:t>
      </w:r>
      <w:r w:rsidRPr="00C5535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5535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Раз, два, три, четыре – руки выше, ноги шире.</w:t>
      </w:r>
    </w:p>
    <w:p w:rsidR="007A3D17" w:rsidRPr="007A3D17" w:rsidRDefault="00C5535B" w:rsidP="007A3D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color w:val="373737"/>
          <w:shd w:val="clear" w:color="auto" w:fill="FFFFFF"/>
        </w:rPr>
        <w:lastRenderedPageBreak/>
        <w:t>Воспитатель.</w:t>
      </w:r>
      <w:r w:rsidR="007A3D17">
        <w:rPr>
          <w:color w:val="373737"/>
          <w:shd w:val="clear" w:color="auto" w:fill="FFFFFF"/>
        </w:rPr>
        <w:t xml:space="preserve"> </w:t>
      </w:r>
      <w:r>
        <w:rPr>
          <w:color w:val="373737"/>
          <w:shd w:val="clear" w:color="auto" w:fill="FFFFFF"/>
        </w:rPr>
        <w:t>Таня и Ваня принесл</w:t>
      </w:r>
      <w:r w:rsidR="00446FC0">
        <w:rPr>
          <w:color w:val="373737"/>
          <w:shd w:val="clear" w:color="auto" w:fill="FFFFFF"/>
        </w:rPr>
        <w:t>и вам вещи</w:t>
      </w:r>
      <w:r>
        <w:rPr>
          <w:color w:val="373737"/>
          <w:shd w:val="clear" w:color="auto" w:fill="FFFFFF"/>
        </w:rPr>
        <w:t xml:space="preserve">, давайте их рассмотрим и вспомним названия. </w:t>
      </w:r>
      <w:r w:rsidR="007A3D17" w:rsidRPr="007A3D17">
        <w:t>Детям предлагается подобрать мальчику и девоч</w:t>
      </w:r>
      <w:r w:rsidR="007A3D17">
        <w:t>ке одежду.</w:t>
      </w:r>
    </w:p>
    <w:p w:rsidR="00C5535B" w:rsidRDefault="00446FC0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Дети. </w:t>
      </w:r>
      <w:r w:rsidR="00C5535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Рассматривают кукольную одежду</w:t>
      </w:r>
      <w:r w:rsidR="007A3D1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на </w:t>
      </w:r>
      <w:proofErr w:type="spellStart"/>
      <w:r w:rsidR="007A3D1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фланелеграфе</w:t>
      </w:r>
      <w:proofErr w:type="spellEnd"/>
      <w:r w:rsidR="007A3D1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и по очереди называют</w:t>
      </w:r>
      <w:r w:rsidR="00C5535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 Шорты, брюки, платье, рубашка, кофта, сарафан…</w:t>
      </w:r>
    </w:p>
    <w:p w:rsidR="00C5535B" w:rsidRDefault="00C5535B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Воспитатель. Скажите, как одним словом назвать эти вещи?</w:t>
      </w:r>
    </w:p>
    <w:p w:rsidR="00C5535B" w:rsidRDefault="00C5535B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Дети. Одежда.</w:t>
      </w:r>
    </w:p>
    <w:p w:rsidR="00C5535B" w:rsidRDefault="00C5535B" w:rsidP="00C5535B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Воспитатель.</w:t>
      </w:r>
      <w:r w:rsidRPr="00C5535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Скажите, а какую одежду не носят мальчики?</w:t>
      </w:r>
    </w:p>
    <w:p w:rsidR="00C5535B" w:rsidRDefault="00C5535B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Дети. Платье, сарафан, юбку…</w:t>
      </w:r>
    </w:p>
    <w:p w:rsidR="007A3D17" w:rsidRDefault="007A3D17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Воспитатель. </w:t>
      </w:r>
      <w:r w:rsidR="00446FC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Ещё куклы принесли «Чудесный мешочек». Доставайте по игрушке и 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="00446FC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называйте, кто в неё играет Таня или 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Ваня?</w:t>
      </w:r>
    </w:p>
    <w:p w:rsidR="007A3D17" w:rsidRDefault="007A3D17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Дети. Машинка, инструменты</w:t>
      </w:r>
      <w:r w:rsidR="00270434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, трактор</w:t>
      </w:r>
      <w:r w:rsidR="001546C2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– любимые игрушки Вани. Куколка, посуда, бутылочк</w:t>
      </w:r>
      <w:proofErr w:type="gramStart"/>
      <w:r w:rsidR="001546C2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а-</w:t>
      </w:r>
      <w:proofErr w:type="gramEnd"/>
      <w:r w:rsidR="00446FC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="001546C2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любимые игрушки Тани.</w:t>
      </w:r>
    </w:p>
    <w:p w:rsidR="001546C2" w:rsidRDefault="001546C2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Воспитатель. Молодцы, мои хорошие. Давайте  раскрасим картинку, где нарисованы  наши куклы. </w:t>
      </w:r>
      <w:r w:rsidR="007A61C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( Рисунок 1)</w:t>
      </w:r>
    </w:p>
    <w:p w:rsidR="001546C2" w:rsidRDefault="001546C2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Дети раскрашивают </w:t>
      </w:r>
      <w:r w:rsidR="00446FC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карандашами 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силуэты девочки и мальчика.</w:t>
      </w:r>
    </w:p>
    <w:p w:rsidR="00F271E7" w:rsidRDefault="00F271E7" w:rsidP="00F271E7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Воспитатель.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Молодцы, ребята! Очень красивые у вас получились работы!</w:t>
      </w:r>
    </w:p>
    <w:p w:rsidR="00F271E7" w:rsidRDefault="00F271E7" w:rsidP="00F271E7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</w:p>
    <w:p w:rsidR="00F271E7" w:rsidRDefault="00F271E7" w:rsidP="00F271E7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Дидактическая игра «Кто что носит?»</w:t>
      </w:r>
    </w:p>
    <w:p w:rsidR="00F271E7" w:rsidRPr="007A3D17" w:rsidRDefault="00F271E7" w:rsidP="00F271E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Цель: </w:t>
      </w:r>
      <w:r w:rsidRPr="007A3D17">
        <w:t>развивать умение находить характерные отличия во внешнем облике мальчика и девочки.</w:t>
      </w:r>
    </w:p>
    <w:p w:rsidR="00F271E7" w:rsidRDefault="00F271E7" w:rsidP="00F271E7">
      <w:pPr>
        <w:rPr>
          <w:sz w:val="24"/>
          <w:szCs w:val="24"/>
        </w:rPr>
      </w:pPr>
      <w:r w:rsidRPr="007A3D17">
        <w:rPr>
          <w:sz w:val="24"/>
          <w:szCs w:val="24"/>
        </w:rPr>
        <w:t xml:space="preserve">Оборудование: </w:t>
      </w:r>
      <w:proofErr w:type="spellStart"/>
      <w:r w:rsidRPr="007A3D17">
        <w:rPr>
          <w:sz w:val="24"/>
          <w:szCs w:val="24"/>
        </w:rPr>
        <w:t>фланелеграф</w:t>
      </w:r>
      <w:proofErr w:type="spellEnd"/>
      <w:r w:rsidRPr="007A3D17">
        <w:rPr>
          <w:sz w:val="24"/>
          <w:szCs w:val="24"/>
        </w:rPr>
        <w:t>, фигурки мальчика и девочки из картона, предметы одежды и аксессуары (бусы, зонтик, бантик, удочка, галстук и пр.)</w:t>
      </w:r>
    </w:p>
    <w:p w:rsidR="00F271E7" w:rsidRDefault="00F271E7" w:rsidP="00F271E7">
      <w:pPr>
        <w:rPr>
          <w:sz w:val="24"/>
          <w:szCs w:val="24"/>
        </w:rPr>
      </w:pPr>
      <w:r>
        <w:rPr>
          <w:sz w:val="24"/>
          <w:szCs w:val="24"/>
        </w:rPr>
        <w:t>Дидактическая игра «Узнай, кто я?»</w:t>
      </w:r>
    </w:p>
    <w:p w:rsidR="00F271E7" w:rsidRDefault="00F271E7" w:rsidP="00F271E7">
      <w:pPr>
        <w:rPr>
          <w:sz w:val="24"/>
          <w:szCs w:val="24"/>
        </w:rPr>
      </w:pPr>
      <w:r>
        <w:rPr>
          <w:sz w:val="24"/>
          <w:szCs w:val="24"/>
        </w:rPr>
        <w:t>Цель: развивать умение по описанию узнавать детей из группы.</w:t>
      </w:r>
    </w:p>
    <w:p w:rsidR="007A61C0" w:rsidRDefault="00F271E7">
      <w:pPr>
        <w:rPr>
          <w:sz w:val="24"/>
          <w:szCs w:val="24"/>
        </w:rPr>
      </w:pPr>
      <w:r>
        <w:rPr>
          <w:sz w:val="24"/>
          <w:szCs w:val="24"/>
        </w:rPr>
        <w:t>Воспитатель составляет описание одежды, причёски ребёнка, рассказывает</w:t>
      </w:r>
      <w:r w:rsidR="007A61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во что он любит играть, а дети отгадывают.</w:t>
      </w:r>
    </w:p>
    <w:p w:rsidR="007A61C0" w:rsidRDefault="007A61C0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</w:p>
    <w:p w:rsidR="007A61C0" w:rsidRDefault="007A61C0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</w:p>
    <w:p w:rsidR="007A61C0" w:rsidRDefault="007A61C0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</w:p>
    <w:p w:rsidR="007A61C0" w:rsidRDefault="007A61C0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</w:p>
    <w:p w:rsidR="007A61C0" w:rsidRDefault="007A61C0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</w:p>
    <w:p w:rsidR="00F271E7" w:rsidRPr="007A61C0" w:rsidRDefault="007A61C0">
      <w:pPr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lastRenderedPageBreak/>
        <w:t>Рисунок 1.</w:t>
      </w:r>
    </w:p>
    <w:p w:rsidR="00446FC0" w:rsidRDefault="00F271E7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73737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057775" cy="5476875"/>
            <wp:effectExtent l="0" t="0" r="9525" b="9525"/>
            <wp:docPr id="1" name="Рисунок 1" descr="C:\Users\Lenovo\Downloads\kids-coloring-page-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kids-coloring-page-0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C0" w:rsidRDefault="00446FC0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</w:p>
    <w:p w:rsidR="007A3D17" w:rsidRDefault="007A3D17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</w:p>
    <w:p w:rsidR="007A3D17" w:rsidRPr="00C5535B" w:rsidRDefault="007A3D17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</w:p>
    <w:p w:rsidR="00C5535B" w:rsidRDefault="00C5535B">
      <w:pPr>
        <w:rPr>
          <w:sz w:val="24"/>
          <w:szCs w:val="24"/>
        </w:rPr>
      </w:pPr>
    </w:p>
    <w:p w:rsidR="001D1DB8" w:rsidRDefault="001D1DB8">
      <w:pPr>
        <w:rPr>
          <w:sz w:val="24"/>
          <w:szCs w:val="24"/>
        </w:rPr>
      </w:pPr>
    </w:p>
    <w:p w:rsidR="0056105F" w:rsidRDefault="0056105F">
      <w:pPr>
        <w:rPr>
          <w:sz w:val="24"/>
          <w:szCs w:val="24"/>
        </w:rPr>
      </w:pPr>
    </w:p>
    <w:p w:rsidR="00DE5DC1" w:rsidRPr="00DE5DC1" w:rsidRDefault="00DE5DC1">
      <w:pPr>
        <w:rPr>
          <w:sz w:val="24"/>
          <w:szCs w:val="24"/>
        </w:rPr>
      </w:pPr>
    </w:p>
    <w:sectPr w:rsidR="00DE5DC1" w:rsidRPr="00DE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7F"/>
    <w:rsid w:val="001546C2"/>
    <w:rsid w:val="001D1DB8"/>
    <w:rsid w:val="00270434"/>
    <w:rsid w:val="0036717F"/>
    <w:rsid w:val="00446FC0"/>
    <w:rsid w:val="00525B53"/>
    <w:rsid w:val="0056105F"/>
    <w:rsid w:val="007A3D17"/>
    <w:rsid w:val="007A61C0"/>
    <w:rsid w:val="00AA2D1C"/>
    <w:rsid w:val="00AD5B7D"/>
    <w:rsid w:val="00B30610"/>
    <w:rsid w:val="00C5535B"/>
    <w:rsid w:val="00DE5DC1"/>
    <w:rsid w:val="00E93E2D"/>
    <w:rsid w:val="00F2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2014-01-26T17:18:00Z</dcterms:created>
  <dcterms:modified xsi:type="dcterms:W3CDTF">2014-01-27T05:25:00Z</dcterms:modified>
</cp:coreProperties>
</file>