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4C" w:rsidRDefault="003E1E4C" w:rsidP="003E1E4C">
      <w:pPr>
        <w:pStyle w:val="2"/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Отчет учителя-предметника</w:t>
      </w:r>
    </w:p>
    <w:p w:rsidR="003E1E4C" w:rsidRDefault="003E1E4C" w:rsidP="003E1E4C">
      <w:pPr>
        <w:rPr>
          <w:rFonts w:ascii="Times New Roman" w:hAnsi="Times New Roman"/>
          <w:sz w:val="24"/>
          <w:szCs w:val="24"/>
        </w:rPr>
      </w:pPr>
    </w:p>
    <w:p w:rsidR="003E1E4C" w:rsidRDefault="003E1E4C" w:rsidP="003E1E4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Учебный год:</w:t>
      </w:r>
      <w:r>
        <w:rPr>
          <w:rFonts w:ascii="Verdana" w:hAnsi="Verdana"/>
          <w:color w:val="000000"/>
          <w:sz w:val="20"/>
          <w:szCs w:val="20"/>
        </w:rPr>
        <w:t> 2014/2015</w:t>
      </w:r>
    </w:p>
    <w:p w:rsidR="003E1E4C" w:rsidRDefault="003E1E4C" w:rsidP="003E1E4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Учитель:</w:t>
      </w:r>
      <w:r>
        <w:rPr>
          <w:rFonts w:ascii="Verdana" w:hAnsi="Verdana"/>
          <w:color w:val="000000"/>
          <w:sz w:val="20"/>
          <w:szCs w:val="20"/>
        </w:rPr>
        <w:t> Максимова Людмила Игоревна</w:t>
      </w:r>
    </w:p>
    <w:p w:rsidR="003E1E4C" w:rsidRDefault="003E1E4C" w:rsidP="003E1E4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Предмет:</w:t>
      </w:r>
      <w:r>
        <w:rPr>
          <w:rFonts w:ascii="Verdana" w:hAnsi="Verdana"/>
          <w:color w:val="000000"/>
          <w:sz w:val="20"/>
          <w:szCs w:val="20"/>
        </w:rPr>
        <w:t> Физика</w:t>
      </w:r>
    </w:p>
    <w:p w:rsidR="003E1E4C" w:rsidRDefault="003E1E4C" w:rsidP="0001256C">
      <w:pPr>
        <w:pStyle w:val="3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Детализация по классам/параллелям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"/>
        <w:gridCol w:w="606"/>
        <w:gridCol w:w="1091"/>
        <w:gridCol w:w="712"/>
        <w:gridCol w:w="372"/>
        <w:gridCol w:w="376"/>
        <w:gridCol w:w="372"/>
        <w:gridCol w:w="372"/>
        <w:gridCol w:w="403"/>
        <w:gridCol w:w="442"/>
        <w:gridCol w:w="710"/>
        <w:gridCol w:w="702"/>
        <w:gridCol w:w="440"/>
      </w:tblGrid>
      <w:tr w:rsidR="003E1E4C" w:rsidTr="003E1E4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Кол-во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>уч-ся</w:t>
            </w:r>
          </w:p>
        </w:tc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н/а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осв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кач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усп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СОУ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"5"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"4"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"3"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"2"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1E4C" w:rsidTr="003E1E4C">
        <w:tc>
          <w:tcPr>
            <w:tcW w:w="0" w:type="auto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E1E4C" w:rsidTr="003E1E4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73,4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72,4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72,5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78,2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74,6</w:t>
            </w:r>
          </w:p>
        </w:tc>
      </w:tr>
      <w:tr w:rsidR="003E1E4C" w:rsidTr="003E1E4C">
        <w:tc>
          <w:tcPr>
            <w:tcW w:w="0" w:type="auto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E1E4C" w:rsidTr="003E1E4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73,2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73,6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66,0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71,3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70,6</w:t>
            </w:r>
          </w:p>
        </w:tc>
      </w:tr>
      <w:tr w:rsidR="003E1E4C" w:rsidTr="003E1E4C">
        <w:tc>
          <w:tcPr>
            <w:tcW w:w="0" w:type="auto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E1E4C" w:rsidTr="003E1E4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66,1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66,5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70,3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63,2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68,4</w:t>
            </w:r>
          </w:p>
        </w:tc>
      </w:tr>
      <w:tr w:rsidR="003E1E4C" w:rsidTr="003E1E4C">
        <w:tc>
          <w:tcPr>
            <w:tcW w:w="0" w:type="auto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E1E4C" w:rsidTr="003E1E4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73,7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63,8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86,3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69,7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76,9</w:t>
            </w:r>
          </w:p>
        </w:tc>
      </w:tr>
      <w:tr w:rsidR="003E1E4C" w:rsidTr="003E1E4C">
        <w:tc>
          <w:tcPr>
            <w:tcW w:w="0" w:type="auto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E1E4C" w:rsidTr="003E1E4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63,1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59,5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57,4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65,9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65,4</w:t>
            </w:r>
          </w:p>
        </w:tc>
      </w:tr>
      <w:tr w:rsidR="003E1E4C" w:rsidTr="003E1E4C">
        <w:tc>
          <w:tcPr>
            <w:tcW w:w="0" w:type="auto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E1E4C" w:rsidTr="003E1E4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52,3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52,3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51,0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55,9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54,6</w:t>
            </w:r>
          </w:p>
        </w:tc>
      </w:tr>
      <w:tr w:rsidR="003E1E4C" w:rsidTr="003E1E4C">
        <w:tc>
          <w:tcPr>
            <w:tcW w:w="0" w:type="auto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E1E4C" w:rsidTr="003E1E4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55,1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60,3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60,0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64,3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62,0</w:t>
            </w:r>
          </w:p>
        </w:tc>
      </w:tr>
      <w:tr w:rsidR="003E1E4C" w:rsidTr="003E1E4C">
        <w:tc>
          <w:tcPr>
            <w:tcW w:w="0" w:type="auto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E1E4C" w:rsidTr="003E1E4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58,6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полугодие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61,4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61,4</w:t>
            </w:r>
          </w:p>
        </w:tc>
      </w:tr>
      <w:tr w:rsidR="003E1E4C" w:rsidTr="003E1E4C">
        <w:tc>
          <w:tcPr>
            <w:tcW w:w="0" w:type="auto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E1E4C" w:rsidTr="003E1E4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68,0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полугодие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67,6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67,6</w:t>
            </w:r>
          </w:p>
        </w:tc>
      </w:tr>
      <w:tr w:rsidR="003E1E4C" w:rsidTr="003E1E4C">
        <w:tc>
          <w:tcPr>
            <w:tcW w:w="0" w:type="auto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AEA"/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E1E4C" w:rsidTr="003E1E4C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65,1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64,2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65,9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67,0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63,3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полугодие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64,6</w:t>
            </w:r>
          </w:p>
        </w:tc>
      </w:tr>
      <w:tr w:rsidR="003E1E4C" w:rsidTr="003E1E4C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3" w:type="dxa"/>
              <w:left w:w="35" w:type="dxa"/>
              <w:bottom w:w="12" w:type="dxa"/>
              <w:right w:w="35" w:type="dxa"/>
            </w:tcMar>
            <w:vAlign w:val="center"/>
            <w:hideMark/>
          </w:tcPr>
          <w:p w:rsidR="003E1E4C" w:rsidRDefault="003E1E4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66,6</w:t>
            </w:r>
          </w:p>
        </w:tc>
      </w:tr>
    </w:tbl>
    <w:p w:rsidR="003E1E4C" w:rsidRDefault="003E1E4C" w:rsidP="003E1E4C">
      <w:pPr>
        <w:rPr>
          <w:rFonts w:ascii="Times New Roman" w:hAnsi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3E1E4C" w:rsidRDefault="003E1E4C" w:rsidP="003E1E4C">
      <w:pPr>
        <w:pStyle w:val="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Неуспевающие: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4791"/>
      </w:tblGrid>
      <w:tr w:rsidR="003E1E4C" w:rsidTr="003E1E4C">
        <w:tc>
          <w:tcPr>
            <w:tcW w:w="0" w:type="auto"/>
            <w:shd w:val="clear" w:color="auto" w:fill="auto"/>
            <w:vAlign w:val="center"/>
            <w:hideMark/>
          </w:tcPr>
          <w:p w:rsidR="003E1E4C" w:rsidRDefault="003E1E4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8в, Смирнов Илья</w:t>
            </w:r>
          </w:p>
        </w:tc>
        <w:tc>
          <w:tcPr>
            <w:tcW w:w="0" w:type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четверть(2)</w:t>
            </w:r>
          </w:p>
        </w:tc>
      </w:tr>
      <w:tr w:rsidR="003E1E4C" w:rsidTr="003E1E4C">
        <w:tc>
          <w:tcPr>
            <w:tcW w:w="0" w:type="auto"/>
            <w:shd w:val="clear" w:color="auto" w:fill="auto"/>
            <w:vAlign w:val="center"/>
            <w:hideMark/>
          </w:tcPr>
          <w:p w:rsidR="003E1E4C" w:rsidRDefault="003E1E4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7а,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Цуркан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0" w:type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четверть(н/а)</w:t>
            </w:r>
          </w:p>
        </w:tc>
      </w:tr>
      <w:tr w:rsidR="003E1E4C" w:rsidTr="003E1E4C">
        <w:tc>
          <w:tcPr>
            <w:tcW w:w="0" w:type="auto"/>
            <w:shd w:val="clear" w:color="auto" w:fill="auto"/>
            <w:vAlign w:val="center"/>
            <w:hideMark/>
          </w:tcPr>
          <w:p w:rsidR="003E1E4C" w:rsidRDefault="003E1E4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8а,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Гиниятов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Глеб</w:t>
            </w:r>
          </w:p>
        </w:tc>
        <w:tc>
          <w:tcPr>
            <w:tcW w:w="0" w:type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четверть(2), 3 четверть(2), 4 четверть(2), Годовая(2)</w:t>
            </w:r>
          </w:p>
        </w:tc>
      </w:tr>
      <w:tr w:rsidR="003E1E4C" w:rsidTr="003E1E4C">
        <w:tc>
          <w:tcPr>
            <w:tcW w:w="0" w:type="auto"/>
            <w:shd w:val="clear" w:color="auto" w:fill="auto"/>
            <w:vAlign w:val="center"/>
            <w:hideMark/>
          </w:tcPr>
          <w:p w:rsidR="003E1E4C" w:rsidRDefault="003E1E4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9б,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Часовников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Александр</w:t>
            </w:r>
          </w:p>
        </w:tc>
        <w:tc>
          <w:tcPr>
            <w:tcW w:w="0" w:type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четверть(2)</w:t>
            </w:r>
          </w:p>
        </w:tc>
      </w:tr>
      <w:tr w:rsidR="003E1E4C" w:rsidTr="003E1E4C">
        <w:tc>
          <w:tcPr>
            <w:tcW w:w="0" w:type="auto"/>
            <w:shd w:val="clear" w:color="auto" w:fill="auto"/>
            <w:vAlign w:val="center"/>
            <w:hideMark/>
          </w:tcPr>
          <w:p w:rsidR="003E1E4C" w:rsidRDefault="003E1E4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9б,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Шендеров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Кирилл</w:t>
            </w:r>
          </w:p>
        </w:tc>
        <w:tc>
          <w:tcPr>
            <w:tcW w:w="0" w:type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четверть(2)</w:t>
            </w:r>
          </w:p>
        </w:tc>
      </w:tr>
      <w:tr w:rsidR="003E1E4C" w:rsidTr="003E1E4C">
        <w:tc>
          <w:tcPr>
            <w:tcW w:w="0" w:type="auto"/>
            <w:shd w:val="clear" w:color="auto" w:fill="auto"/>
            <w:vAlign w:val="center"/>
            <w:hideMark/>
          </w:tcPr>
          <w:p w:rsidR="003E1E4C" w:rsidRDefault="003E1E4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9а,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Вылегжанина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Мария</w:t>
            </w:r>
          </w:p>
        </w:tc>
        <w:tc>
          <w:tcPr>
            <w:tcW w:w="0" w:type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четверть(2)</w:t>
            </w:r>
          </w:p>
        </w:tc>
      </w:tr>
      <w:tr w:rsidR="003E1E4C" w:rsidTr="003E1E4C">
        <w:tc>
          <w:tcPr>
            <w:tcW w:w="0" w:type="auto"/>
            <w:shd w:val="clear" w:color="auto" w:fill="auto"/>
            <w:vAlign w:val="center"/>
            <w:hideMark/>
          </w:tcPr>
          <w:p w:rsidR="003E1E4C" w:rsidRDefault="003E1E4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9а, Морозова Анастасия</w:t>
            </w:r>
          </w:p>
        </w:tc>
        <w:tc>
          <w:tcPr>
            <w:tcW w:w="0" w:type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четверть(2)</w:t>
            </w:r>
          </w:p>
        </w:tc>
      </w:tr>
      <w:tr w:rsidR="003E1E4C" w:rsidTr="003E1E4C">
        <w:tc>
          <w:tcPr>
            <w:tcW w:w="0" w:type="auto"/>
            <w:shd w:val="clear" w:color="auto" w:fill="auto"/>
            <w:vAlign w:val="center"/>
            <w:hideMark/>
          </w:tcPr>
          <w:p w:rsidR="003E1E4C" w:rsidRDefault="003E1E4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9а, Новоселова Кристина</w:t>
            </w:r>
          </w:p>
        </w:tc>
        <w:tc>
          <w:tcPr>
            <w:tcW w:w="0" w:type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четверть(2)</w:t>
            </w:r>
          </w:p>
        </w:tc>
      </w:tr>
      <w:tr w:rsidR="003E1E4C" w:rsidTr="003E1E4C">
        <w:tc>
          <w:tcPr>
            <w:tcW w:w="0" w:type="auto"/>
            <w:shd w:val="clear" w:color="auto" w:fill="auto"/>
            <w:vAlign w:val="center"/>
            <w:hideMark/>
          </w:tcPr>
          <w:p w:rsidR="003E1E4C" w:rsidRDefault="003E1E4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9а, Ющенко Максим</w:t>
            </w:r>
          </w:p>
        </w:tc>
        <w:tc>
          <w:tcPr>
            <w:tcW w:w="0" w:type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четверть(2)</w:t>
            </w:r>
          </w:p>
        </w:tc>
      </w:tr>
      <w:tr w:rsidR="003E1E4C" w:rsidTr="003E1E4C">
        <w:tc>
          <w:tcPr>
            <w:tcW w:w="0" w:type="auto"/>
            <w:shd w:val="clear" w:color="auto" w:fill="auto"/>
            <w:vAlign w:val="center"/>
            <w:hideMark/>
          </w:tcPr>
          <w:p w:rsidR="003E1E4C" w:rsidRDefault="003E1E4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3E1E4C" w:rsidRDefault="003E1E4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3E1E4C" w:rsidRDefault="003E1E4C" w:rsidP="003E1E4C">
      <w:pPr>
        <w:rPr>
          <w:rFonts w:ascii="Times New Roman" w:hAnsi="Times New Roman"/>
          <w:sz w:val="24"/>
          <w:szCs w:val="24"/>
        </w:rPr>
      </w:pPr>
    </w:p>
    <w:p w:rsidR="0001256C" w:rsidRPr="00F57D15" w:rsidRDefault="0001256C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Реализация программы, выполнение стандарта.</w:t>
      </w:r>
    </w:p>
    <w:p w:rsidR="0001256C" w:rsidRDefault="0001256C" w:rsidP="00012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525"/>
        <w:gridCol w:w="2303"/>
        <w:gridCol w:w="1915"/>
      </w:tblGrid>
      <w:tr w:rsidR="0001256C" w:rsidTr="00EF4B62">
        <w:tc>
          <w:tcPr>
            <w:tcW w:w="1914" w:type="dxa"/>
          </w:tcPr>
          <w:p w:rsidR="0001256C" w:rsidRPr="002E18EC" w:rsidRDefault="0001256C" w:rsidP="00EF4B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14" w:type="dxa"/>
          </w:tcPr>
          <w:p w:rsidR="0001256C" w:rsidRPr="002E18EC" w:rsidRDefault="0001256C" w:rsidP="00EF4B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  <w:p w:rsidR="0001256C" w:rsidRPr="002E18EC" w:rsidRDefault="0001256C" w:rsidP="00EF4B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РП в год</w:t>
            </w:r>
          </w:p>
        </w:tc>
        <w:tc>
          <w:tcPr>
            <w:tcW w:w="1525" w:type="dxa"/>
          </w:tcPr>
          <w:p w:rsidR="0001256C" w:rsidRPr="002E18EC" w:rsidRDefault="0001256C" w:rsidP="00EF4B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за</w:t>
            </w:r>
            <w:r w:rsidRPr="002E1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03" w:type="dxa"/>
          </w:tcPr>
          <w:p w:rsidR="0001256C" w:rsidRPr="002E18EC" w:rsidRDefault="0001256C" w:rsidP="00EF4B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Коррекция</w:t>
            </w:r>
          </w:p>
        </w:tc>
        <w:tc>
          <w:tcPr>
            <w:tcW w:w="1915" w:type="dxa"/>
          </w:tcPr>
          <w:p w:rsidR="0001256C" w:rsidRPr="002E18EC" w:rsidRDefault="0001256C" w:rsidP="00EF4B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программы</w:t>
            </w:r>
          </w:p>
        </w:tc>
      </w:tr>
      <w:tr w:rsidR="0001256C" w:rsidTr="00EF4B62">
        <w:tc>
          <w:tcPr>
            <w:tcW w:w="1914" w:type="dxa"/>
          </w:tcPr>
          <w:p w:rsidR="0001256C" w:rsidRDefault="00204D14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01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4" w:type="dxa"/>
          </w:tcPr>
          <w:p w:rsidR="0001256C" w:rsidRDefault="0001256C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5" w:type="dxa"/>
          </w:tcPr>
          <w:p w:rsidR="0001256C" w:rsidRDefault="0001256C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03" w:type="dxa"/>
          </w:tcPr>
          <w:p w:rsidR="0001256C" w:rsidRPr="00204D14" w:rsidRDefault="0001256C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за счет резервных часов</w:t>
            </w:r>
            <w:r w:rsidR="00204D14" w:rsidRPr="0020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01256C" w:rsidRDefault="0001256C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04D14" w:rsidTr="00EF4B62">
        <w:tc>
          <w:tcPr>
            <w:tcW w:w="1914" w:type="dxa"/>
          </w:tcPr>
          <w:p w:rsidR="00204D14" w:rsidRPr="00204D14" w:rsidRDefault="00204D14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4" w:type="dxa"/>
          </w:tcPr>
          <w:p w:rsidR="00204D14" w:rsidRDefault="00204D14">
            <w:r w:rsidRPr="0039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5" w:type="dxa"/>
          </w:tcPr>
          <w:p w:rsidR="00204D14" w:rsidRDefault="00204D14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03" w:type="dxa"/>
          </w:tcPr>
          <w:p w:rsidR="00204D14" w:rsidRDefault="00204D14">
            <w:r w:rsidRPr="0045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за счет резервных часов </w:t>
            </w:r>
          </w:p>
        </w:tc>
        <w:tc>
          <w:tcPr>
            <w:tcW w:w="1915" w:type="dxa"/>
          </w:tcPr>
          <w:p w:rsidR="00204D14" w:rsidRDefault="00204D14">
            <w:r w:rsidRPr="000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04D14" w:rsidTr="00EF4B62">
        <w:tc>
          <w:tcPr>
            <w:tcW w:w="1914" w:type="dxa"/>
          </w:tcPr>
          <w:p w:rsidR="00204D14" w:rsidRDefault="00204D14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14" w:type="dxa"/>
          </w:tcPr>
          <w:p w:rsidR="00204D14" w:rsidRDefault="00204D14">
            <w:r w:rsidRPr="0039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5" w:type="dxa"/>
          </w:tcPr>
          <w:p w:rsidR="00204D14" w:rsidRDefault="00204D14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03" w:type="dxa"/>
          </w:tcPr>
          <w:p w:rsidR="00204D14" w:rsidRDefault="00204D14">
            <w:r w:rsidRPr="0045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за счет резервных часов </w:t>
            </w:r>
          </w:p>
        </w:tc>
        <w:tc>
          <w:tcPr>
            <w:tcW w:w="1915" w:type="dxa"/>
          </w:tcPr>
          <w:p w:rsidR="00204D14" w:rsidRDefault="00204D14">
            <w:r w:rsidRPr="000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04D14" w:rsidTr="00EF4B62">
        <w:tc>
          <w:tcPr>
            <w:tcW w:w="1914" w:type="dxa"/>
          </w:tcPr>
          <w:p w:rsidR="00204D14" w:rsidRDefault="00204D14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14" w:type="dxa"/>
          </w:tcPr>
          <w:p w:rsidR="00204D14" w:rsidRDefault="00204D14">
            <w:r w:rsidRPr="0039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5" w:type="dxa"/>
          </w:tcPr>
          <w:p w:rsidR="00204D14" w:rsidRDefault="00204D14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03" w:type="dxa"/>
          </w:tcPr>
          <w:p w:rsidR="00204D14" w:rsidRDefault="00204D14">
            <w:r w:rsidRPr="0045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за счет резервных часов </w:t>
            </w:r>
          </w:p>
        </w:tc>
        <w:tc>
          <w:tcPr>
            <w:tcW w:w="1915" w:type="dxa"/>
          </w:tcPr>
          <w:p w:rsidR="00204D14" w:rsidRDefault="00204D14">
            <w:r w:rsidRPr="000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04D14" w:rsidTr="00EF4B62">
        <w:tc>
          <w:tcPr>
            <w:tcW w:w="1914" w:type="dxa"/>
          </w:tcPr>
          <w:p w:rsidR="00204D14" w:rsidRDefault="00204D14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914" w:type="dxa"/>
          </w:tcPr>
          <w:p w:rsidR="00204D14" w:rsidRDefault="00204D14">
            <w:r w:rsidRPr="0039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5" w:type="dxa"/>
          </w:tcPr>
          <w:p w:rsidR="00204D14" w:rsidRDefault="00204D14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03" w:type="dxa"/>
          </w:tcPr>
          <w:p w:rsidR="00204D14" w:rsidRDefault="00204D14">
            <w:r w:rsidRPr="0045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за счет резервных часов </w:t>
            </w:r>
          </w:p>
        </w:tc>
        <w:tc>
          <w:tcPr>
            <w:tcW w:w="1915" w:type="dxa"/>
          </w:tcPr>
          <w:p w:rsidR="00204D14" w:rsidRDefault="00204D14">
            <w:r w:rsidRPr="000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04D14" w:rsidTr="00EF4B62">
        <w:tc>
          <w:tcPr>
            <w:tcW w:w="1914" w:type="dxa"/>
          </w:tcPr>
          <w:p w:rsidR="00204D14" w:rsidRDefault="00204D14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14" w:type="dxa"/>
          </w:tcPr>
          <w:p w:rsidR="00204D14" w:rsidRDefault="00204D14">
            <w:r w:rsidRPr="0039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5" w:type="dxa"/>
          </w:tcPr>
          <w:p w:rsidR="00204D14" w:rsidRDefault="00204D14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03" w:type="dxa"/>
          </w:tcPr>
          <w:p w:rsidR="00204D14" w:rsidRDefault="00204D14">
            <w:r w:rsidRPr="0045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за счет резервных часов </w:t>
            </w:r>
          </w:p>
        </w:tc>
        <w:tc>
          <w:tcPr>
            <w:tcW w:w="1915" w:type="dxa"/>
          </w:tcPr>
          <w:p w:rsidR="00204D14" w:rsidRDefault="00204D14">
            <w:r w:rsidRPr="000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04D14" w:rsidTr="00EF4B62">
        <w:tc>
          <w:tcPr>
            <w:tcW w:w="1914" w:type="dxa"/>
          </w:tcPr>
          <w:p w:rsidR="00204D14" w:rsidRDefault="00204D14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14" w:type="dxa"/>
          </w:tcPr>
          <w:p w:rsidR="00204D14" w:rsidRDefault="00204D14">
            <w:r w:rsidRPr="0039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5" w:type="dxa"/>
          </w:tcPr>
          <w:p w:rsidR="00204D14" w:rsidRDefault="00204D14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03" w:type="dxa"/>
          </w:tcPr>
          <w:p w:rsidR="00204D14" w:rsidRDefault="00204D14">
            <w:r w:rsidRPr="0045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за счет резервных часов </w:t>
            </w:r>
          </w:p>
        </w:tc>
        <w:tc>
          <w:tcPr>
            <w:tcW w:w="1915" w:type="dxa"/>
          </w:tcPr>
          <w:p w:rsidR="00204D14" w:rsidRDefault="00204D14">
            <w:r w:rsidRPr="000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04D14" w:rsidTr="00EF4B62">
        <w:tc>
          <w:tcPr>
            <w:tcW w:w="1914" w:type="dxa"/>
          </w:tcPr>
          <w:p w:rsidR="00204D14" w:rsidRDefault="00204D14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14" w:type="dxa"/>
          </w:tcPr>
          <w:p w:rsidR="00204D14" w:rsidRDefault="00204D14">
            <w:r w:rsidRPr="0039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5" w:type="dxa"/>
          </w:tcPr>
          <w:p w:rsidR="00204D14" w:rsidRDefault="00204D14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03" w:type="dxa"/>
          </w:tcPr>
          <w:p w:rsidR="00204D14" w:rsidRDefault="00204D14">
            <w:r w:rsidRPr="0045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за счет резервных часов </w:t>
            </w:r>
          </w:p>
        </w:tc>
        <w:tc>
          <w:tcPr>
            <w:tcW w:w="1915" w:type="dxa"/>
          </w:tcPr>
          <w:p w:rsidR="00204D14" w:rsidRDefault="00204D14">
            <w:r w:rsidRPr="000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04D14" w:rsidTr="00EF4B62">
        <w:tc>
          <w:tcPr>
            <w:tcW w:w="1914" w:type="dxa"/>
          </w:tcPr>
          <w:p w:rsidR="00204D14" w:rsidRDefault="00204D14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11а</w:t>
            </w:r>
          </w:p>
        </w:tc>
        <w:tc>
          <w:tcPr>
            <w:tcW w:w="1914" w:type="dxa"/>
          </w:tcPr>
          <w:p w:rsidR="00204D14" w:rsidRDefault="00204D14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5" w:type="dxa"/>
          </w:tcPr>
          <w:p w:rsidR="00204D14" w:rsidRDefault="00204D14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03" w:type="dxa"/>
          </w:tcPr>
          <w:p w:rsidR="00204D14" w:rsidRDefault="00204D14" w:rsidP="00E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за счет резервных часов (2) и объединения тем уроков (6.7-6.8; 6.9-6.10)</w:t>
            </w:r>
          </w:p>
        </w:tc>
        <w:tc>
          <w:tcPr>
            <w:tcW w:w="1915" w:type="dxa"/>
          </w:tcPr>
          <w:p w:rsidR="00204D14" w:rsidRDefault="00204D14">
            <w:r w:rsidRPr="000E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01256C" w:rsidRDefault="0001256C" w:rsidP="00012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56C" w:rsidRDefault="0001256C" w:rsidP="00012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395" w:rsidRDefault="0001256C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Мет</w:t>
      </w:r>
      <w:r w:rsidR="00FA13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одическая деятельность в школе: </w:t>
      </w:r>
    </w:p>
    <w:p w:rsidR="00FA1395" w:rsidRPr="00FA1395" w:rsidRDefault="0001256C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проведено открытых </w:t>
      </w:r>
      <w:r w:rsidR="00FA13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уроков: </w:t>
      </w:r>
      <w:r w:rsidR="00FA1395" w:rsidRPr="00FA139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«Графическое</w:t>
      </w:r>
      <w:r w:rsidR="00FA13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A1395" w:rsidRPr="00FA139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изображение</w:t>
      </w:r>
      <w:r w:rsidR="006E4B5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сил. Сложение сил», 7</w:t>
      </w:r>
      <w:r w:rsidR="00FA139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а,</w:t>
      </w:r>
      <w:r w:rsidR="006E4B5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29 ноября 2014 (присутствовали Барышникова Е.В., Лобова О.И.); «Масса молекул. Количество вещества», 10а, 9 декабря 2014 (присутствовали Барышникова Е.В., </w:t>
      </w:r>
      <w:proofErr w:type="spellStart"/>
      <w:r w:rsidR="006E4B5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Болотникова</w:t>
      </w:r>
      <w:proofErr w:type="spellEnd"/>
      <w:r w:rsidR="006E4B5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О.В.);</w:t>
      </w:r>
    </w:p>
    <w:p w:rsidR="00FA1395" w:rsidRDefault="00FA1395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мастер-классов, стажировок – нет;</w:t>
      </w:r>
    </w:p>
    <w:p w:rsidR="00FA1395" w:rsidRPr="00FA1395" w:rsidRDefault="0001256C" w:rsidP="0001256C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выступления на МО</w:t>
      </w:r>
      <w:r w:rsidR="00FA13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: </w:t>
      </w:r>
      <w:r w:rsidR="00FA1395" w:rsidRPr="00FA139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декабрь</w:t>
      </w:r>
      <w:r w:rsidR="00FA139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: итоги ДКР 9 и 11 класс; март: итоги ДКР 8 и 10 класс; апрель: итоги РТ 9 и 11 класс; май: доклад на тему </w:t>
      </w:r>
      <w:r w:rsidR="00FA1395"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A1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формирования смыслового чтения на уроках предметов естественнонаучного цикла в основной школе</w:t>
      </w:r>
      <w:r w:rsidR="00FA1395"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E4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A1395" w:rsidRDefault="006E4B56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выступления на </w:t>
      </w:r>
      <w:r w:rsidR="00FA13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педсоветах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–</w:t>
      </w:r>
      <w:r w:rsidR="00FA13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нет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;</w:t>
      </w:r>
      <w:r w:rsidR="0001256C"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01256C" w:rsidRPr="00F57D15" w:rsidRDefault="006E4B56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</w:t>
      </w:r>
      <w:r w:rsidR="0001256C"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етодическая тема учителя</w:t>
      </w:r>
      <w:r w:rsidR="00EF4B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  <w:r w:rsidR="00EF4B62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«Применение инновационных технологий для активизации познавательной деятельности на уроках физики».</w:t>
      </w:r>
      <w:r w:rsidR="00522023" w:rsidRPr="00522023">
        <w:rPr>
          <w:rFonts w:ascii="Times New Roman" w:hAnsi="Times New Roman" w:cs="Times New Roman"/>
        </w:rPr>
        <w:t xml:space="preserve"> </w:t>
      </w:r>
    </w:p>
    <w:p w:rsidR="008D2705" w:rsidRDefault="0001256C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Обобщение и распрос</w:t>
      </w:r>
      <w:r w:rsidR="008D27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транение педагогического опыта:</w:t>
      </w:r>
    </w:p>
    <w:p w:rsidR="0001256C" w:rsidRDefault="0001256C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наличие публик</w:t>
      </w:r>
      <w:r w:rsidR="008D27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</w:t>
      </w:r>
      <w:r w:rsidR="00AF2D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ций в профессиональных издания, </w:t>
      </w:r>
      <w:r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выступления на районных, городских заседаниях </w:t>
      </w:r>
      <w:r w:rsidR="008D27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МО, участие в </w:t>
      </w:r>
      <w:proofErr w:type="spellStart"/>
      <w:r w:rsidR="008D27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педчтениях</w:t>
      </w:r>
      <w:proofErr w:type="spellEnd"/>
      <w:r w:rsidR="00AF2D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– нет;</w:t>
      </w:r>
    </w:p>
    <w:p w:rsidR="00AF2D25" w:rsidRDefault="00AF2D25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Работала в группе экспертов по проверке работ РТ по физике;</w:t>
      </w:r>
    </w:p>
    <w:p w:rsidR="00CC10CF" w:rsidRPr="00CC10CF" w:rsidRDefault="00AF2D25" w:rsidP="0001256C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Создала свой</w:t>
      </w:r>
      <w:r w:rsidR="00CC10C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мини-сайта</w:t>
      </w:r>
      <w:r w:rsidR="00773046" w:rsidRPr="0077304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“</w:t>
      </w:r>
      <w:r w:rsidR="00773046"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ru-RU"/>
        </w:rPr>
        <w:t>http</w:t>
      </w:r>
      <w:r w:rsidR="00773046" w:rsidRPr="0077304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://</w:t>
      </w:r>
      <w:proofErr w:type="spellStart"/>
      <w:r w:rsidR="00773046"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ru-RU"/>
        </w:rPr>
        <w:t>nsportal</w:t>
      </w:r>
      <w:proofErr w:type="spellEnd"/>
      <w:r w:rsidR="00773046" w:rsidRPr="0077304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.</w:t>
      </w:r>
      <w:proofErr w:type="spellStart"/>
      <w:r w:rsidR="00773046"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ru-RU"/>
        </w:rPr>
        <w:t>ru</w:t>
      </w:r>
      <w:proofErr w:type="spellEnd"/>
      <w:r w:rsidR="00773046" w:rsidRPr="0077304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/</w:t>
      </w:r>
      <w:proofErr w:type="spellStart"/>
      <w:r w:rsidR="00773046"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ru-RU"/>
        </w:rPr>
        <w:t>maksimova</w:t>
      </w:r>
      <w:proofErr w:type="spellEnd"/>
      <w:r w:rsidR="00773046" w:rsidRPr="0077304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="00773046"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ru-RU"/>
        </w:rPr>
        <w:t>lyudmila</w:t>
      </w:r>
      <w:proofErr w:type="spellEnd"/>
      <w:r w:rsidR="00773046" w:rsidRPr="0077304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-</w:t>
      </w:r>
      <w:proofErr w:type="spellStart"/>
      <w:r w:rsidR="00773046"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ru-RU"/>
        </w:rPr>
        <w:t>igorevna</w:t>
      </w:r>
      <w:proofErr w:type="spellEnd"/>
      <w:r w:rsidR="00773046" w:rsidRPr="0077304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”</w:t>
      </w:r>
      <w:r w:rsidR="00CC10C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</w:t>
      </w:r>
      <w:r w:rsidR="00773046">
        <w:rPr>
          <w:rFonts w:ascii="Arial" w:hAnsi="Arial" w:cs="Arial"/>
          <w:color w:val="444444"/>
          <w:sz w:val="16"/>
          <w:szCs w:val="16"/>
          <w:shd w:val="clear" w:color="auto" w:fill="EEE8AA"/>
        </w:rPr>
        <w:t>"http://nsportal.ru/maksimova-lyudmila-igorevna</w:t>
      </w:r>
      <w:proofErr w:type="gramStart"/>
      <w:r w:rsidR="00773046">
        <w:rPr>
          <w:rFonts w:ascii="Arial" w:hAnsi="Arial" w:cs="Arial"/>
          <w:color w:val="444444"/>
          <w:sz w:val="16"/>
          <w:szCs w:val="16"/>
          <w:shd w:val="clear" w:color="auto" w:fill="EEE8AA"/>
        </w:rPr>
        <w:t>" &gt;</w:t>
      </w:r>
      <w:proofErr w:type="gramEnd"/>
      <w:r w:rsidR="00773046">
        <w:rPr>
          <w:rFonts w:ascii="Arial" w:hAnsi="Arial" w:cs="Arial"/>
          <w:color w:val="444444"/>
          <w:sz w:val="16"/>
          <w:szCs w:val="16"/>
          <w:shd w:val="clear" w:color="auto" w:fill="EEE8AA"/>
        </w:rPr>
        <w:t xml:space="preserve"> Сайт учителя физики&lt;/a&gt;</w:t>
      </w:r>
    </w:p>
    <w:p w:rsidR="0001256C" w:rsidRPr="00F57D15" w:rsidRDefault="0001256C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27866" w:rsidRPr="00497E6F" w:rsidRDefault="0001256C" w:rsidP="00F04347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Профессиональное развитие</w:t>
      </w:r>
      <w:r w:rsidR="00EF4B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: </w:t>
      </w:r>
      <w:bookmarkStart w:id="0" w:name="_GoBack"/>
      <w:bookmarkEnd w:id="0"/>
    </w:p>
    <w:p w:rsidR="00EF4B62" w:rsidRPr="006E4B56" w:rsidRDefault="00D27866" w:rsidP="00EF4B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</w:t>
      </w:r>
      <w:r w:rsidR="0001256C"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овышение квалификации</w:t>
      </w:r>
      <w:r w:rsidR="00EF4B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: </w:t>
      </w:r>
    </w:p>
    <w:p w:rsidR="00EF4B62" w:rsidRPr="00404BEF" w:rsidRDefault="00EF4B62" w:rsidP="00EF4B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F04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«Особенности преподавания физики в старшей школе по УМК под ред. Н.А. Парфентьевой «Классический курс» авт. </w:t>
      </w:r>
      <w:proofErr w:type="spellStart"/>
      <w:r w:rsidR="00F04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Г.Я.Мякишев</w:t>
      </w:r>
      <w:proofErr w:type="spellEnd"/>
      <w:r w:rsidR="00F04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др.».  Москва, «Просвещение». Сертификат 27.02.2015г.  </w:t>
      </w:r>
      <w:r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4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2 </w:t>
      </w:r>
      <w:r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часа.</w:t>
      </w:r>
    </w:p>
    <w:p w:rsidR="00F04347" w:rsidRPr="00404BEF" w:rsidRDefault="00EF4B62" w:rsidP="00F043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="00F04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УМК </w:t>
      </w:r>
      <w:r w:rsidR="00F04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«Физика» О.Ф. </w:t>
      </w:r>
      <w:proofErr w:type="spellStart"/>
      <w:r w:rsidR="00F04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Кабардина</w:t>
      </w:r>
      <w:proofErr w:type="spellEnd"/>
      <w:r w:rsidR="00F04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(7-9 </w:t>
      </w:r>
      <w:proofErr w:type="spellStart"/>
      <w:r w:rsidR="00F04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="00F04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 издательства «Просвещение» как средство формирования универсальных учебных действий обучающихся</w:t>
      </w:r>
      <w:r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04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Москва, «Просвещение». Сертификат 06.04.2015г.  </w:t>
      </w:r>
      <w:r w:rsidR="00F04347"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4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2 </w:t>
      </w:r>
      <w:r w:rsidR="00F04347"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часа.</w:t>
      </w:r>
    </w:p>
    <w:p w:rsidR="00EF4B62" w:rsidRPr="00404BEF" w:rsidRDefault="00EF4B62" w:rsidP="00EF4B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«Инструктаж «Как стать участником всероссийской апробации электронных учебников издательства «Просвещение». </w:t>
      </w:r>
      <w:r w:rsidR="00F04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Москва, «Просвещение». Сертификат 14.04.2015г.  </w:t>
      </w:r>
      <w:r w:rsidR="00F04347"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4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2 </w:t>
      </w:r>
      <w:r w:rsidR="00F04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часа.</w:t>
      </w:r>
    </w:p>
    <w:p w:rsidR="00F04347" w:rsidRPr="00404BEF" w:rsidRDefault="00EF4B62" w:rsidP="00F043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="00F04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«Методы решения задач по физике в старшей школе</w:t>
      </w:r>
      <w:r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  <w:r w:rsidR="00F04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</w:t>
      </w:r>
      <w:r w:rsidR="00E6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ва, «Просвещение». Сертификат 29.04</w:t>
      </w:r>
      <w:r w:rsidR="00F04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.2015г.  </w:t>
      </w:r>
      <w:r w:rsidR="00F04347"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4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2 </w:t>
      </w:r>
      <w:r w:rsidR="00F04347"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часа.</w:t>
      </w:r>
    </w:p>
    <w:p w:rsidR="00F04347" w:rsidRPr="00404BEF" w:rsidRDefault="00EF4B62" w:rsidP="00F043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E6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формирования смыслового чтения на уроках предметов естественнонаучного цикла в основной школе</w:t>
      </w:r>
      <w:r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  <w:r w:rsidR="00F04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</w:t>
      </w:r>
      <w:r w:rsidR="00E6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ва, «Просвещение». Сертификат 12.05</w:t>
      </w:r>
      <w:r w:rsidR="00F04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.2015г.  </w:t>
      </w:r>
      <w:r w:rsidR="00F04347"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4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2 </w:t>
      </w:r>
      <w:r w:rsidR="00F04347"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часа.</w:t>
      </w:r>
    </w:p>
    <w:p w:rsidR="0001256C" w:rsidRPr="00EF4B62" w:rsidRDefault="00EF4B62" w:rsidP="000125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6). «</w:t>
      </w:r>
      <w:r w:rsidR="00E60229"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Подведение итогов Всероссийской апробации электронных учебников</w:t>
      </w:r>
      <w:r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  <w:r w:rsidR="00F04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</w:t>
      </w:r>
      <w:r w:rsidR="00E6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ва, «Просвещение». Сертификат 25.05</w:t>
      </w:r>
      <w:r w:rsidR="00F04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.2015г.  </w:t>
      </w:r>
      <w:r w:rsidR="00F04347"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4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2 </w:t>
      </w:r>
      <w:r w:rsidR="00F04347" w:rsidRPr="00404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часа.</w:t>
      </w:r>
    </w:p>
    <w:p w:rsidR="0001256C" w:rsidRPr="00F57D15" w:rsidRDefault="0001256C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256C" w:rsidRPr="00E60229" w:rsidRDefault="0001256C" w:rsidP="0001256C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 Участие в профессиональных конкурсах</w:t>
      </w:r>
      <w:r w:rsidR="00AF2D2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  <w:r w:rsidR="00AF2D25" w:rsidRPr="00AF2D2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</w:t>
      </w:r>
      <w:r w:rsidR="00AF2D2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участвовала</w:t>
      </w:r>
      <w:r w:rsidR="00AF2D25" w:rsidRPr="008D270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во Всероссийском профессиональном конкурсе «Педагогический успех» в номинации «Методическая разработка» секци</w:t>
      </w:r>
      <w:r w:rsidR="00AF2D2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 «Профессиональное образование».</w:t>
      </w:r>
    </w:p>
    <w:p w:rsidR="0001256C" w:rsidRPr="00F57D15" w:rsidRDefault="0001256C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27866" w:rsidRDefault="0001256C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7. Результаты внеуро</w:t>
      </w:r>
      <w:r w:rsidR="00D278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чной деятельности по предмету </w:t>
      </w:r>
    </w:p>
    <w:p w:rsidR="00D27866" w:rsidRPr="00510E40" w:rsidRDefault="00D27866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</w:t>
      </w:r>
      <w:r w:rsidR="0001256C"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езультаты олимпиад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: </w:t>
      </w:r>
    </w:p>
    <w:p w:rsidR="00606113" w:rsidRPr="00714E56" w:rsidRDefault="00606113" w:rsidP="00606113">
      <w:pPr>
        <w:pStyle w:val="a4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ru-RU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Школьная олимпиада по физике</w:t>
      </w:r>
      <w:r w:rsidR="001B72E8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:</w:t>
      </w:r>
    </w:p>
    <w:p w:rsidR="00714E56" w:rsidRDefault="00714E56" w:rsidP="00714E5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E56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Итоги олимпиады по физике 2014-15 </w:t>
      </w:r>
      <w:proofErr w:type="spellStart"/>
      <w:proofErr w:type="gramStart"/>
      <w:r w:rsidRPr="00714E56">
        <w:rPr>
          <w:rFonts w:ascii="Times New Roman" w:hAnsi="Times New Roman" w:cs="Times New Roman"/>
          <w:b/>
          <w:sz w:val="24"/>
          <w:szCs w:val="24"/>
          <w:u w:val="single"/>
        </w:rPr>
        <w:t>уч.год</w:t>
      </w:r>
      <w:proofErr w:type="spellEnd"/>
      <w:r w:rsidRPr="00714E56">
        <w:rPr>
          <w:rFonts w:ascii="Times New Roman" w:hAnsi="Times New Roman" w:cs="Times New Roman"/>
          <w:b/>
          <w:sz w:val="24"/>
          <w:szCs w:val="24"/>
          <w:u w:val="single"/>
        </w:rPr>
        <w:t xml:space="preserve">  (</w:t>
      </w:r>
      <w:proofErr w:type="gramEnd"/>
      <w:r w:rsidRPr="00714E56">
        <w:rPr>
          <w:rFonts w:ascii="Times New Roman" w:hAnsi="Times New Roman" w:cs="Times New Roman"/>
          <w:b/>
          <w:sz w:val="24"/>
          <w:szCs w:val="24"/>
          <w:u w:val="single"/>
        </w:rPr>
        <w:t>8 октября 2014 года)</w:t>
      </w:r>
    </w:p>
    <w:p w:rsidR="00714E56" w:rsidRPr="00714E56" w:rsidRDefault="00714E56" w:rsidP="000A4D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714E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728"/>
        <w:gridCol w:w="1396"/>
      </w:tblGrid>
      <w:tr w:rsidR="00714E56" w:rsidRPr="00134ABF" w:rsidTr="000A4D07">
        <w:tc>
          <w:tcPr>
            <w:tcW w:w="445" w:type="dxa"/>
          </w:tcPr>
          <w:p w:rsidR="00714E56" w:rsidRPr="00D531F4" w:rsidRDefault="00714E56" w:rsidP="000A4D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28" w:type="dxa"/>
          </w:tcPr>
          <w:p w:rsidR="00714E56" w:rsidRPr="00D531F4" w:rsidRDefault="00714E56" w:rsidP="000A4D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</w:t>
            </w:r>
          </w:p>
        </w:tc>
        <w:tc>
          <w:tcPr>
            <w:tcW w:w="1396" w:type="dxa"/>
          </w:tcPr>
          <w:p w:rsidR="00714E56" w:rsidRDefault="00714E56" w:rsidP="000A4D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714E56" w:rsidRPr="00134ABF" w:rsidTr="000A4D07">
        <w:tc>
          <w:tcPr>
            <w:tcW w:w="445" w:type="dxa"/>
          </w:tcPr>
          <w:p w:rsidR="00714E56" w:rsidRDefault="00714E56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714E56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Кожемятченко</w:t>
            </w:r>
            <w:proofErr w:type="spellEnd"/>
          </w:p>
        </w:tc>
        <w:tc>
          <w:tcPr>
            <w:tcW w:w="1396" w:type="dxa"/>
          </w:tcPr>
          <w:p w:rsidR="00714E56" w:rsidRPr="00672FA8" w:rsidRDefault="00714E56" w:rsidP="000A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A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714E56" w:rsidRPr="00134ABF" w:rsidTr="000A4D07">
        <w:tc>
          <w:tcPr>
            <w:tcW w:w="445" w:type="dxa"/>
          </w:tcPr>
          <w:p w:rsidR="00714E56" w:rsidRDefault="00714E56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714E56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Малюга</w:t>
            </w:r>
            <w:proofErr w:type="spellEnd"/>
          </w:p>
        </w:tc>
        <w:tc>
          <w:tcPr>
            <w:tcW w:w="1396" w:type="dxa"/>
          </w:tcPr>
          <w:p w:rsidR="00714E56" w:rsidRPr="00672FA8" w:rsidRDefault="000A4D07" w:rsidP="000A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714E56" w:rsidRPr="00134ABF" w:rsidTr="000A4D07">
        <w:tc>
          <w:tcPr>
            <w:tcW w:w="445" w:type="dxa"/>
          </w:tcPr>
          <w:p w:rsidR="00714E56" w:rsidRDefault="00714E56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714E56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Пояркова</w:t>
            </w:r>
          </w:p>
        </w:tc>
        <w:tc>
          <w:tcPr>
            <w:tcW w:w="1396" w:type="dxa"/>
          </w:tcPr>
          <w:p w:rsidR="00714E56" w:rsidRPr="00672FA8" w:rsidRDefault="00714E56" w:rsidP="000A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A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714E56" w:rsidRPr="00134ABF" w:rsidTr="000A4D07">
        <w:tc>
          <w:tcPr>
            <w:tcW w:w="445" w:type="dxa"/>
          </w:tcPr>
          <w:p w:rsidR="00714E56" w:rsidRDefault="00714E56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714E56" w:rsidRPr="00D531F4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Зинковская</w:t>
            </w:r>
            <w:proofErr w:type="spellEnd"/>
          </w:p>
        </w:tc>
        <w:tc>
          <w:tcPr>
            <w:tcW w:w="1396" w:type="dxa"/>
          </w:tcPr>
          <w:p w:rsidR="00714E56" w:rsidRPr="00D92D41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14E56" w:rsidRPr="00134ABF" w:rsidTr="000A4D07">
        <w:tc>
          <w:tcPr>
            <w:tcW w:w="445" w:type="dxa"/>
          </w:tcPr>
          <w:p w:rsidR="00714E56" w:rsidRDefault="00714E56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714E56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</w:p>
        </w:tc>
        <w:tc>
          <w:tcPr>
            <w:tcW w:w="1396" w:type="dxa"/>
          </w:tcPr>
          <w:p w:rsidR="00714E56" w:rsidRPr="00D92D41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4E56" w:rsidRPr="00134ABF" w:rsidTr="000A4D07">
        <w:tc>
          <w:tcPr>
            <w:tcW w:w="445" w:type="dxa"/>
          </w:tcPr>
          <w:p w:rsidR="00714E56" w:rsidRDefault="00714E56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714E56" w:rsidRPr="00A3731C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396" w:type="dxa"/>
          </w:tcPr>
          <w:p w:rsidR="00714E56" w:rsidRPr="00D92D41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4E56" w:rsidRPr="00134ABF" w:rsidTr="000A4D07">
        <w:tc>
          <w:tcPr>
            <w:tcW w:w="445" w:type="dxa"/>
          </w:tcPr>
          <w:p w:rsidR="00714E56" w:rsidRDefault="00714E56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</w:tcPr>
          <w:p w:rsidR="00714E56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</w:t>
            </w:r>
          </w:p>
        </w:tc>
        <w:tc>
          <w:tcPr>
            <w:tcW w:w="1396" w:type="dxa"/>
          </w:tcPr>
          <w:p w:rsidR="00714E56" w:rsidRPr="00D92D41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4E56" w:rsidTr="000A4D07">
        <w:tc>
          <w:tcPr>
            <w:tcW w:w="445" w:type="dxa"/>
          </w:tcPr>
          <w:p w:rsidR="00714E56" w:rsidRDefault="00714E56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</w:tcPr>
          <w:p w:rsidR="00714E56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</w:t>
            </w:r>
          </w:p>
        </w:tc>
        <w:tc>
          <w:tcPr>
            <w:tcW w:w="1396" w:type="dxa"/>
          </w:tcPr>
          <w:p w:rsidR="00714E56" w:rsidRPr="00D92D41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14E56" w:rsidRPr="00714E56" w:rsidRDefault="00714E56" w:rsidP="000A4D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714E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544"/>
        <w:gridCol w:w="1396"/>
      </w:tblGrid>
      <w:tr w:rsidR="00714E56" w:rsidRPr="00134ABF" w:rsidTr="000A4D07">
        <w:tc>
          <w:tcPr>
            <w:tcW w:w="445" w:type="dxa"/>
          </w:tcPr>
          <w:p w:rsidR="00714E56" w:rsidRPr="00D531F4" w:rsidRDefault="00714E56" w:rsidP="000A4D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382" w:type="dxa"/>
          </w:tcPr>
          <w:p w:rsidR="00714E56" w:rsidRPr="00D531F4" w:rsidRDefault="00714E56" w:rsidP="000A4D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</w:t>
            </w:r>
          </w:p>
        </w:tc>
        <w:tc>
          <w:tcPr>
            <w:tcW w:w="1396" w:type="dxa"/>
          </w:tcPr>
          <w:p w:rsidR="00714E56" w:rsidRDefault="00714E56" w:rsidP="000A4D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714E56" w:rsidRPr="00134ABF" w:rsidTr="000A4D07">
        <w:tc>
          <w:tcPr>
            <w:tcW w:w="445" w:type="dxa"/>
          </w:tcPr>
          <w:p w:rsidR="00714E56" w:rsidRDefault="00714E56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714E56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Граматчиков</w:t>
            </w:r>
            <w:proofErr w:type="spellEnd"/>
          </w:p>
        </w:tc>
        <w:tc>
          <w:tcPr>
            <w:tcW w:w="1396" w:type="dxa"/>
          </w:tcPr>
          <w:p w:rsidR="00714E56" w:rsidRPr="00672FA8" w:rsidRDefault="000A4D07" w:rsidP="000A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714E56" w:rsidRPr="00134ABF" w:rsidTr="000A4D07">
        <w:tc>
          <w:tcPr>
            <w:tcW w:w="445" w:type="dxa"/>
          </w:tcPr>
          <w:p w:rsidR="00714E56" w:rsidRDefault="00714E56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714E56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Кудряков</w:t>
            </w:r>
          </w:p>
        </w:tc>
        <w:tc>
          <w:tcPr>
            <w:tcW w:w="1396" w:type="dxa"/>
          </w:tcPr>
          <w:p w:rsidR="00714E56" w:rsidRPr="00672FA8" w:rsidRDefault="000A4D07" w:rsidP="000A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714E56" w:rsidRPr="00134ABF" w:rsidTr="000A4D07">
        <w:tc>
          <w:tcPr>
            <w:tcW w:w="445" w:type="dxa"/>
          </w:tcPr>
          <w:p w:rsidR="00714E56" w:rsidRDefault="00714E56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714E56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</w:t>
            </w:r>
          </w:p>
        </w:tc>
        <w:tc>
          <w:tcPr>
            <w:tcW w:w="1396" w:type="dxa"/>
          </w:tcPr>
          <w:p w:rsidR="00714E56" w:rsidRPr="00672FA8" w:rsidRDefault="00714E56" w:rsidP="000A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A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714E56" w:rsidRPr="00134ABF" w:rsidTr="000A4D07">
        <w:tc>
          <w:tcPr>
            <w:tcW w:w="445" w:type="dxa"/>
          </w:tcPr>
          <w:p w:rsidR="00714E56" w:rsidRDefault="00714E56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714E56" w:rsidRPr="00D531F4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Мыслина</w:t>
            </w:r>
            <w:proofErr w:type="spellEnd"/>
          </w:p>
        </w:tc>
        <w:tc>
          <w:tcPr>
            <w:tcW w:w="1396" w:type="dxa"/>
          </w:tcPr>
          <w:p w:rsidR="00714E56" w:rsidRPr="00D92D41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4E56" w:rsidRPr="00134ABF" w:rsidTr="000A4D07">
        <w:tc>
          <w:tcPr>
            <w:tcW w:w="445" w:type="dxa"/>
          </w:tcPr>
          <w:p w:rsidR="00714E56" w:rsidRDefault="00714E56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714E56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</w:t>
            </w:r>
          </w:p>
        </w:tc>
        <w:tc>
          <w:tcPr>
            <w:tcW w:w="1396" w:type="dxa"/>
          </w:tcPr>
          <w:p w:rsidR="00714E56" w:rsidRPr="00D92D41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4E56" w:rsidRPr="00134ABF" w:rsidTr="000A4D07">
        <w:tc>
          <w:tcPr>
            <w:tcW w:w="445" w:type="dxa"/>
          </w:tcPr>
          <w:p w:rsidR="00714E56" w:rsidRDefault="00714E56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714E56" w:rsidRPr="00A3731C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Бачинин</w:t>
            </w:r>
            <w:proofErr w:type="spellEnd"/>
          </w:p>
        </w:tc>
        <w:tc>
          <w:tcPr>
            <w:tcW w:w="1396" w:type="dxa"/>
          </w:tcPr>
          <w:p w:rsidR="00714E56" w:rsidRPr="00D92D41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4E56" w:rsidRPr="00134ABF" w:rsidTr="000A4D07">
        <w:tc>
          <w:tcPr>
            <w:tcW w:w="445" w:type="dxa"/>
          </w:tcPr>
          <w:p w:rsidR="00714E56" w:rsidRDefault="00714E56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714E56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Надёжкин</w:t>
            </w:r>
            <w:proofErr w:type="spellEnd"/>
          </w:p>
        </w:tc>
        <w:tc>
          <w:tcPr>
            <w:tcW w:w="1396" w:type="dxa"/>
          </w:tcPr>
          <w:p w:rsidR="00714E56" w:rsidRPr="00D92D41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4E56" w:rsidTr="000A4D07">
        <w:tc>
          <w:tcPr>
            <w:tcW w:w="445" w:type="dxa"/>
          </w:tcPr>
          <w:p w:rsidR="00714E56" w:rsidRDefault="00714E56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714E56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Гольтяпов</w:t>
            </w:r>
            <w:proofErr w:type="spellEnd"/>
          </w:p>
        </w:tc>
        <w:tc>
          <w:tcPr>
            <w:tcW w:w="1396" w:type="dxa"/>
          </w:tcPr>
          <w:p w:rsidR="00714E56" w:rsidRPr="00D92D41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4E56" w:rsidTr="000A4D07">
        <w:tc>
          <w:tcPr>
            <w:tcW w:w="445" w:type="dxa"/>
          </w:tcPr>
          <w:p w:rsidR="00714E56" w:rsidRDefault="00714E56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714E56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</w:p>
        </w:tc>
        <w:tc>
          <w:tcPr>
            <w:tcW w:w="1396" w:type="dxa"/>
          </w:tcPr>
          <w:p w:rsidR="00714E56" w:rsidRPr="00D92D41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14E56" w:rsidRPr="00714E56" w:rsidRDefault="00714E56" w:rsidP="006E4B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714E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604"/>
        <w:gridCol w:w="1396"/>
      </w:tblGrid>
      <w:tr w:rsidR="000A4D07" w:rsidRPr="00134ABF" w:rsidTr="000A4D07">
        <w:tc>
          <w:tcPr>
            <w:tcW w:w="445" w:type="dxa"/>
          </w:tcPr>
          <w:p w:rsidR="000A4D07" w:rsidRPr="00D531F4" w:rsidRDefault="000A4D07" w:rsidP="000A4D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604" w:type="dxa"/>
          </w:tcPr>
          <w:p w:rsidR="000A4D07" w:rsidRPr="00D531F4" w:rsidRDefault="000A4D07" w:rsidP="000A4D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</w:t>
            </w:r>
          </w:p>
        </w:tc>
        <w:tc>
          <w:tcPr>
            <w:tcW w:w="1396" w:type="dxa"/>
          </w:tcPr>
          <w:p w:rsidR="000A4D07" w:rsidRDefault="000A4D07" w:rsidP="000A4D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0A4D07" w:rsidRPr="00134ABF" w:rsidTr="000A4D07">
        <w:tc>
          <w:tcPr>
            <w:tcW w:w="445" w:type="dxa"/>
          </w:tcPr>
          <w:p w:rsidR="000A4D07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0A4D07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Шершнёв</w:t>
            </w:r>
            <w:proofErr w:type="spellEnd"/>
          </w:p>
        </w:tc>
        <w:tc>
          <w:tcPr>
            <w:tcW w:w="1396" w:type="dxa"/>
          </w:tcPr>
          <w:p w:rsidR="000A4D07" w:rsidRPr="00672FA8" w:rsidRDefault="000A4D07" w:rsidP="000A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0A4D07" w:rsidRPr="00134ABF" w:rsidTr="000A4D07">
        <w:tc>
          <w:tcPr>
            <w:tcW w:w="445" w:type="dxa"/>
          </w:tcPr>
          <w:p w:rsidR="000A4D07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0A4D07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</w:t>
            </w:r>
          </w:p>
        </w:tc>
        <w:tc>
          <w:tcPr>
            <w:tcW w:w="1396" w:type="dxa"/>
          </w:tcPr>
          <w:p w:rsidR="000A4D07" w:rsidRPr="00672FA8" w:rsidRDefault="000A4D07" w:rsidP="000A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0A4D07" w:rsidRPr="00134ABF" w:rsidTr="000A4D07">
        <w:tc>
          <w:tcPr>
            <w:tcW w:w="445" w:type="dxa"/>
          </w:tcPr>
          <w:p w:rsidR="000A4D07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0A4D07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Сенаторов</w:t>
            </w:r>
          </w:p>
        </w:tc>
        <w:tc>
          <w:tcPr>
            <w:tcW w:w="1396" w:type="dxa"/>
          </w:tcPr>
          <w:p w:rsidR="000A4D07" w:rsidRPr="00672FA8" w:rsidRDefault="000A4D07" w:rsidP="000A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0A4D07" w:rsidRPr="00134ABF" w:rsidTr="000A4D07">
        <w:tc>
          <w:tcPr>
            <w:tcW w:w="445" w:type="dxa"/>
          </w:tcPr>
          <w:p w:rsidR="000A4D07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0A4D07" w:rsidRPr="00D531F4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Грачков</w:t>
            </w:r>
            <w:proofErr w:type="spellEnd"/>
          </w:p>
        </w:tc>
        <w:tc>
          <w:tcPr>
            <w:tcW w:w="1396" w:type="dxa"/>
          </w:tcPr>
          <w:p w:rsidR="000A4D07" w:rsidRPr="00D92D41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A4D07" w:rsidRPr="00134ABF" w:rsidTr="000A4D07">
        <w:tc>
          <w:tcPr>
            <w:tcW w:w="445" w:type="dxa"/>
          </w:tcPr>
          <w:p w:rsidR="000A4D07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0A4D07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</w:t>
            </w:r>
          </w:p>
        </w:tc>
        <w:tc>
          <w:tcPr>
            <w:tcW w:w="1396" w:type="dxa"/>
          </w:tcPr>
          <w:p w:rsidR="000A4D07" w:rsidRPr="00D92D41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A4D07" w:rsidRPr="00134ABF" w:rsidTr="000A4D07">
        <w:tc>
          <w:tcPr>
            <w:tcW w:w="445" w:type="dxa"/>
          </w:tcPr>
          <w:p w:rsidR="000A4D07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</w:tcPr>
          <w:p w:rsidR="000A4D07" w:rsidRPr="00A3731C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Тихоньков</w:t>
            </w:r>
            <w:proofErr w:type="spellEnd"/>
          </w:p>
        </w:tc>
        <w:tc>
          <w:tcPr>
            <w:tcW w:w="1396" w:type="dxa"/>
          </w:tcPr>
          <w:p w:rsidR="000A4D07" w:rsidRPr="00D92D41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A4D07" w:rsidRPr="00134ABF" w:rsidTr="000A4D07">
        <w:tc>
          <w:tcPr>
            <w:tcW w:w="445" w:type="dxa"/>
          </w:tcPr>
          <w:p w:rsidR="000A4D07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0A4D07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</w:t>
            </w:r>
          </w:p>
        </w:tc>
        <w:tc>
          <w:tcPr>
            <w:tcW w:w="1396" w:type="dxa"/>
          </w:tcPr>
          <w:p w:rsidR="000A4D07" w:rsidRPr="00D92D41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A4D07" w:rsidTr="000A4D07">
        <w:tc>
          <w:tcPr>
            <w:tcW w:w="445" w:type="dxa"/>
          </w:tcPr>
          <w:p w:rsidR="000A4D07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</w:tcPr>
          <w:p w:rsidR="000A4D07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396" w:type="dxa"/>
          </w:tcPr>
          <w:p w:rsidR="000A4D07" w:rsidRPr="00D92D41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14E56" w:rsidRPr="00714E56" w:rsidRDefault="00714E56" w:rsidP="006E4B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714E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525"/>
        <w:gridCol w:w="1396"/>
      </w:tblGrid>
      <w:tr w:rsidR="000A4D07" w:rsidRPr="00134ABF" w:rsidTr="000A4D07">
        <w:tc>
          <w:tcPr>
            <w:tcW w:w="445" w:type="dxa"/>
          </w:tcPr>
          <w:p w:rsidR="000A4D07" w:rsidRPr="00D531F4" w:rsidRDefault="000A4D07" w:rsidP="000A4D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525" w:type="dxa"/>
          </w:tcPr>
          <w:p w:rsidR="000A4D07" w:rsidRPr="00D531F4" w:rsidRDefault="000A4D07" w:rsidP="000A4D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</w:t>
            </w:r>
          </w:p>
        </w:tc>
        <w:tc>
          <w:tcPr>
            <w:tcW w:w="1396" w:type="dxa"/>
          </w:tcPr>
          <w:p w:rsidR="000A4D07" w:rsidRDefault="000A4D07" w:rsidP="000A4D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0A4D07" w:rsidRPr="00134ABF" w:rsidTr="000A4D07">
        <w:tc>
          <w:tcPr>
            <w:tcW w:w="445" w:type="dxa"/>
          </w:tcPr>
          <w:p w:rsidR="000A4D07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A4D07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</w:t>
            </w:r>
            <w:proofErr w:type="spellEnd"/>
          </w:p>
        </w:tc>
        <w:tc>
          <w:tcPr>
            <w:tcW w:w="1396" w:type="dxa"/>
          </w:tcPr>
          <w:p w:rsidR="000A4D07" w:rsidRPr="00672FA8" w:rsidRDefault="000A4D07" w:rsidP="000A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0A4D07" w:rsidRPr="00134ABF" w:rsidTr="000A4D07">
        <w:tc>
          <w:tcPr>
            <w:tcW w:w="445" w:type="dxa"/>
          </w:tcPr>
          <w:p w:rsidR="000A4D07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0A4D07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Крищенский</w:t>
            </w:r>
            <w:proofErr w:type="spellEnd"/>
          </w:p>
        </w:tc>
        <w:tc>
          <w:tcPr>
            <w:tcW w:w="1396" w:type="dxa"/>
          </w:tcPr>
          <w:p w:rsidR="000A4D07" w:rsidRPr="00672FA8" w:rsidRDefault="000A4D07" w:rsidP="000A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0A4D07" w:rsidRPr="00134ABF" w:rsidTr="000A4D07">
        <w:tc>
          <w:tcPr>
            <w:tcW w:w="445" w:type="dxa"/>
          </w:tcPr>
          <w:p w:rsidR="000A4D07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0A4D07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</w:p>
        </w:tc>
        <w:tc>
          <w:tcPr>
            <w:tcW w:w="1396" w:type="dxa"/>
          </w:tcPr>
          <w:p w:rsidR="000A4D07" w:rsidRPr="00672FA8" w:rsidRDefault="000A4D07" w:rsidP="000A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0A4D07" w:rsidRPr="00134ABF" w:rsidTr="000A4D07">
        <w:tc>
          <w:tcPr>
            <w:tcW w:w="445" w:type="dxa"/>
          </w:tcPr>
          <w:p w:rsidR="000A4D07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0A4D07" w:rsidRPr="00D531F4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1396" w:type="dxa"/>
          </w:tcPr>
          <w:p w:rsidR="000A4D07" w:rsidRPr="00D92D41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A4D07" w:rsidRPr="00134ABF" w:rsidTr="000A4D07">
        <w:tc>
          <w:tcPr>
            <w:tcW w:w="445" w:type="dxa"/>
          </w:tcPr>
          <w:p w:rsidR="000A4D07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0A4D07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Шошина</w:t>
            </w:r>
          </w:p>
        </w:tc>
        <w:tc>
          <w:tcPr>
            <w:tcW w:w="1396" w:type="dxa"/>
          </w:tcPr>
          <w:p w:rsidR="000A4D07" w:rsidRPr="00D92D41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A4D07" w:rsidRPr="00134ABF" w:rsidTr="000A4D07">
        <w:tc>
          <w:tcPr>
            <w:tcW w:w="445" w:type="dxa"/>
          </w:tcPr>
          <w:p w:rsidR="000A4D07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0A4D07" w:rsidRPr="00A3731C" w:rsidRDefault="000A4D07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Онорин</w:t>
            </w:r>
            <w:proofErr w:type="spellEnd"/>
          </w:p>
        </w:tc>
        <w:tc>
          <w:tcPr>
            <w:tcW w:w="1396" w:type="dxa"/>
          </w:tcPr>
          <w:p w:rsidR="000A4D07" w:rsidRPr="00D92D41" w:rsidRDefault="000A4D07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14E56" w:rsidRPr="00714E56" w:rsidRDefault="00714E56" w:rsidP="006E4B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E56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382"/>
        <w:gridCol w:w="1396"/>
      </w:tblGrid>
      <w:tr w:rsidR="00D92D41" w:rsidRPr="00134ABF" w:rsidTr="000A4D07">
        <w:tc>
          <w:tcPr>
            <w:tcW w:w="445" w:type="dxa"/>
          </w:tcPr>
          <w:p w:rsidR="00D92D41" w:rsidRPr="00D531F4" w:rsidRDefault="00D92D41" w:rsidP="000A4D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382" w:type="dxa"/>
          </w:tcPr>
          <w:p w:rsidR="00D92D41" w:rsidRPr="00D531F4" w:rsidRDefault="00D92D41" w:rsidP="000A4D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</w:t>
            </w:r>
          </w:p>
        </w:tc>
        <w:tc>
          <w:tcPr>
            <w:tcW w:w="1396" w:type="dxa"/>
          </w:tcPr>
          <w:p w:rsidR="00D92D41" w:rsidRDefault="00D92D41" w:rsidP="000A4D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D92D41" w:rsidRPr="00134ABF" w:rsidTr="000A4D07">
        <w:tc>
          <w:tcPr>
            <w:tcW w:w="445" w:type="dxa"/>
          </w:tcPr>
          <w:p w:rsidR="00D92D41" w:rsidRDefault="00D92D41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D92D41" w:rsidRDefault="00D92D41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</w:t>
            </w:r>
          </w:p>
        </w:tc>
        <w:tc>
          <w:tcPr>
            <w:tcW w:w="1396" w:type="dxa"/>
          </w:tcPr>
          <w:p w:rsidR="00D92D41" w:rsidRPr="00672FA8" w:rsidRDefault="00D92D41" w:rsidP="000A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A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D92D41" w:rsidRPr="00134ABF" w:rsidTr="000A4D07">
        <w:tc>
          <w:tcPr>
            <w:tcW w:w="445" w:type="dxa"/>
          </w:tcPr>
          <w:p w:rsidR="00D92D41" w:rsidRDefault="00D92D41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D92D41" w:rsidRDefault="00D92D41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Чмаев</w:t>
            </w:r>
            <w:proofErr w:type="spellEnd"/>
          </w:p>
        </w:tc>
        <w:tc>
          <w:tcPr>
            <w:tcW w:w="1396" w:type="dxa"/>
          </w:tcPr>
          <w:p w:rsidR="00D92D41" w:rsidRPr="00672FA8" w:rsidRDefault="00D92D41" w:rsidP="000A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A8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D92D41" w:rsidRPr="00134ABF" w:rsidTr="000A4D07">
        <w:tc>
          <w:tcPr>
            <w:tcW w:w="445" w:type="dxa"/>
          </w:tcPr>
          <w:p w:rsidR="00D92D41" w:rsidRDefault="00D92D41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D92D41" w:rsidRDefault="00D92D41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</w:t>
            </w:r>
          </w:p>
        </w:tc>
        <w:tc>
          <w:tcPr>
            <w:tcW w:w="1396" w:type="dxa"/>
          </w:tcPr>
          <w:p w:rsidR="00D92D41" w:rsidRPr="00672FA8" w:rsidRDefault="00D92D41" w:rsidP="000A4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A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D92D41" w:rsidRPr="00134ABF" w:rsidTr="000A4D07">
        <w:tc>
          <w:tcPr>
            <w:tcW w:w="445" w:type="dxa"/>
          </w:tcPr>
          <w:p w:rsidR="00D92D41" w:rsidRDefault="00D92D41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D92D41" w:rsidRPr="00D531F4" w:rsidRDefault="00D92D41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Горинский</w:t>
            </w:r>
            <w:proofErr w:type="spellEnd"/>
          </w:p>
        </w:tc>
        <w:tc>
          <w:tcPr>
            <w:tcW w:w="1396" w:type="dxa"/>
          </w:tcPr>
          <w:p w:rsidR="00D92D41" w:rsidRPr="00D92D41" w:rsidRDefault="00D92D41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92D41" w:rsidRPr="00134ABF" w:rsidTr="000A4D07">
        <w:tc>
          <w:tcPr>
            <w:tcW w:w="445" w:type="dxa"/>
          </w:tcPr>
          <w:p w:rsidR="00D92D41" w:rsidRDefault="00D92D41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D92D41" w:rsidRDefault="00D92D41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Егин</w:t>
            </w:r>
            <w:proofErr w:type="spellEnd"/>
          </w:p>
        </w:tc>
        <w:tc>
          <w:tcPr>
            <w:tcW w:w="1396" w:type="dxa"/>
          </w:tcPr>
          <w:p w:rsidR="00D92D41" w:rsidRPr="00D92D41" w:rsidRDefault="00D92D41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92D41" w:rsidRPr="00134ABF" w:rsidTr="000A4D07">
        <w:tc>
          <w:tcPr>
            <w:tcW w:w="445" w:type="dxa"/>
          </w:tcPr>
          <w:p w:rsidR="00D92D41" w:rsidRDefault="00D92D41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D92D41" w:rsidRPr="00A3731C" w:rsidRDefault="00D92D41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31C">
              <w:rPr>
                <w:rFonts w:ascii="Times New Roman" w:hAnsi="Times New Roman" w:cs="Times New Roman"/>
                <w:sz w:val="24"/>
                <w:szCs w:val="24"/>
              </w:rPr>
              <w:t>Воронина</w:t>
            </w:r>
          </w:p>
        </w:tc>
        <w:tc>
          <w:tcPr>
            <w:tcW w:w="1396" w:type="dxa"/>
          </w:tcPr>
          <w:p w:rsidR="00D92D41" w:rsidRPr="00D92D41" w:rsidRDefault="00D92D41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92D41" w:rsidRPr="00134ABF" w:rsidTr="000A4D07">
        <w:tc>
          <w:tcPr>
            <w:tcW w:w="445" w:type="dxa"/>
          </w:tcPr>
          <w:p w:rsidR="00D92D41" w:rsidRDefault="00D92D41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D92D41" w:rsidRDefault="00D92D41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</w:p>
        </w:tc>
        <w:tc>
          <w:tcPr>
            <w:tcW w:w="1396" w:type="dxa"/>
          </w:tcPr>
          <w:p w:rsidR="00D92D41" w:rsidRPr="00D92D41" w:rsidRDefault="00D92D41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92D41" w:rsidTr="000A4D07">
        <w:tc>
          <w:tcPr>
            <w:tcW w:w="445" w:type="dxa"/>
          </w:tcPr>
          <w:p w:rsidR="00D92D41" w:rsidRDefault="00D92D41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2" w:type="dxa"/>
          </w:tcPr>
          <w:p w:rsidR="00D92D41" w:rsidRDefault="00D92D41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Медников</w:t>
            </w:r>
          </w:p>
        </w:tc>
        <w:tc>
          <w:tcPr>
            <w:tcW w:w="1396" w:type="dxa"/>
          </w:tcPr>
          <w:p w:rsidR="00D92D41" w:rsidRPr="00D92D41" w:rsidRDefault="00D92D41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92D41" w:rsidTr="000A4D07">
        <w:tc>
          <w:tcPr>
            <w:tcW w:w="445" w:type="dxa"/>
          </w:tcPr>
          <w:p w:rsidR="00D92D41" w:rsidRDefault="00D92D41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D92D41" w:rsidRDefault="00D92D41" w:rsidP="000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</w:t>
            </w:r>
          </w:p>
        </w:tc>
        <w:tc>
          <w:tcPr>
            <w:tcW w:w="1396" w:type="dxa"/>
          </w:tcPr>
          <w:p w:rsidR="00D92D41" w:rsidRPr="00D92D41" w:rsidRDefault="00D92D41" w:rsidP="000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10E40" w:rsidRPr="00D92D41" w:rsidRDefault="00510E40" w:rsidP="00D92D41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</w:p>
    <w:p w:rsidR="00606113" w:rsidRPr="006E4B56" w:rsidRDefault="00606113" w:rsidP="00606113">
      <w:pPr>
        <w:pStyle w:val="a4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ru-RU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Муниципальная олимпиада по физике</w:t>
      </w:r>
      <w:r w:rsidR="000B1A21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: </w:t>
      </w:r>
    </w:p>
    <w:p w:rsidR="006E4B56" w:rsidRPr="000B1A21" w:rsidRDefault="006E4B56" w:rsidP="006E4B56">
      <w:pPr>
        <w:pStyle w:val="a4"/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ru-RU"/>
        </w:rPr>
      </w:pPr>
    </w:p>
    <w:p w:rsidR="006E4B56" w:rsidRDefault="006E4B56" w:rsidP="006E4B5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E56">
        <w:rPr>
          <w:rFonts w:ascii="Times New Roman" w:hAnsi="Times New Roman" w:cs="Times New Roman"/>
          <w:b/>
          <w:sz w:val="24"/>
          <w:szCs w:val="24"/>
          <w:u w:val="single"/>
        </w:rPr>
        <w:t>Итоги олимпиады по ф</w:t>
      </w:r>
      <w:r w:rsidR="00497E6F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изике 2014-15 </w:t>
      </w:r>
      <w:proofErr w:type="spellStart"/>
      <w:proofErr w:type="gramStart"/>
      <w:r w:rsidR="00497E6F">
        <w:rPr>
          <w:rFonts w:ascii="Times New Roman" w:hAnsi="Times New Roman" w:cs="Times New Roman"/>
          <w:b/>
          <w:sz w:val="24"/>
          <w:szCs w:val="24"/>
          <w:u w:val="single"/>
        </w:rPr>
        <w:t>уч.год</w:t>
      </w:r>
      <w:proofErr w:type="spellEnd"/>
      <w:r w:rsidR="00497E6F">
        <w:rPr>
          <w:rFonts w:ascii="Times New Roman" w:hAnsi="Times New Roman" w:cs="Times New Roman"/>
          <w:b/>
          <w:sz w:val="24"/>
          <w:szCs w:val="24"/>
          <w:u w:val="single"/>
        </w:rPr>
        <w:t xml:space="preserve">  (</w:t>
      </w:r>
      <w:proofErr w:type="gramEnd"/>
      <w:r w:rsidR="00497E6F">
        <w:rPr>
          <w:rFonts w:ascii="Times New Roman" w:hAnsi="Times New Roman" w:cs="Times New Roman"/>
          <w:b/>
          <w:sz w:val="24"/>
          <w:szCs w:val="24"/>
          <w:u w:val="single"/>
        </w:rPr>
        <w:t>ноябрь</w:t>
      </w:r>
      <w:r w:rsidRPr="00714E5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2014 года)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1728"/>
        <w:gridCol w:w="921"/>
        <w:gridCol w:w="921"/>
        <w:gridCol w:w="921"/>
      </w:tblGrid>
      <w:tr w:rsidR="00497E6F" w:rsidRPr="00497E6F" w:rsidTr="00AF2D25">
        <w:tc>
          <w:tcPr>
            <w:tcW w:w="457" w:type="dxa"/>
          </w:tcPr>
          <w:p w:rsidR="00497E6F" w:rsidRPr="00497E6F" w:rsidRDefault="00497E6F" w:rsidP="006E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728" w:type="dxa"/>
          </w:tcPr>
          <w:p w:rsidR="00497E6F" w:rsidRPr="00497E6F" w:rsidRDefault="00497E6F" w:rsidP="006E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921" w:type="dxa"/>
          </w:tcPr>
          <w:p w:rsidR="00497E6F" w:rsidRPr="00497E6F" w:rsidRDefault="00497E6F" w:rsidP="006E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1" w:type="dxa"/>
          </w:tcPr>
          <w:p w:rsidR="00497E6F" w:rsidRPr="00497E6F" w:rsidRDefault="00497E6F" w:rsidP="006E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21" w:type="dxa"/>
          </w:tcPr>
          <w:p w:rsidR="00497E6F" w:rsidRPr="00497E6F" w:rsidRDefault="00497E6F" w:rsidP="006E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97E6F" w:rsidRPr="00497E6F" w:rsidTr="00AF2D25">
        <w:tc>
          <w:tcPr>
            <w:tcW w:w="457" w:type="dxa"/>
          </w:tcPr>
          <w:p w:rsidR="00497E6F" w:rsidRPr="00497E6F" w:rsidRDefault="00497E6F" w:rsidP="006E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497E6F" w:rsidRPr="00AF2D25" w:rsidRDefault="00497E6F" w:rsidP="006E4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2D25">
              <w:rPr>
                <w:rFonts w:ascii="Times New Roman" w:hAnsi="Times New Roman" w:cs="Times New Roman"/>
                <w:b/>
                <w:sz w:val="24"/>
                <w:szCs w:val="24"/>
              </w:rPr>
              <w:t>Малюга</w:t>
            </w:r>
            <w:proofErr w:type="spellEnd"/>
          </w:p>
        </w:tc>
        <w:tc>
          <w:tcPr>
            <w:tcW w:w="921" w:type="dxa"/>
          </w:tcPr>
          <w:p w:rsidR="00497E6F" w:rsidRPr="00AF2D25" w:rsidRDefault="00497E6F" w:rsidP="006E4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D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497E6F" w:rsidRPr="00AF2D25" w:rsidRDefault="00AF2D25" w:rsidP="006E4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D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" w:type="dxa"/>
          </w:tcPr>
          <w:p w:rsidR="00497E6F" w:rsidRPr="00AF2D25" w:rsidRDefault="00AF2D25" w:rsidP="006E4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D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7E6F" w:rsidRPr="00497E6F" w:rsidTr="00AF2D25">
        <w:tc>
          <w:tcPr>
            <w:tcW w:w="457" w:type="dxa"/>
          </w:tcPr>
          <w:p w:rsidR="00497E6F" w:rsidRPr="00497E6F" w:rsidRDefault="00497E6F" w:rsidP="006E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497E6F" w:rsidRPr="00497E6F" w:rsidRDefault="00497E6F" w:rsidP="006E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Кожемятченко</w:t>
            </w:r>
            <w:proofErr w:type="spellEnd"/>
          </w:p>
        </w:tc>
        <w:tc>
          <w:tcPr>
            <w:tcW w:w="921" w:type="dxa"/>
          </w:tcPr>
          <w:p w:rsidR="00497E6F" w:rsidRPr="00497E6F" w:rsidRDefault="00497E6F" w:rsidP="006E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497E6F" w:rsidRPr="00497E6F" w:rsidRDefault="00AF2D25" w:rsidP="006E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497E6F" w:rsidRPr="00497E6F" w:rsidRDefault="00AF2D25" w:rsidP="006E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7E6F" w:rsidRPr="00497E6F" w:rsidTr="00AF2D25">
        <w:tc>
          <w:tcPr>
            <w:tcW w:w="457" w:type="dxa"/>
          </w:tcPr>
          <w:p w:rsidR="00497E6F" w:rsidRPr="00497E6F" w:rsidRDefault="00497E6F" w:rsidP="006E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497E6F" w:rsidRPr="00497E6F" w:rsidRDefault="00497E6F" w:rsidP="006E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Пояркова</w:t>
            </w:r>
          </w:p>
        </w:tc>
        <w:tc>
          <w:tcPr>
            <w:tcW w:w="921" w:type="dxa"/>
          </w:tcPr>
          <w:p w:rsidR="00497E6F" w:rsidRPr="00497E6F" w:rsidRDefault="00497E6F" w:rsidP="006E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497E6F" w:rsidRPr="00497E6F" w:rsidRDefault="00AF2D25" w:rsidP="006E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497E6F" w:rsidRPr="00497E6F" w:rsidRDefault="00AF2D25" w:rsidP="006E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7E6F" w:rsidRPr="00497E6F" w:rsidTr="00AF2D25">
        <w:tc>
          <w:tcPr>
            <w:tcW w:w="457" w:type="dxa"/>
          </w:tcPr>
          <w:p w:rsidR="00497E6F" w:rsidRPr="00AF2D25" w:rsidRDefault="00497E6F" w:rsidP="006E4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D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497E6F" w:rsidRPr="00AF2D25" w:rsidRDefault="00497E6F" w:rsidP="006E4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2D25">
              <w:rPr>
                <w:rFonts w:ascii="Times New Roman" w:hAnsi="Times New Roman" w:cs="Times New Roman"/>
                <w:b/>
                <w:sz w:val="24"/>
                <w:szCs w:val="24"/>
              </w:rPr>
              <w:t>Граматчиков</w:t>
            </w:r>
            <w:proofErr w:type="spellEnd"/>
          </w:p>
        </w:tc>
        <w:tc>
          <w:tcPr>
            <w:tcW w:w="921" w:type="dxa"/>
          </w:tcPr>
          <w:p w:rsidR="00497E6F" w:rsidRPr="00AF2D25" w:rsidRDefault="00497E6F" w:rsidP="006E4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D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497E6F" w:rsidRPr="00AF2D25" w:rsidRDefault="00AF2D25" w:rsidP="006E4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D2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21" w:type="dxa"/>
          </w:tcPr>
          <w:p w:rsidR="00497E6F" w:rsidRPr="00AF2D25" w:rsidRDefault="00AF2D25" w:rsidP="006E4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D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2D25" w:rsidRPr="00497E6F" w:rsidTr="00AF2D25">
        <w:tc>
          <w:tcPr>
            <w:tcW w:w="457" w:type="dxa"/>
          </w:tcPr>
          <w:p w:rsidR="00AF2D25" w:rsidRPr="00AF2D25" w:rsidRDefault="00AF2D25" w:rsidP="00AF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D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AF2D25" w:rsidRPr="00AF2D25" w:rsidRDefault="00AF2D25" w:rsidP="00AF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2D25">
              <w:rPr>
                <w:rFonts w:ascii="Times New Roman" w:hAnsi="Times New Roman" w:cs="Times New Roman"/>
                <w:b/>
                <w:sz w:val="24"/>
                <w:szCs w:val="24"/>
              </w:rPr>
              <w:t>Чмаев</w:t>
            </w:r>
            <w:proofErr w:type="spellEnd"/>
          </w:p>
        </w:tc>
        <w:tc>
          <w:tcPr>
            <w:tcW w:w="921" w:type="dxa"/>
          </w:tcPr>
          <w:p w:rsidR="00AF2D25" w:rsidRPr="00AF2D25" w:rsidRDefault="00AF2D25" w:rsidP="00AF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D2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" w:type="dxa"/>
          </w:tcPr>
          <w:p w:rsidR="00AF2D25" w:rsidRPr="00AF2D25" w:rsidRDefault="00AF2D25" w:rsidP="00AF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D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" w:type="dxa"/>
          </w:tcPr>
          <w:p w:rsidR="00AF2D25" w:rsidRPr="00AF2D25" w:rsidRDefault="00AF2D25" w:rsidP="00AF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D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0B1A21" w:rsidRPr="00AF2D25" w:rsidRDefault="000B1A21" w:rsidP="00AF2D25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</w:p>
    <w:p w:rsidR="00606113" w:rsidRDefault="00606113" w:rsidP="00606113">
      <w:pPr>
        <w:pStyle w:val="a4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ru-RU"/>
        </w:rPr>
        <w:t>XI</w:t>
      </w:r>
      <w:r w:rsidRPr="00606113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Международная олимпиада по основам наук – дипломант: ученик 8б класса Кудряков Дмитрий</w:t>
      </w:r>
    </w:p>
    <w:p w:rsidR="000B1A21" w:rsidRDefault="000B1A21" w:rsidP="000B1A21">
      <w:pPr>
        <w:pStyle w:val="a4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Всероссийский конкурс</w:t>
      </w:r>
      <w:r w:rsidRPr="000B1A21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"</w:t>
      </w:r>
      <w:proofErr w:type="spellStart"/>
      <w:r w:rsidRPr="000B1A21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Вопросита</w:t>
      </w:r>
      <w:proofErr w:type="spellEnd"/>
      <w:r w:rsidRPr="000B1A21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" Блиц-олимпиада: "Простые идеи великой науки" Область знаний: Физика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- </w:t>
      </w:r>
      <w:r w:rsidRPr="000B1A21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Победитель (I место)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Антипина Серафима 8а, </w:t>
      </w:r>
      <w:r w:rsidRPr="000B1A21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"Тайны Вселенной" Область знаний: Астрономия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- </w:t>
      </w:r>
      <w:r w:rsidRPr="000B1A21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Победитель (I место)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Нохрина Анна, </w:t>
      </w:r>
      <w:r w:rsidRPr="000B1A21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(I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ru-RU"/>
        </w:rPr>
        <w:t>I</w:t>
      </w:r>
      <w:r w:rsidRPr="000B1A21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место)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Марков Михаил 10а класс.</w:t>
      </w:r>
    </w:p>
    <w:p w:rsidR="001B72E8" w:rsidRDefault="001B72E8" w:rsidP="00606113">
      <w:pPr>
        <w:pStyle w:val="a4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Неделя естественных наук:</w:t>
      </w:r>
    </w:p>
    <w:p w:rsidR="001B72E8" w:rsidRDefault="001B72E8" w:rsidP="001B72E8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72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Физическая викторина.</w:t>
      </w:r>
    </w:p>
    <w:p w:rsidR="001B72E8" w:rsidRDefault="001B72E8" w:rsidP="001B72E8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72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Выставка кристаллов.</w:t>
      </w:r>
    </w:p>
    <w:p w:rsidR="001B72E8" w:rsidRPr="00773046" w:rsidRDefault="001B72E8" w:rsidP="001B72E8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72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Выставка тел с определённым центром тяжести.</w:t>
      </w:r>
    </w:p>
    <w:p w:rsidR="001B72E8" w:rsidRDefault="001B72E8" w:rsidP="001B72E8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72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 физических задач.</w:t>
      </w:r>
    </w:p>
    <w:p w:rsidR="001B72E8" w:rsidRDefault="001B72E8" w:rsidP="001B72E8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72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 газет, кроссвордов; выездной лекторий.</w:t>
      </w:r>
    </w:p>
    <w:p w:rsidR="001B72E8" w:rsidRDefault="001B72E8" w:rsidP="001B72E8">
      <w:pPr>
        <w:pStyle w:val="a4"/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</w:p>
    <w:p w:rsidR="001B72E8" w:rsidRPr="001B72E8" w:rsidRDefault="001B72E8" w:rsidP="001B72E8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B72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1B72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мероприятия</w:t>
      </w:r>
    </w:p>
    <w:tbl>
      <w:tblPr>
        <w:tblStyle w:val="4"/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2976"/>
        <w:gridCol w:w="2977"/>
        <w:gridCol w:w="2268"/>
        <w:gridCol w:w="1134"/>
      </w:tblGrid>
      <w:tr w:rsidR="001B72E8" w:rsidRPr="001B72E8" w:rsidTr="00522023">
        <w:tc>
          <w:tcPr>
            <w:tcW w:w="851" w:type="dxa"/>
          </w:tcPr>
          <w:p w:rsidR="001B72E8" w:rsidRPr="001B72E8" w:rsidRDefault="001B72E8" w:rsidP="001B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1B72E8" w:rsidRPr="001B72E8" w:rsidRDefault="001B72E8" w:rsidP="001B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E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</w:tcPr>
          <w:p w:rsidR="001B72E8" w:rsidRPr="001B72E8" w:rsidRDefault="001B72E8" w:rsidP="001B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E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1B72E8" w:rsidRPr="001B72E8" w:rsidRDefault="001B72E8" w:rsidP="001B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E8">
              <w:rPr>
                <w:rFonts w:ascii="Times New Roman" w:hAnsi="Times New Roman" w:cs="Times New Roman"/>
                <w:sz w:val="24"/>
                <w:szCs w:val="24"/>
              </w:rPr>
              <w:t>Отв. за мероприятие</w:t>
            </w:r>
          </w:p>
        </w:tc>
        <w:tc>
          <w:tcPr>
            <w:tcW w:w="1134" w:type="dxa"/>
          </w:tcPr>
          <w:p w:rsidR="001B72E8" w:rsidRPr="001B72E8" w:rsidRDefault="001B72E8" w:rsidP="001B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E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1B72E8" w:rsidRPr="001B72E8" w:rsidTr="00522023">
        <w:tc>
          <w:tcPr>
            <w:tcW w:w="851" w:type="dxa"/>
          </w:tcPr>
          <w:p w:rsidR="001B72E8" w:rsidRPr="001B72E8" w:rsidRDefault="001B72E8" w:rsidP="001B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E8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</w:p>
          <w:p w:rsidR="001B72E8" w:rsidRPr="001B72E8" w:rsidRDefault="001B72E8" w:rsidP="001B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1B72E8" w:rsidRPr="001B72E8" w:rsidRDefault="006B5F07" w:rsidP="001B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B1886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  <w:r w:rsidR="001B72E8" w:rsidRPr="001B72E8">
              <w:rPr>
                <w:rFonts w:ascii="Times New Roman" w:hAnsi="Times New Roman" w:cs="Times New Roman"/>
                <w:sz w:val="24"/>
                <w:szCs w:val="24"/>
              </w:rPr>
              <w:t>. 4 урок</w:t>
            </w:r>
          </w:p>
          <w:p w:rsidR="001B72E8" w:rsidRPr="001B72E8" w:rsidRDefault="006B5F07" w:rsidP="001B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1886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  <w:r w:rsidR="001B72E8" w:rsidRPr="001B7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2E8" w:rsidRPr="001B72E8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977" w:type="dxa"/>
          </w:tcPr>
          <w:p w:rsidR="001B72E8" w:rsidRPr="001B72E8" w:rsidRDefault="001B72E8" w:rsidP="001B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2E8">
              <w:rPr>
                <w:rFonts w:ascii="Times New Roman" w:hAnsi="Times New Roman" w:cs="Times New Roman"/>
                <w:sz w:val="24"/>
                <w:szCs w:val="24"/>
              </w:rPr>
              <w:t>КВН:  физика</w:t>
            </w:r>
            <w:proofErr w:type="gramEnd"/>
            <w:r w:rsidRPr="001B7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188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1B72E8" w:rsidRPr="001B72E8" w:rsidRDefault="001B72E8" w:rsidP="001B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E8">
              <w:rPr>
                <w:rFonts w:ascii="Times New Roman" w:hAnsi="Times New Roman" w:cs="Times New Roman"/>
                <w:sz w:val="24"/>
                <w:szCs w:val="24"/>
              </w:rPr>
              <w:t>Барышникова Е.В.</w:t>
            </w:r>
          </w:p>
          <w:p w:rsidR="001B72E8" w:rsidRPr="001B72E8" w:rsidRDefault="001B72E8" w:rsidP="001B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E8">
              <w:rPr>
                <w:rFonts w:ascii="Times New Roman" w:hAnsi="Times New Roman" w:cs="Times New Roman"/>
                <w:sz w:val="24"/>
                <w:szCs w:val="24"/>
              </w:rPr>
              <w:t>Максимова Л.И.</w:t>
            </w:r>
          </w:p>
        </w:tc>
        <w:tc>
          <w:tcPr>
            <w:tcW w:w="1134" w:type="dxa"/>
          </w:tcPr>
          <w:p w:rsidR="001B72E8" w:rsidRPr="001B72E8" w:rsidRDefault="005B1886" w:rsidP="001B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21, 24</w:t>
            </w:r>
          </w:p>
        </w:tc>
      </w:tr>
      <w:tr w:rsidR="001B72E8" w:rsidRPr="001B72E8" w:rsidTr="00522023">
        <w:tc>
          <w:tcPr>
            <w:tcW w:w="851" w:type="dxa"/>
          </w:tcPr>
          <w:p w:rsidR="006B5F07" w:rsidRDefault="005B1886" w:rsidP="001B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7а, </w:t>
            </w:r>
          </w:p>
          <w:p w:rsidR="001B72E8" w:rsidRPr="001B72E8" w:rsidRDefault="005B1886" w:rsidP="001B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1B72E8" w:rsidRDefault="006B5F07" w:rsidP="001B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B1886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  <w:r w:rsidR="001B72E8" w:rsidRPr="001B7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5F0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6B5F07" w:rsidRPr="006B5F07" w:rsidRDefault="006B5F07" w:rsidP="001B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11.12.2014. 2 урок</w:t>
            </w:r>
          </w:p>
        </w:tc>
        <w:tc>
          <w:tcPr>
            <w:tcW w:w="2977" w:type="dxa"/>
          </w:tcPr>
          <w:p w:rsidR="001B72E8" w:rsidRPr="001B72E8" w:rsidRDefault="001B72E8" w:rsidP="001B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E8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1B72E8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2268" w:type="dxa"/>
          </w:tcPr>
          <w:p w:rsidR="001B72E8" w:rsidRPr="001B72E8" w:rsidRDefault="001B72E8" w:rsidP="001B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E8">
              <w:rPr>
                <w:rFonts w:ascii="Times New Roman" w:hAnsi="Times New Roman" w:cs="Times New Roman"/>
                <w:sz w:val="24"/>
                <w:szCs w:val="24"/>
              </w:rPr>
              <w:t>Максимова Л.И.</w:t>
            </w:r>
          </w:p>
          <w:p w:rsidR="001B72E8" w:rsidRPr="001B72E8" w:rsidRDefault="001B72E8" w:rsidP="001B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E8">
              <w:rPr>
                <w:rFonts w:ascii="Times New Roman" w:hAnsi="Times New Roman" w:cs="Times New Roman"/>
                <w:sz w:val="24"/>
                <w:szCs w:val="24"/>
              </w:rPr>
              <w:t>Лобова О.В.</w:t>
            </w:r>
          </w:p>
        </w:tc>
        <w:tc>
          <w:tcPr>
            <w:tcW w:w="1134" w:type="dxa"/>
          </w:tcPr>
          <w:p w:rsidR="001B72E8" w:rsidRPr="001B72E8" w:rsidRDefault="001B72E8" w:rsidP="001B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E8">
              <w:rPr>
                <w:rFonts w:ascii="Times New Roman" w:hAnsi="Times New Roman" w:cs="Times New Roman"/>
                <w:sz w:val="24"/>
                <w:szCs w:val="24"/>
              </w:rPr>
              <w:t>24, 26</w:t>
            </w:r>
          </w:p>
        </w:tc>
      </w:tr>
    </w:tbl>
    <w:p w:rsidR="00606113" w:rsidRPr="00606113" w:rsidRDefault="00606113" w:rsidP="00606113">
      <w:pPr>
        <w:pStyle w:val="a4"/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</w:p>
    <w:p w:rsidR="0001256C" w:rsidRDefault="00D27866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Результаты и</w:t>
      </w:r>
      <w:r w:rsidR="0001256C"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теллектуальных конкурсов:</w:t>
      </w:r>
    </w:p>
    <w:p w:rsidR="00D27866" w:rsidRPr="00D27866" w:rsidRDefault="00D27866" w:rsidP="00D27866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D27866"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ru-RU"/>
        </w:rPr>
        <w:t>III</w:t>
      </w:r>
      <w:r w:rsidRPr="00D2786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городской Турнир Юных Физиков «Положительный заряд» - </w:t>
      </w:r>
      <w:r w:rsidRPr="00D27866"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ru-RU"/>
        </w:rPr>
        <w:t>IV</w:t>
      </w:r>
      <w:r w:rsidRPr="00D2786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место.</w:t>
      </w:r>
    </w:p>
    <w:p w:rsidR="0001256C" w:rsidRPr="00F57D15" w:rsidRDefault="0001256C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256C" w:rsidRPr="00F57D15" w:rsidRDefault="0001256C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8. Внеурочная </w:t>
      </w:r>
      <w:r w:rsidR="00D278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деятельность:</w:t>
      </w:r>
    </w:p>
    <w:p w:rsidR="0001256C" w:rsidRDefault="00606113" w:rsidP="0001256C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1)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ru-RU"/>
        </w:rPr>
        <w:t>TIMSS</w:t>
      </w:r>
      <w:r w:rsidRPr="00606113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2015 (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ru-RU"/>
        </w:rPr>
        <w:t>BOSTON</w:t>
      </w:r>
      <w:r w:rsidRPr="00606113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ru-RU"/>
        </w:rPr>
        <w:t>COLLEGE</w:t>
      </w:r>
      <w:r w:rsidRPr="00606113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)  </w:t>
      </w:r>
      <w:r w:rsidR="00D2786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Международное исследование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качества образования по физике - </w:t>
      </w:r>
      <w:r w:rsidR="00D2786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</w:t>
      </w:r>
      <w:r w:rsidR="00D27866" w:rsidRPr="00D27866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одготовка учащихся 8 класса </w:t>
      </w:r>
    </w:p>
    <w:p w:rsidR="00606113" w:rsidRDefault="00606113" w:rsidP="0001256C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2) Международная  дистанционная олимпиада по физике проекта «</w:t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Инфоурок</w:t>
      </w:r>
      <w:proofErr w:type="spell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»-</w:t>
      </w:r>
      <w:r w:rsidR="00FD5E52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подготовка учащихся 10 классов</w:t>
      </w:r>
    </w:p>
    <w:p w:rsidR="00FD5E52" w:rsidRPr="00D27866" w:rsidRDefault="00FD5E52" w:rsidP="0001256C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3) Классное руководство 8а класса</w:t>
      </w:r>
    </w:p>
    <w:p w:rsidR="00CC10CF" w:rsidRDefault="00CC10CF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256C" w:rsidRPr="00F57D15" w:rsidRDefault="0001256C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9. Использование современных образовательных технологий в работе</w:t>
      </w:r>
    </w:p>
    <w:p w:rsidR="0001256C" w:rsidRPr="00F57D15" w:rsidRDefault="0001256C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2A3B21" w:rsidRDefault="0001256C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10. Результаты срезов знаний</w:t>
      </w:r>
      <w:r w:rsidR="002A3B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: </w:t>
      </w:r>
    </w:p>
    <w:p w:rsidR="007A0A85" w:rsidRDefault="007A0A85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2A3B21" w:rsidRPr="002A3B21" w:rsidRDefault="002A3B21" w:rsidP="002A3B2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3B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Результаты срезов знаний по физике </w:t>
      </w:r>
    </w:p>
    <w:p w:rsidR="002A3B21" w:rsidRPr="002A3B21" w:rsidRDefault="002A3B21" w:rsidP="002A3B2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3B21">
        <w:rPr>
          <w:rFonts w:ascii="Times New Roman" w:eastAsia="Calibri" w:hAnsi="Times New Roman" w:cs="Times New Roman"/>
          <w:sz w:val="24"/>
          <w:szCs w:val="24"/>
          <w:u w:val="single"/>
        </w:rPr>
        <w:t>2014-2015 учебный год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44"/>
        <w:gridCol w:w="747"/>
        <w:gridCol w:w="959"/>
        <w:gridCol w:w="1334"/>
        <w:gridCol w:w="487"/>
        <w:gridCol w:w="535"/>
        <w:gridCol w:w="535"/>
        <w:gridCol w:w="535"/>
        <w:gridCol w:w="1524"/>
        <w:gridCol w:w="1225"/>
        <w:gridCol w:w="846"/>
      </w:tblGrid>
      <w:tr w:rsidR="007A0A85" w:rsidRPr="002A3B21" w:rsidTr="007A0A85">
        <w:tc>
          <w:tcPr>
            <w:tcW w:w="84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59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34" w:type="dxa"/>
          </w:tcPr>
          <w:p w:rsidR="007A0A85" w:rsidRPr="007A0A85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кол-во писавших сре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8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справились,</w:t>
            </w:r>
          </w:p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846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A85" w:rsidRPr="002A3B21" w:rsidTr="007A0A85">
        <w:tc>
          <w:tcPr>
            <w:tcW w:w="84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4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9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33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846" w:type="dxa"/>
          </w:tcPr>
          <w:p w:rsidR="007A0A85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0A85" w:rsidRPr="002A3B21" w:rsidTr="007A0A85">
        <w:tc>
          <w:tcPr>
            <w:tcW w:w="84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74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9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33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6" w:type="dxa"/>
          </w:tcPr>
          <w:p w:rsidR="007A0A85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A85" w:rsidRPr="002A3B21" w:rsidTr="007A0A85">
        <w:tc>
          <w:tcPr>
            <w:tcW w:w="84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4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9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33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↑</w:t>
            </w:r>
          </w:p>
        </w:tc>
      </w:tr>
      <w:tr w:rsidR="007A0A85" w:rsidRPr="002A3B21" w:rsidTr="007A0A85">
        <w:tc>
          <w:tcPr>
            <w:tcW w:w="84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74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9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33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846" w:type="dxa"/>
          </w:tcPr>
          <w:p w:rsidR="007A0A85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↓</w:t>
            </w:r>
          </w:p>
        </w:tc>
      </w:tr>
      <w:tr w:rsidR="007A0A85" w:rsidRPr="002A3B21" w:rsidTr="007A0A85">
        <w:tc>
          <w:tcPr>
            <w:tcW w:w="84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74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9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33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A0A85" w:rsidRPr="00DE0B1D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846" w:type="dxa"/>
          </w:tcPr>
          <w:p w:rsidR="007A0A85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↑</w:t>
            </w:r>
          </w:p>
        </w:tc>
      </w:tr>
      <w:tr w:rsidR="007A0A85" w:rsidRPr="002A3B21" w:rsidTr="007A0A85">
        <w:tc>
          <w:tcPr>
            <w:tcW w:w="84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4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9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33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A0A85" w:rsidRPr="00DE0B1D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846" w:type="dxa"/>
          </w:tcPr>
          <w:p w:rsidR="007A0A85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↓</w:t>
            </w:r>
          </w:p>
        </w:tc>
      </w:tr>
      <w:tr w:rsidR="007A0A85" w:rsidRPr="002A3B21" w:rsidTr="007A0A85">
        <w:tc>
          <w:tcPr>
            <w:tcW w:w="84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4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9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33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6" w:type="dxa"/>
          </w:tcPr>
          <w:p w:rsidR="007A0A85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↑</w:t>
            </w:r>
          </w:p>
        </w:tc>
      </w:tr>
      <w:tr w:rsidR="007A0A85" w:rsidRPr="002A3B21" w:rsidTr="007A0A85">
        <w:tc>
          <w:tcPr>
            <w:tcW w:w="84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74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9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33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A0A85" w:rsidRPr="007A0A85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846" w:type="dxa"/>
          </w:tcPr>
          <w:p w:rsidR="007A0A85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0A85" w:rsidRPr="002A3B21" w:rsidTr="007A0A85">
        <w:tc>
          <w:tcPr>
            <w:tcW w:w="84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4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9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133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7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7A0A85" w:rsidRPr="002A3B21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B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A0A85" w:rsidRPr="007A0A85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46" w:type="dxa"/>
          </w:tcPr>
          <w:p w:rsidR="007A0A85" w:rsidRDefault="007A0A85" w:rsidP="002A3B2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↓</w:t>
            </w:r>
          </w:p>
        </w:tc>
      </w:tr>
    </w:tbl>
    <w:p w:rsidR="002A3B21" w:rsidRPr="007A0A85" w:rsidRDefault="002A3B21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</w:pPr>
    </w:p>
    <w:p w:rsidR="00510E40" w:rsidRDefault="0001256C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510E40" w:rsidRDefault="00510E40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Результаты </w:t>
      </w:r>
      <w:r w:rsidR="0001256C"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ДКР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2A3B21" w:rsidRDefault="002A3B21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10E40" w:rsidRPr="00467E9D" w:rsidRDefault="00467E9D" w:rsidP="00510E40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 w:rsidRPr="00467E9D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Pr="00467E9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  <w:r w:rsidR="00510E40" w:rsidRPr="00467E9D"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Анализ</w:t>
      </w:r>
      <w:proofErr w:type="gramEnd"/>
      <w:r w:rsidR="00510E40" w:rsidRPr="00467E9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диагностическ</w:t>
      </w:r>
      <w:r w:rsidR="002F34B8">
        <w:rPr>
          <w:rFonts w:ascii="Times New Roman" w:eastAsia="Calibri" w:hAnsi="Times New Roman" w:cs="Times New Roman"/>
          <w:b/>
          <w:sz w:val="24"/>
          <w:szCs w:val="24"/>
          <w:u w:val="single"/>
        </w:rPr>
        <w:t>их контрольных работ в 8 классе</w:t>
      </w:r>
      <w:r w:rsidR="002F34B8" w:rsidRPr="002F34B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F34B8">
        <w:rPr>
          <w:b/>
          <w:u w:val="single"/>
        </w:rPr>
        <w:t>(6 марта 2015)</w:t>
      </w:r>
    </w:p>
    <w:p w:rsidR="00510E40" w:rsidRPr="00510E40" w:rsidRDefault="00510E40" w:rsidP="00510E40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10E40">
        <w:rPr>
          <w:rFonts w:ascii="Times New Roman" w:eastAsia="Calibri" w:hAnsi="Times New Roman" w:cs="Times New Roman"/>
          <w:b/>
          <w:sz w:val="24"/>
          <w:szCs w:val="24"/>
        </w:rPr>
        <w:t xml:space="preserve">Анализ диагностической работы по физике                </w:t>
      </w:r>
    </w:p>
    <w:p w:rsidR="00510E40" w:rsidRPr="00510E40" w:rsidRDefault="00510E40" w:rsidP="00510E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40">
        <w:rPr>
          <w:rFonts w:ascii="Times New Roman" w:eastAsia="Calibri" w:hAnsi="Times New Roman" w:cs="Times New Roman"/>
          <w:sz w:val="24"/>
          <w:szCs w:val="24"/>
        </w:rPr>
        <w:t xml:space="preserve">Цель проведения контрольной работы: </w:t>
      </w:r>
    </w:p>
    <w:p w:rsidR="00510E40" w:rsidRPr="00510E40" w:rsidRDefault="00510E40" w:rsidP="00510E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40">
        <w:rPr>
          <w:rFonts w:ascii="Times New Roman" w:eastAsia="Calibri" w:hAnsi="Times New Roman" w:cs="Times New Roman"/>
          <w:sz w:val="24"/>
          <w:szCs w:val="24"/>
        </w:rPr>
        <w:t>•</w:t>
      </w:r>
      <w:r w:rsidRPr="00510E40">
        <w:rPr>
          <w:rFonts w:ascii="Times New Roman" w:eastAsia="Calibri" w:hAnsi="Times New Roman" w:cs="Times New Roman"/>
          <w:sz w:val="24"/>
          <w:szCs w:val="24"/>
        </w:rPr>
        <w:tab/>
        <w:t xml:space="preserve">Определить качество результата образования учащихся 8 класса по физике; </w:t>
      </w:r>
    </w:p>
    <w:p w:rsidR="00510E40" w:rsidRDefault="00510E40" w:rsidP="00510E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40">
        <w:rPr>
          <w:rFonts w:ascii="Times New Roman" w:eastAsia="Calibri" w:hAnsi="Times New Roman" w:cs="Times New Roman"/>
          <w:sz w:val="24"/>
          <w:szCs w:val="24"/>
        </w:rPr>
        <w:t>•</w:t>
      </w:r>
      <w:r w:rsidRPr="00510E40">
        <w:rPr>
          <w:rFonts w:ascii="Times New Roman" w:eastAsia="Calibri" w:hAnsi="Times New Roman" w:cs="Times New Roman"/>
          <w:sz w:val="24"/>
          <w:szCs w:val="24"/>
        </w:rPr>
        <w:tab/>
        <w:t>Провести анализ контрольной работы с целью диагностики пробелов ошибочных представлений в знаниях и умениях учащихся 8 классов.</w:t>
      </w:r>
    </w:p>
    <w:p w:rsidR="00510E40" w:rsidRPr="00510E40" w:rsidRDefault="00510E40" w:rsidP="00510E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E40" w:rsidRPr="00510E40" w:rsidRDefault="00510E40" w:rsidP="00510E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510E40">
        <w:rPr>
          <w:rFonts w:ascii="Times New Roman" w:eastAsia="Calibri" w:hAnsi="Times New Roman" w:cs="Times New Roman"/>
          <w:b/>
          <w:sz w:val="24"/>
          <w:szCs w:val="24"/>
        </w:rPr>
        <w:t>2. Общие результаты по 8-</w:t>
      </w:r>
      <w:proofErr w:type="gramStart"/>
      <w:r w:rsidRPr="00510E40">
        <w:rPr>
          <w:rFonts w:ascii="Times New Roman" w:eastAsia="Calibri" w:hAnsi="Times New Roman" w:cs="Times New Roman"/>
          <w:b/>
          <w:sz w:val="24"/>
          <w:szCs w:val="24"/>
        </w:rPr>
        <w:t>м  классам</w:t>
      </w:r>
      <w:proofErr w:type="gramEnd"/>
    </w:p>
    <w:tbl>
      <w:tblPr>
        <w:tblStyle w:val="1"/>
        <w:tblW w:w="10083" w:type="dxa"/>
        <w:tblLayout w:type="fixed"/>
        <w:tblLook w:val="04A0" w:firstRow="1" w:lastRow="0" w:firstColumn="1" w:lastColumn="0" w:noHBand="0" w:noVBand="1"/>
      </w:tblPr>
      <w:tblGrid>
        <w:gridCol w:w="1020"/>
        <w:gridCol w:w="919"/>
        <w:gridCol w:w="1051"/>
        <w:gridCol w:w="1182"/>
        <w:gridCol w:w="1181"/>
        <w:gridCol w:w="1182"/>
        <w:gridCol w:w="1051"/>
        <w:gridCol w:w="1182"/>
        <w:gridCol w:w="1315"/>
      </w:tblGrid>
      <w:tr w:rsidR="00510E40" w:rsidRPr="00510E40" w:rsidTr="00510E40">
        <w:trPr>
          <w:trHeight w:val="478"/>
        </w:trPr>
        <w:tc>
          <w:tcPr>
            <w:tcW w:w="1020" w:type="dxa"/>
            <w:vMerge w:val="restart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детей в классе</w:t>
            </w:r>
          </w:p>
        </w:tc>
        <w:tc>
          <w:tcPr>
            <w:tcW w:w="919" w:type="dxa"/>
            <w:vMerge w:val="restart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ДКР</w:t>
            </w:r>
          </w:p>
        </w:tc>
        <w:tc>
          <w:tcPr>
            <w:tcW w:w="1051" w:type="dxa"/>
            <w:vMerge w:val="restart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выполнения</w:t>
            </w:r>
          </w:p>
        </w:tc>
        <w:tc>
          <w:tcPr>
            <w:tcW w:w="1182" w:type="dxa"/>
            <w:vMerge w:val="restart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процент выполнения</w:t>
            </w:r>
          </w:p>
        </w:tc>
        <w:tc>
          <w:tcPr>
            <w:tcW w:w="5911" w:type="dxa"/>
            <w:gridSpan w:val="5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Объем выполнения заданий</w:t>
            </w:r>
          </w:p>
        </w:tc>
      </w:tr>
      <w:tr w:rsidR="00510E40" w:rsidRPr="00510E40" w:rsidTr="00510E40">
        <w:trPr>
          <w:trHeight w:val="1166"/>
        </w:trPr>
        <w:tc>
          <w:tcPr>
            <w:tcW w:w="1020" w:type="dxa"/>
            <w:vMerge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Не преодолели порог</w:t>
            </w:r>
          </w:p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  <w:tc>
          <w:tcPr>
            <w:tcW w:w="1182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До 50%</w:t>
            </w: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  <w:tc>
          <w:tcPr>
            <w:tcW w:w="1051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50-70%</w:t>
            </w: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  <w:tc>
          <w:tcPr>
            <w:tcW w:w="1182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71-99%</w:t>
            </w: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  <w:tc>
          <w:tcPr>
            <w:tcW w:w="1313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</w:tr>
      <w:tr w:rsidR="00510E40" w:rsidRPr="00510E40" w:rsidTr="00510E40">
        <w:trPr>
          <w:trHeight w:val="457"/>
        </w:trPr>
        <w:tc>
          <w:tcPr>
            <w:tcW w:w="1020" w:type="dxa"/>
            <w:shd w:val="clear" w:color="auto" w:fill="auto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19" w:type="dxa"/>
            <w:shd w:val="clear" w:color="auto" w:fill="auto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051" w:type="dxa"/>
            <w:shd w:val="clear" w:color="auto" w:fill="auto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82" w:type="dxa"/>
            <w:shd w:val="clear" w:color="auto" w:fill="auto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181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4//8</w:t>
            </w:r>
          </w:p>
        </w:tc>
        <w:tc>
          <w:tcPr>
            <w:tcW w:w="1182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22//42</w:t>
            </w:r>
          </w:p>
        </w:tc>
        <w:tc>
          <w:tcPr>
            <w:tcW w:w="1051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21//40</w:t>
            </w:r>
          </w:p>
        </w:tc>
        <w:tc>
          <w:tcPr>
            <w:tcW w:w="1182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6//10</w:t>
            </w:r>
          </w:p>
        </w:tc>
        <w:tc>
          <w:tcPr>
            <w:tcW w:w="1313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510E40" w:rsidRPr="00510E40" w:rsidRDefault="00510E40" w:rsidP="00510E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E40" w:rsidRPr="00510E40" w:rsidRDefault="00510E40" w:rsidP="00510E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E40">
        <w:rPr>
          <w:rFonts w:ascii="Times New Roman" w:eastAsia="Calibri" w:hAnsi="Times New Roman" w:cs="Times New Roman"/>
          <w:b/>
          <w:sz w:val="24"/>
          <w:szCs w:val="24"/>
        </w:rPr>
        <w:t xml:space="preserve">Общие результаты по 8 </w:t>
      </w:r>
      <w:proofErr w:type="gramStart"/>
      <w:r w:rsidRPr="00510E40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End"/>
      <w:r w:rsidRPr="00510E40">
        <w:rPr>
          <w:rFonts w:ascii="Times New Roman" w:eastAsia="Calibri" w:hAnsi="Times New Roman" w:cs="Times New Roman"/>
          <w:b/>
          <w:sz w:val="24"/>
          <w:szCs w:val="24"/>
        </w:rPr>
        <w:t xml:space="preserve"> классу</w:t>
      </w:r>
    </w:p>
    <w:tbl>
      <w:tblPr>
        <w:tblStyle w:val="1"/>
        <w:tblW w:w="10053" w:type="dxa"/>
        <w:tblLayout w:type="fixed"/>
        <w:tblLook w:val="04A0" w:firstRow="1" w:lastRow="0" w:firstColumn="1" w:lastColumn="0" w:noHBand="0" w:noVBand="1"/>
      </w:tblPr>
      <w:tblGrid>
        <w:gridCol w:w="1017"/>
        <w:gridCol w:w="916"/>
        <w:gridCol w:w="1047"/>
        <w:gridCol w:w="1179"/>
        <w:gridCol w:w="1178"/>
        <w:gridCol w:w="1179"/>
        <w:gridCol w:w="1047"/>
        <w:gridCol w:w="1179"/>
        <w:gridCol w:w="1311"/>
      </w:tblGrid>
      <w:tr w:rsidR="00510E40" w:rsidRPr="00510E40" w:rsidTr="00510E40">
        <w:trPr>
          <w:trHeight w:val="450"/>
        </w:trPr>
        <w:tc>
          <w:tcPr>
            <w:tcW w:w="1017" w:type="dxa"/>
            <w:vMerge w:val="restart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детей в классе</w:t>
            </w:r>
          </w:p>
        </w:tc>
        <w:tc>
          <w:tcPr>
            <w:tcW w:w="916" w:type="dxa"/>
            <w:vMerge w:val="restart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ДКР</w:t>
            </w:r>
          </w:p>
        </w:tc>
        <w:tc>
          <w:tcPr>
            <w:tcW w:w="1047" w:type="dxa"/>
            <w:vMerge w:val="restart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выполнения</w:t>
            </w:r>
          </w:p>
        </w:tc>
        <w:tc>
          <w:tcPr>
            <w:tcW w:w="1179" w:type="dxa"/>
            <w:vMerge w:val="restart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процент выполнения</w:t>
            </w:r>
          </w:p>
        </w:tc>
        <w:tc>
          <w:tcPr>
            <w:tcW w:w="5894" w:type="dxa"/>
            <w:gridSpan w:val="5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Объем выполнения заданий</w:t>
            </w:r>
          </w:p>
        </w:tc>
      </w:tr>
      <w:tr w:rsidR="00510E40" w:rsidRPr="00510E40" w:rsidTr="00510E40">
        <w:trPr>
          <w:trHeight w:val="1100"/>
        </w:trPr>
        <w:tc>
          <w:tcPr>
            <w:tcW w:w="1017" w:type="dxa"/>
            <w:vMerge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Не преодолели порог</w:t>
            </w:r>
          </w:p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  <w:tc>
          <w:tcPr>
            <w:tcW w:w="117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До 50%</w:t>
            </w: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  <w:tc>
          <w:tcPr>
            <w:tcW w:w="1047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50-70%</w:t>
            </w: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  <w:tc>
          <w:tcPr>
            <w:tcW w:w="117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71-99%</w:t>
            </w: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  <w:tc>
          <w:tcPr>
            <w:tcW w:w="130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</w:tr>
      <w:tr w:rsidR="00510E40" w:rsidRPr="00510E40" w:rsidTr="00510E40">
        <w:trPr>
          <w:trHeight w:val="431"/>
        </w:trPr>
        <w:tc>
          <w:tcPr>
            <w:tcW w:w="1017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47" w:type="dxa"/>
            <w:shd w:val="clear" w:color="auto" w:fill="auto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79" w:type="dxa"/>
            <w:shd w:val="clear" w:color="auto" w:fill="auto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78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2//13</w:t>
            </w:r>
          </w:p>
        </w:tc>
        <w:tc>
          <w:tcPr>
            <w:tcW w:w="117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9//60</w:t>
            </w:r>
          </w:p>
        </w:tc>
        <w:tc>
          <w:tcPr>
            <w:tcW w:w="1047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4//27</w:t>
            </w:r>
          </w:p>
        </w:tc>
        <w:tc>
          <w:tcPr>
            <w:tcW w:w="117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510E40" w:rsidRPr="00510E40" w:rsidRDefault="00510E40" w:rsidP="00510E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E40" w:rsidRPr="00510E40" w:rsidRDefault="00510E40" w:rsidP="00510E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E40">
        <w:rPr>
          <w:rFonts w:ascii="Times New Roman" w:eastAsia="Calibri" w:hAnsi="Times New Roman" w:cs="Times New Roman"/>
          <w:b/>
          <w:sz w:val="24"/>
          <w:szCs w:val="24"/>
        </w:rPr>
        <w:t xml:space="preserve"> Общие результаты выполнения по 8 Б классу</w:t>
      </w:r>
    </w:p>
    <w:tbl>
      <w:tblPr>
        <w:tblStyle w:val="1"/>
        <w:tblW w:w="10053" w:type="dxa"/>
        <w:tblLayout w:type="fixed"/>
        <w:tblLook w:val="04A0" w:firstRow="1" w:lastRow="0" w:firstColumn="1" w:lastColumn="0" w:noHBand="0" w:noVBand="1"/>
      </w:tblPr>
      <w:tblGrid>
        <w:gridCol w:w="1017"/>
        <w:gridCol w:w="916"/>
        <w:gridCol w:w="1047"/>
        <w:gridCol w:w="1179"/>
        <w:gridCol w:w="1178"/>
        <w:gridCol w:w="1179"/>
        <w:gridCol w:w="1047"/>
        <w:gridCol w:w="1179"/>
        <w:gridCol w:w="1311"/>
      </w:tblGrid>
      <w:tr w:rsidR="00510E40" w:rsidRPr="00510E40" w:rsidTr="00510E40">
        <w:trPr>
          <w:trHeight w:val="419"/>
        </w:trPr>
        <w:tc>
          <w:tcPr>
            <w:tcW w:w="1017" w:type="dxa"/>
            <w:vMerge w:val="restart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детей в классе</w:t>
            </w:r>
          </w:p>
        </w:tc>
        <w:tc>
          <w:tcPr>
            <w:tcW w:w="916" w:type="dxa"/>
            <w:vMerge w:val="restart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ДКР</w:t>
            </w:r>
          </w:p>
        </w:tc>
        <w:tc>
          <w:tcPr>
            <w:tcW w:w="1047" w:type="dxa"/>
            <w:vMerge w:val="restart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выполнения</w:t>
            </w:r>
          </w:p>
        </w:tc>
        <w:tc>
          <w:tcPr>
            <w:tcW w:w="1179" w:type="dxa"/>
            <w:vMerge w:val="restart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процент выполнения</w:t>
            </w:r>
          </w:p>
        </w:tc>
        <w:tc>
          <w:tcPr>
            <w:tcW w:w="5894" w:type="dxa"/>
            <w:gridSpan w:val="5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Объем выполнения заданий</w:t>
            </w:r>
          </w:p>
        </w:tc>
      </w:tr>
      <w:tr w:rsidR="00510E40" w:rsidRPr="00510E40" w:rsidTr="00510E40">
        <w:trPr>
          <w:trHeight w:val="1009"/>
        </w:trPr>
        <w:tc>
          <w:tcPr>
            <w:tcW w:w="1017" w:type="dxa"/>
            <w:vMerge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Не преодолели порог</w:t>
            </w:r>
          </w:p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  <w:tc>
          <w:tcPr>
            <w:tcW w:w="117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До 50%</w:t>
            </w: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  <w:tc>
          <w:tcPr>
            <w:tcW w:w="1047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50-70%</w:t>
            </w: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  <w:tc>
          <w:tcPr>
            <w:tcW w:w="117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71-99%</w:t>
            </w: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  <w:tc>
          <w:tcPr>
            <w:tcW w:w="130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</w:tr>
      <w:tr w:rsidR="00510E40" w:rsidRPr="00510E40" w:rsidTr="00510E40">
        <w:trPr>
          <w:trHeight w:val="351"/>
        </w:trPr>
        <w:tc>
          <w:tcPr>
            <w:tcW w:w="1017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47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7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178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1//5</w:t>
            </w:r>
          </w:p>
        </w:tc>
        <w:tc>
          <w:tcPr>
            <w:tcW w:w="117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6//28</w:t>
            </w:r>
          </w:p>
        </w:tc>
        <w:tc>
          <w:tcPr>
            <w:tcW w:w="1047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10//</w:t>
            </w: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17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//19</w:t>
            </w:r>
          </w:p>
        </w:tc>
        <w:tc>
          <w:tcPr>
            <w:tcW w:w="130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510E40" w:rsidRPr="00510E40" w:rsidRDefault="00510E40" w:rsidP="00510E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E40" w:rsidRPr="00510E40" w:rsidRDefault="00510E40" w:rsidP="00510E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E40">
        <w:rPr>
          <w:rFonts w:ascii="Times New Roman" w:eastAsia="Calibri" w:hAnsi="Times New Roman" w:cs="Times New Roman"/>
          <w:b/>
          <w:sz w:val="24"/>
          <w:szCs w:val="24"/>
        </w:rPr>
        <w:t xml:space="preserve">Общие результаты выполнения по 8 </w:t>
      </w:r>
      <w:proofErr w:type="gramStart"/>
      <w:r w:rsidRPr="00510E40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510E40">
        <w:rPr>
          <w:rFonts w:ascii="Times New Roman" w:eastAsia="Calibri" w:hAnsi="Times New Roman" w:cs="Times New Roman"/>
          <w:b/>
          <w:sz w:val="24"/>
          <w:szCs w:val="24"/>
        </w:rPr>
        <w:t xml:space="preserve"> классу</w:t>
      </w:r>
    </w:p>
    <w:tbl>
      <w:tblPr>
        <w:tblStyle w:val="1"/>
        <w:tblW w:w="10053" w:type="dxa"/>
        <w:tblLayout w:type="fixed"/>
        <w:tblLook w:val="04A0" w:firstRow="1" w:lastRow="0" w:firstColumn="1" w:lastColumn="0" w:noHBand="0" w:noVBand="1"/>
      </w:tblPr>
      <w:tblGrid>
        <w:gridCol w:w="1017"/>
        <w:gridCol w:w="916"/>
        <w:gridCol w:w="1047"/>
        <w:gridCol w:w="1179"/>
        <w:gridCol w:w="1178"/>
        <w:gridCol w:w="1179"/>
        <w:gridCol w:w="1047"/>
        <w:gridCol w:w="1179"/>
        <w:gridCol w:w="1311"/>
      </w:tblGrid>
      <w:tr w:rsidR="00510E40" w:rsidRPr="00510E40" w:rsidTr="00510E40">
        <w:trPr>
          <w:trHeight w:val="467"/>
        </w:trPr>
        <w:tc>
          <w:tcPr>
            <w:tcW w:w="1017" w:type="dxa"/>
            <w:vMerge w:val="restart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</w:t>
            </w: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детей в классе</w:t>
            </w:r>
          </w:p>
        </w:tc>
        <w:tc>
          <w:tcPr>
            <w:tcW w:w="916" w:type="dxa"/>
            <w:vMerge w:val="restart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</w:t>
            </w: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ество участников ДКР</w:t>
            </w:r>
          </w:p>
        </w:tc>
        <w:tc>
          <w:tcPr>
            <w:tcW w:w="1047" w:type="dxa"/>
            <w:vMerge w:val="restart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Средни</w:t>
            </w: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 балл выполнения</w:t>
            </w:r>
          </w:p>
        </w:tc>
        <w:tc>
          <w:tcPr>
            <w:tcW w:w="1179" w:type="dxa"/>
            <w:vMerge w:val="restart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Средний </w:t>
            </w: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 выполнения</w:t>
            </w:r>
          </w:p>
        </w:tc>
        <w:tc>
          <w:tcPr>
            <w:tcW w:w="5894" w:type="dxa"/>
            <w:gridSpan w:val="5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Объем выполнения заданий</w:t>
            </w:r>
          </w:p>
        </w:tc>
      </w:tr>
      <w:tr w:rsidR="00510E40" w:rsidRPr="00510E40" w:rsidTr="00510E40">
        <w:trPr>
          <w:trHeight w:val="1142"/>
        </w:trPr>
        <w:tc>
          <w:tcPr>
            <w:tcW w:w="1017" w:type="dxa"/>
            <w:vMerge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Не преодолели порог</w:t>
            </w:r>
          </w:p>
          <w:p w:rsidR="00510E40" w:rsidRPr="00510E40" w:rsidRDefault="00510E40" w:rsidP="00510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  <w:tc>
          <w:tcPr>
            <w:tcW w:w="117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До 50%</w:t>
            </w: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  <w:tc>
          <w:tcPr>
            <w:tcW w:w="1047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50-70%</w:t>
            </w: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  <w:tc>
          <w:tcPr>
            <w:tcW w:w="117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71-99%</w:t>
            </w: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  <w:tc>
          <w:tcPr>
            <w:tcW w:w="130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чел.// %</w:t>
            </w:r>
          </w:p>
        </w:tc>
      </w:tr>
      <w:tr w:rsidR="00510E40" w:rsidRPr="00510E40" w:rsidTr="00510E40">
        <w:trPr>
          <w:trHeight w:val="392"/>
        </w:trPr>
        <w:tc>
          <w:tcPr>
            <w:tcW w:w="1017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16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47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7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78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1//6</w:t>
            </w:r>
          </w:p>
        </w:tc>
        <w:tc>
          <w:tcPr>
            <w:tcW w:w="117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7//41</w:t>
            </w:r>
          </w:p>
        </w:tc>
        <w:tc>
          <w:tcPr>
            <w:tcW w:w="1047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7//41</w:t>
            </w:r>
          </w:p>
        </w:tc>
        <w:tc>
          <w:tcPr>
            <w:tcW w:w="117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2//12</w:t>
            </w:r>
          </w:p>
        </w:tc>
        <w:tc>
          <w:tcPr>
            <w:tcW w:w="1309" w:type="dxa"/>
          </w:tcPr>
          <w:p w:rsidR="00510E40" w:rsidRPr="00510E40" w:rsidRDefault="00510E40" w:rsidP="00510E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510E40" w:rsidRPr="00510E40" w:rsidRDefault="00510E40" w:rsidP="00510E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E40" w:rsidRPr="00510E40" w:rsidRDefault="00510E40" w:rsidP="00510E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E40" w:rsidRDefault="00510E40" w:rsidP="00510E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510E40" w:rsidRPr="00510E40" w:rsidRDefault="00510E40" w:rsidP="00510E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0E40">
        <w:rPr>
          <w:rFonts w:ascii="Times New Roman" w:eastAsia="Calibri" w:hAnsi="Times New Roman" w:cs="Times New Roman"/>
          <w:b/>
          <w:sz w:val="24"/>
          <w:szCs w:val="24"/>
        </w:rPr>
        <w:t>3. Содержательный анализ по заданиям ДКР</w:t>
      </w:r>
    </w:p>
    <w:p w:rsidR="00510E40" w:rsidRPr="00510E40" w:rsidRDefault="00510E40" w:rsidP="00510E40">
      <w:pPr>
        <w:spacing w:after="160" w:line="256" w:lineRule="auto"/>
        <w:jc w:val="center"/>
        <w:rPr>
          <w:rFonts w:ascii="Calibri" w:eastAsia="Times New Roman" w:hAnsi="Calibri" w:cs="Times New Roman"/>
          <w:b/>
          <w:u w:val="single"/>
          <w:lang w:eastAsia="ru-RU"/>
        </w:rPr>
      </w:pPr>
    </w:p>
    <w:p w:rsidR="00510E40" w:rsidRPr="00510E40" w:rsidRDefault="00510E40" w:rsidP="00510E40">
      <w:pPr>
        <w:spacing w:after="160" w:line="256" w:lineRule="auto"/>
        <w:jc w:val="center"/>
        <w:rPr>
          <w:rFonts w:ascii="Calibri" w:eastAsia="Times New Roman" w:hAnsi="Calibri" w:cs="Times New Roman"/>
          <w:b/>
          <w:u w:val="single"/>
          <w:lang w:eastAsia="ru-RU"/>
        </w:rPr>
      </w:pPr>
      <w:r w:rsidRPr="00510E40">
        <w:rPr>
          <w:rFonts w:ascii="Calibri" w:eastAsia="Times New Roman" w:hAnsi="Calibri" w:cs="Times New Roman"/>
          <w:b/>
          <w:u w:val="single"/>
          <w:lang w:eastAsia="ru-RU"/>
        </w:rPr>
        <w:t xml:space="preserve">Анализ </w:t>
      </w:r>
      <w:proofErr w:type="spellStart"/>
      <w:r w:rsidRPr="00510E40">
        <w:rPr>
          <w:rFonts w:ascii="Calibri" w:eastAsia="Times New Roman" w:hAnsi="Calibri" w:cs="Times New Roman"/>
          <w:b/>
          <w:u w:val="single"/>
          <w:lang w:eastAsia="ru-RU"/>
        </w:rPr>
        <w:t>успешости</w:t>
      </w:r>
      <w:proofErr w:type="spellEnd"/>
      <w:r w:rsidRPr="00510E40">
        <w:rPr>
          <w:rFonts w:ascii="Calibri" w:eastAsia="Times New Roman" w:hAnsi="Calibri" w:cs="Times New Roman"/>
          <w:b/>
          <w:u w:val="single"/>
          <w:lang w:eastAsia="ru-RU"/>
        </w:rPr>
        <w:t xml:space="preserve"> выполнения заданий согласно спецификации</w:t>
      </w:r>
    </w:p>
    <w:p w:rsidR="00510E40" w:rsidRPr="00510E40" w:rsidRDefault="00510E40" w:rsidP="00510E40">
      <w:pPr>
        <w:spacing w:after="160" w:line="256" w:lineRule="auto"/>
        <w:rPr>
          <w:rFonts w:ascii="Calibri" w:eastAsia="Times New Roman" w:hAnsi="Calibri" w:cs="Times New Roman"/>
          <w:lang w:eastAsia="ru-RU"/>
        </w:rPr>
      </w:pPr>
      <w:r w:rsidRPr="00510E40">
        <w:rPr>
          <w:rFonts w:ascii="Calibri" w:eastAsia="Times New Roman" w:hAnsi="Calibri" w:cs="Times New Roman"/>
          <w:lang w:eastAsia="ru-RU"/>
        </w:rPr>
        <w:t>Из 21 задания: 14 заданий базового уровня и 7 заданий – повышенного уровня сложности (3, 4, 14, 18, 19, 20, 21). Всего работу писали 53 человека, что составляет 90% от всех обучающихся в 8 классах.</w:t>
      </w:r>
    </w:p>
    <w:tbl>
      <w:tblPr>
        <w:tblStyle w:val="1"/>
        <w:tblW w:w="10190" w:type="dxa"/>
        <w:tblLayout w:type="fixed"/>
        <w:tblLook w:val="04A0" w:firstRow="1" w:lastRow="0" w:firstColumn="1" w:lastColumn="0" w:noHBand="0" w:noVBand="1"/>
      </w:tblPr>
      <w:tblGrid>
        <w:gridCol w:w="643"/>
        <w:gridCol w:w="3926"/>
        <w:gridCol w:w="812"/>
        <w:gridCol w:w="812"/>
        <w:gridCol w:w="677"/>
        <w:gridCol w:w="677"/>
        <w:gridCol w:w="676"/>
        <w:gridCol w:w="677"/>
        <w:gridCol w:w="677"/>
        <w:gridCol w:w="613"/>
      </w:tblGrid>
      <w:tr w:rsidR="00510E40" w:rsidRPr="00510E40" w:rsidTr="00510E40">
        <w:trPr>
          <w:trHeight w:val="533"/>
        </w:trPr>
        <w:tc>
          <w:tcPr>
            <w:tcW w:w="644" w:type="dxa"/>
            <w:vMerge w:val="restart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t>№ задания</w:t>
            </w:r>
          </w:p>
        </w:tc>
        <w:tc>
          <w:tcPr>
            <w:tcW w:w="3925" w:type="dxa"/>
            <w:vMerge w:val="restart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t>Проверяемые элементы содержания</w:t>
            </w:r>
          </w:p>
        </w:tc>
        <w:tc>
          <w:tcPr>
            <w:tcW w:w="1624" w:type="dxa"/>
            <w:gridSpan w:val="2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t>8А</w:t>
            </w:r>
          </w:p>
        </w:tc>
        <w:tc>
          <w:tcPr>
            <w:tcW w:w="1354" w:type="dxa"/>
            <w:gridSpan w:val="2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t>8Б</w:t>
            </w:r>
          </w:p>
        </w:tc>
        <w:tc>
          <w:tcPr>
            <w:tcW w:w="1353" w:type="dxa"/>
            <w:gridSpan w:val="2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t>8В</w:t>
            </w:r>
          </w:p>
        </w:tc>
        <w:tc>
          <w:tcPr>
            <w:tcW w:w="1290" w:type="dxa"/>
            <w:gridSpan w:val="2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t>Итог</w:t>
            </w:r>
          </w:p>
        </w:tc>
      </w:tr>
      <w:tr w:rsidR="00510E40" w:rsidRPr="00510E40" w:rsidTr="00510E40">
        <w:trPr>
          <w:trHeight w:val="492"/>
        </w:trPr>
        <w:tc>
          <w:tcPr>
            <w:tcW w:w="644" w:type="dxa"/>
            <w:vMerge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925" w:type="dxa"/>
            <w:vMerge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t>справились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t>%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t>справились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t>%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t>справились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t>%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t>справились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t>%</w:t>
            </w:r>
          </w:p>
        </w:tc>
      </w:tr>
      <w:tr w:rsidR="00510E40" w:rsidRPr="00510E40" w:rsidTr="00510E40">
        <w:trPr>
          <w:trHeight w:val="256"/>
        </w:trPr>
        <w:tc>
          <w:tcPr>
            <w:tcW w:w="4570" w:type="dxa"/>
            <w:gridSpan w:val="2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 xml:space="preserve">Часть </w:t>
            </w: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I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10E40" w:rsidRPr="00510E40" w:rsidTr="00510E40">
        <w:trPr>
          <w:trHeight w:val="543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Механическое движение. Анализ графика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40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13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62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12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71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31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58</w:t>
            </w:r>
          </w:p>
        </w:tc>
      </w:tr>
      <w:tr w:rsidR="00510E40" w:rsidRPr="00510E40" w:rsidTr="00510E40">
        <w:trPr>
          <w:trHeight w:val="528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Единицы измерения. Перевод единиц измерения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9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43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8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47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47</w:t>
            </w:r>
          </w:p>
        </w:tc>
      </w:tr>
      <w:tr w:rsidR="00510E40" w:rsidRPr="00510E40" w:rsidTr="00510E40">
        <w:trPr>
          <w:trHeight w:val="543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Механическое движение. Путь, перемещение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2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8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9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43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3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18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26</w:t>
            </w:r>
          </w:p>
        </w:tc>
      </w:tr>
      <w:tr w:rsidR="00510E40" w:rsidRPr="00510E40" w:rsidTr="00510E40">
        <w:trPr>
          <w:trHeight w:val="528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t>4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Механическое движение. Анализ графика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11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52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2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12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34</w:t>
            </w:r>
          </w:p>
        </w:tc>
      </w:tr>
      <w:tr w:rsidR="00510E40" w:rsidRPr="00510E40" w:rsidTr="00510E40">
        <w:trPr>
          <w:trHeight w:val="271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Силы в природе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17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81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12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71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37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70</w:t>
            </w:r>
          </w:p>
        </w:tc>
      </w:tr>
      <w:tr w:rsidR="00510E40" w:rsidRPr="00510E40" w:rsidTr="00510E40">
        <w:trPr>
          <w:trHeight w:val="256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Простые механизмы. Мощность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4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19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2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12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11</w:t>
            </w:r>
          </w:p>
        </w:tc>
      </w:tr>
      <w:tr w:rsidR="00510E40" w:rsidRPr="00510E40" w:rsidTr="00510E40">
        <w:trPr>
          <w:trHeight w:val="271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Простые механизмы. Правило рычага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9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43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5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29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34</w:t>
            </w:r>
          </w:p>
        </w:tc>
      </w:tr>
      <w:tr w:rsidR="00510E40" w:rsidRPr="00510E40" w:rsidTr="00510E40">
        <w:trPr>
          <w:trHeight w:val="271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Понятие давления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10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48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5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29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34</w:t>
            </w:r>
          </w:p>
        </w:tc>
      </w:tr>
      <w:tr w:rsidR="00510E40" w:rsidRPr="00510E40" w:rsidTr="00510E40">
        <w:trPr>
          <w:trHeight w:val="256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Закон Архимеда. Плотность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7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33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12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71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43</w:t>
            </w:r>
          </w:p>
        </w:tc>
      </w:tr>
      <w:tr w:rsidR="00510E40" w:rsidRPr="00510E40" w:rsidTr="00510E40">
        <w:trPr>
          <w:trHeight w:val="271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Перенос вещества. Понятие диффузии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9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43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5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29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34</w:t>
            </w:r>
          </w:p>
        </w:tc>
      </w:tr>
      <w:tr w:rsidR="00510E40" w:rsidRPr="00510E40" w:rsidTr="00510E40">
        <w:trPr>
          <w:trHeight w:val="256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Перенос тепла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11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52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8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47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51</w:t>
            </w:r>
          </w:p>
        </w:tc>
      </w:tr>
      <w:tr w:rsidR="00510E40" w:rsidRPr="00510E40" w:rsidTr="00510E40">
        <w:trPr>
          <w:trHeight w:val="271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Тепловые явления. Состояния вещества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67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15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71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10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59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66</w:t>
            </w:r>
          </w:p>
        </w:tc>
      </w:tr>
      <w:tr w:rsidR="00510E40" w:rsidRPr="00510E40" w:rsidTr="00510E40">
        <w:trPr>
          <w:trHeight w:val="256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Тепловые явления. Состояния вещества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8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38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5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29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30</w:t>
            </w:r>
          </w:p>
        </w:tc>
      </w:tr>
      <w:tr w:rsidR="00510E40" w:rsidRPr="00510E40" w:rsidTr="00510E40">
        <w:trPr>
          <w:trHeight w:val="271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t>14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Давление. Закон Паскаля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16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76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11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65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39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73</w:t>
            </w:r>
          </w:p>
        </w:tc>
      </w:tr>
      <w:tr w:rsidR="00510E40" w:rsidRPr="00510E40" w:rsidTr="00510E40">
        <w:trPr>
          <w:trHeight w:val="271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Тепловые явления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73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20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95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4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23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66</w:t>
            </w:r>
          </w:p>
        </w:tc>
      </w:tr>
      <w:tr w:rsidR="00510E40" w:rsidRPr="00510E40" w:rsidTr="00510E40">
        <w:trPr>
          <w:trHeight w:val="256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Тепловые явления. Анализ графиков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3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14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-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-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6</w:t>
            </w:r>
          </w:p>
        </w:tc>
      </w:tr>
      <w:tr w:rsidR="00510E40" w:rsidRPr="00510E40" w:rsidTr="00510E40">
        <w:trPr>
          <w:trHeight w:val="271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Начальные сведения о строении атома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47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11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52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3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18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40</w:t>
            </w:r>
          </w:p>
        </w:tc>
      </w:tr>
      <w:tr w:rsidR="00510E40" w:rsidRPr="00510E40" w:rsidTr="00510E40">
        <w:trPr>
          <w:trHeight w:val="528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t>18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Извлечение информации из текста физического содержания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40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14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67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9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53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29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55</w:t>
            </w:r>
          </w:p>
        </w:tc>
      </w:tr>
      <w:tr w:rsidR="00510E40" w:rsidRPr="00510E40" w:rsidTr="00510E40">
        <w:trPr>
          <w:trHeight w:val="1071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Извлечение информации из текста физического содержания. Сопоставление информации из различных частей текста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10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48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9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53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51</w:t>
            </w:r>
          </w:p>
        </w:tc>
      </w:tr>
      <w:tr w:rsidR="00510E40" w:rsidRPr="00510E40" w:rsidTr="00510E40">
        <w:trPr>
          <w:trHeight w:val="271"/>
        </w:trPr>
        <w:tc>
          <w:tcPr>
            <w:tcW w:w="4570" w:type="dxa"/>
            <w:gridSpan w:val="2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 xml:space="preserve">Часть </w:t>
            </w: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II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10E40" w:rsidRPr="00510E40" w:rsidTr="00510E40">
        <w:trPr>
          <w:trHeight w:val="1071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lastRenderedPageBreak/>
              <w:t>20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Физические величины, понятия, законы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5</w:t>
            </w: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3/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4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=12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20/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20/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27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=80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4/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15/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=20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19/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71/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5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=95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9/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6/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2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=17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53/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35/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12</w:t>
            </w:r>
          </w:p>
          <w:p w:rsidR="00510E40" w:rsidRPr="00510E40" w:rsidRDefault="00510E40" w:rsidP="00510E40">
            <w:pPr>
              <w:ind w:left="-80" w:right="-91"/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=100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18</w:t>
            </w: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24/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7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=49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34/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45/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13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=92</w:t>
            </w:r>
          </w:p>
        </w:tc>
      </w:tr>
      <w:tr w:rsidR="00510E40" w:rsidRPr="00510E40" w:rsidTr="00510E40">
        <w:trPr>
          <w:trHeight w:val="1087"/>
        </w:trPr>
        <w:tc>
          <w:tcPr>
            <w:tcW w:w="644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b/>
                <w:lang w:eastAsia="ru-RU"/>
              </w:rPr>
              <w:t>21</w:t>
            </w:r>
          </w:p>
        </w:tc>
        <w:tc>
          <w:tcPr>
            <w:tcW w:w="3925" w:type="dxa"/>
          </w:tcPr>
          <w:p w:rsidR="00510E40" w:rsidRPr="00510E40" w:rsidRDefault="00510E40" w:rsidP="00510E40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10E40">
              <w:rPr>
                <w:rFonts w:ascii="Calibri" w:eastAsia="Times New Roman" w:hAnsi="Calibri" w:cs="Times New Roman"/>
                <w:lang w:eastAsia="ru-RU"/>
              </w:rPr>
              <w:t>Физические величины, понятия, законы, их использование в технических устройствах</w:t>
            </w:r>
          </w:p>
        </w:tc>
        <w:tc>
          <w:tcPr>
            <w:tcW w:w="812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8/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3/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3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=14</w:t>
            </w:r>
          </w:p>
        </w:tc>
        <w:tc>
          <w:tcPr>
            <w:tcW w:w="811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53/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20/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20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=93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17/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2/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=20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81/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9/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5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=95</w:t>
            </w:r>
          </w:p>
        </w:tc>
        <w:tc>
          <w:tcPr>
            <w:tcW w:w="676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14/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=16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82/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6/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6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=94</w:t>
            </w:r>
          </w:p>
        </w:tc>
        <w:tc>
          <w:tcPr>
            <w:tcW w:w="677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39/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6/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5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=50</w:t>
            </w:r>
          </w:p>
        </w:tc>
        <w:tc>
          <w:tcPr>
            <w:tcW w:w="613" w:type="dxa"/>
          </w:tcPr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74/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11/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9</w:t>
            </w:r>
          </w:p>
          <w:p w:rsidR="00510E40" w:rsidRPr="00510E40" w:rsidRDefault="00510E40" w:rsidP="00510E40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510E40">
              <w:rPr>
                <w:rFonts w:ascii="Calibri" w:eastAsia="Times New Roman" w:hAnsi="Calibri" w:cs="Times New Roman"/>
                <w:lang w:val="en-US" w:eastAsia="ru-RU"/>
              </w:rPr>
              <w:t>=94</w:t>
            </w:r>
          </w:p>
        </w:tc>
      </w:tr>
    </w:tbl>
    <w:p w:rsidR="00510E40" w:rsidRPr="00510E40" w:rsidRDefault="00510E40" w:rsidP="00510E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E40" w:rsidRPr="00510E40" w:rsidRDefault="00510E40" w:rsidP="00510E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0E40">
        <w:rPr>
          <w:rFonts w:ascii="Times New Roman" w:eastAsia="Calibri" w:hAnsi="Times New Roman" w:cs="Times New Roman"/>
          <w:b/>
          <w:sz w:val="24"/>
          <w:szCs w:val="24"/>
        </w:rPr>
        <w:t>4. Типичные ошибки</w:t>
      </w:r>
    </w:p>
    <w:p w:rsidR="00510E40" w:rsidRPr="00510E40" w:rsidRDefault="00510E40" w:rsidP="00510E4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10E40">
        <w:rPr>
          <w:rFonts w:ascii="Calibri" w:eastAsia="Times New Roman" w:hAnsi="Calibri" w:cs="Times New Roman"/>
          <w:lang w:eastAsia="ru-RU"/>
        </w:rPr>
        <w:t xml:space="preserve">             Со всеми заданиями повышенного уровня обучающиеся справились хорошо. </w:t>
      </w:r>
    </w:p>
    <w:p w:rsidR="00510E40" w:rsidRPr="00510E40" w:rsidRDefault="00510E40" w:rsidP="00510E40">
      <w:pPr>
        <w:spacing w:after="0" w:line="240" w:lineRule="auto"/>
        <w:ind w:left="426"/>
        <w:rPr>
          <w:rFonts w:ascii="Calibri" w:eastAsia="Times New Roman" w:hAnsi="Calibri" w:cs="Times New Roman"/>
          <w:lang w:eastAsia="ru-RU"/>
        </w:rPr>
      </w:pPr>
      <w:r w:rsidRPr="00510E40">
        <w:rPr>
          <w:rFonts w:ascii="Calibri" w:eastAsia="Times New Roman" w:hAnsi="Calibri" w:cs="Times New Roman"/>
          <w:lang w:eastAsia="ru-RU"/>
        </w:rPr>
        <w:t xml:space="preserve">     Заданий, которые никто не смог бы решить не было. Больше всего трудностей вызвали задания 6 (Работа. Мощность. Справилось 6 человек (11%)) и задание 16 (Тепловые явления. Анализ графиков. Справились 3 человека (6%)) – это, скорее всего объясняется тем, что при изучении базового уровня - темы изучалась давно и не предполагали решения таких задач.      </w:t>
      </w:r>
    </w:p>
    <w:p w:rsidR="00510E40" w:rsidRPr="00510E40" w:rsidRDefault="00510E40" w:rsidP="00510E40">
      <w:pPr>
        <w:spacing w:after="0" w:line="240" w:lineRule="auto"/>
        <w:ind w:left="426"/>
        <w:rPr>
          <w:rFonts w:ascii="Calibri" w:eastAsia="Times New Roman" w:hAnsi="Calibri" w:cs="Times New Roman"/>
          <w:lang w:eastAsia="ru-RU"/>
        </w:rPr>
      </w:pPr>
      <w:r w:rsidRPr="00510E40">
        <w:rPr>
          <w:rFonts w:ascii="Calibri" w:eastAsia="Times New Roman" w:hAnsi="Calibri" w:cs="Times New Roman"/>
          <w:lang w:eastAsia="ru-RU"/>
        </w:rPr>
        <w:t xml:space="preserve">     Достаточно малое кол-во (14 человек (26%)) справились с заданиями по механике – задание 3 (Механическое движение. Путь, перемещение) – расчетная задача повышенного уровня. </w:t>
      </w:r>
    </w:p>
    <w:p w:rsidR="00510E40" w:rsidRPr="00510E40" w:rsidRDefault="00510E40" w:rsidP="00510E40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0E40">
        <w:rPr>
          <w:rFonts w:ascii="Times New Roman" w:eastAsia="Calibri" w:hAnsi="Times New Roman" w:cs="Times New Roman"/>
          <w:b/>
          <w:sz w:val="24"/>
          <w:szCs w:val="24"/>
        </w:rPr>
        <w:t>5. Причины невысокого уровня выполнения ДКР:</w:t>
      </w:r>
    </w:p>
    <w:p w:rsidR="00510E40" w:rsidRPr="00510E40" w:rsidRDefault="00510E40" w:rsidP="00510E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40">
        <w:rPr>
          <w:rFonts w:ascii="Times New Roman" w:eastAsia="Calibri" w:hAnsi="Times New Roman" w:cs="Times New Roman"/>
          <w:sz w:val="24"/>
          <w:szCs w:val="24"/>
        </w:rPr>
        <w:t>Отсутствие систематической работы по повторению ранее изученного материала;</w:t>
      </w:r>
    </w:p>
    <w:p w:rsidR="00510E40" w:rsidRPr="00510E40" w:rsidRDefault="00510E40" w:rsidP="00510E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40">
        <w:rPr>
          <w:rFonts w:ascii="Times New Roman" w:eastAsia="Calibri" w:hAnsi="Times New Roman" w:cs="Times New Roman"/>
          <w:sz w:val="24"/>
          <w:szCs w:val="24"/>
        </w:rPr>
        <w:t>Недостаточно сформировано у учащихся умение решать расчетные задачи и читать графики;</w:t>
      </w:r>
    </w:p>
    <w:p w:rsidR="00510E40" w:rsidRPr="00510E40" w:rsidRDefault="00510E40" w:rsidP="00510E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40">
        <w:rPr>
          <w:rFonts w:ascii="Times New Roman" w:eastAsia="Calibri" w:hAnsi="Times New Roman" w:cs="Times New Roman"/>
          <w:sz w:val="24"/>
          <w:szCs w:val="24"/>
        </w:rPr>
        <w:t>Недостаточно сформировано умение работать с физическим текстом.</w:t>
      </w:r>
    </w:p>
    <w:p w:rsidR="00510E40" w:rsidRPr="00510E40" w:rsidRDefault="00510E40" w:rsidP="00510E4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E40" w:rsidRPr="00510E40" w:rsidRDefault="00510E40" w:rsidP="00510E40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0E40">
        <w:rPr>
          <w:rFonts w:ascii="Times New Roman" w:eastAsia="Calibri" w:hAnsi="Times New Roman" w:cs="Times New Roman"/>
          <w:b/>
          <w:sz w:val="24"/>
          <w:szCs w:val="24"/>
        </w:rPr>
        <w:t>6. Для повышения уровня знаний по физике у обучающихся планируется следующая работа:</w:t>
      </w:r>
    </w:p>
    <w:p w:rsidR="00510E40" w:rsidRPr="00510E40" w:rsidRDefault="00510E40" w:rsidP="00510E4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40">
        <w:rPr>
          <w:rFonts w:ascii="Times New Roman" w:eastAsia="Calibri" w:hAnsi="Times New Roman" w:cs="Times New Roman"/>
          <w:sz w:val="24"/>
          <w:szCs w:val="24"/>
        </w:rPr>
        <w:t>В план уроков ввести блоки заданий по повторению механики, строения вещества, теплоты.</w:t>
      </w:r>
    </w:p>
    <w:p w:rsidR="00510E40" w:rsidRPr="00510E40" w:rsidRDefault="00510E40" w:rsidP="00510E4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40">
        <w:rPr>
          <w:rFonts w:ascii="Times New Roman" w:eastAsia="Calibri" w:hAnsi="Times New Roman" w:cs="Times New Roman"/>
          <w:sz w:val="24"/>
          <w:szCs w:val="24"/>
        </w:rPr>
        <w:t>Уделять больше внимания на информационную обработку текста, на совершенствование умения перерабатывать информацию, содержащуюся в тексте.</w:t>
      </w:r>
    </w:p>
    <w:p w:rsidR="00510E40" w:rsidRPr="00510E40" w:rsidRDefault="00510E40" w:rsidP="00510E4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40">
        <w:rPr>
          <w:rFonts w:ascii="Times New Roman" w:eastAsia="Calibri" w:hAnsi="Times New Roman" w:cs="Times New Roman"/>
          <w:sz w:val="24"/>
          <w:szCs w:val="24"/>
        </w:rPr>
        <w:t>Формировать умение решать качественные и расчетные задачи.</w:t>
      </w:r>
    </w:p>
    <w:p w:rsidR="00510E40" w:rsidRDefault="00510E40" w:rsidP="00510E4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E40">
        <w:rPr>
          <w:rFonts w:ascii="Times New Roman" w:eastAsia="Calibri" w:hAnsi="Times New Roman" w:cs="Times New Roman"/>
          <w:sz w:val="24"/>
          <w:szCs w:val="24"/>
        </w:rPr>
        <w:t xml:space="preserve"> С учащимися «группы риска» проводить дополнительную индивидуальную работу.</w:t>
      </w:r>
    </w:p>
    <w:p w:rsidR="00467E9D" w:rsidRDefault="00467E9D" w:rsidP="00467E9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7E9D" w:rsidRPr="00467E9D" w:rsidRDefault="00467E9D" w:rsidP="00467E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67E9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46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 Анализ</w:t>
      </w:r>
      <w:proofErr w:type="gramEnd"/>
      <w:r w:rsidRPr="0046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диагностической</w:t>
      </w:r>
      <w:r w:rsidR="002F34B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контрольной работы в 10 классе </w:t>
      </w:r>
      <w:r w:rsidR="002F34B8">
        <w:rPr>
          <w:b/>
          <w:u w:val="single"/>
        </w:rPr>
        <w:t>(6 марта 2015)</w:t>
      </w:r>
    </w:p>
    <w:p w:rsidR="00467E9D" w:rsidRPr="00390357" w:rsidRDefault="00467E9D" w:rsidP="00467E9D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90357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>диагностической контрольной работы</w:t>
      </w:r>
      <w:r w:rsidRPr="00390357">
        <w:rPr>
          <w:rFonts w:ascii="Times New Roman" w:hAnsi="Times New Roman" w:cs="Times New Roman"/>
          <w:b/>
          <w:sz w:val="24"/>
          <w:szCs w:val="24"/>
        </w:rPr>
        <w:t xml:space="preserve"> по физике                </w:t>
      </w:r>
    </w:p>
    <w:p w:rsidR="00467E9D" w:rsidRPr="00D343A8" w:rsidRDefault="00467E9D" w:rsidP="00467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проведения</w:t>
      </w:r>
      <w:r w:rsidRPr="00D343A8">
        <w:rPr>
          <w:rFonts w:ascii="Times New Roman" w:hAnsi="Times New Roman"/>
          <w:sz w:val="24"/>
          <w:szCs w:val="24"/>
        </w:rPr>
        <w:t xml:space="preserve"> работы: </w:t>
      </w:r>
    </w:p>
    <w:p w:rsidR="00467E9D" w:rsidRPr="00D343A8" w:rsidRDefault="00467E9D" w:rsidP="00467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3A8">
        <w:rPr>
          <w:rFonts w:ascii="Times New Roman" w:hAnsi="Times New Roman"/>
          <w:sz w:val="24"/>
          <w:szCs w:val="24"/>
        </w:rPr>
        <w:t>•</w:t>
      </w:r>
      <w:r w:rsidRPr="00D343A8">
        <w:rPr>
          <w:rFonts w:ascii="Times New Roman" w:hAnsi="Times New Roman"/>
          <w:sz w:val="24"/>
          <w:szCs w:val="24"/>
        </w:rPr>
        <w:tab/>
        <w:t>Определить качество результата образования уча</w:t>
      </w:r>
      <w:r>
        <w:rPr>
          <w:rFonts w:ascii="Times New Roman" w:hAnsi="Times New Roman"/>
          <w:sz w:val="24"/>
          <w:szCs w:val="24"/>
        </w:rPr>
        <w:t>щихся 10 класса по физике</w:t>
      </w:r>
      <w:r w:rsidRPr="00D343A8">
        <w:rPr>
          <w:rFonts w:ascii="Times New Roman" w:hAnsi="Times New Roman"/>
          <w:sz w:val="24"/>
          <w:szCs w:val="24"/>
        </w:rPr>
        <w:t xml:space="preserve">; </w:t>
      </w:r>
    </w:p>
    <w:p w:rsidR="00467E9D" w:rsidRDefault="00467E9D" w:rsidP="00467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Провести анализ контрольной </w:t>
      </w:r>
      <w:r w:rsidRPr="00D343A8">
        <w:rPr>
          <w:rFonts w:ascii="Times New Roman" w:hAnsi="Times New Roman"/>
          <w:sz w:val="24"/>
          <w:szCs w:val="24"/>
        </w:rPr>
        <w:t xml:space="preserve">работы с целью диагностики пробелов </w:t>
      </w:r>
      <w:r>
        <w:rPr>
          <w:rFonts w:ascii="Times New Roman" w:hAnsi="Times New Roman"/>
          <w:sz w:val="24"/>
          <w:szCs w:val="24"/>
        </w:rPr>
        <w:t>в знаниях и умениях учащихся 10</w:t>
      </w:r>
      <w:r w:rsidRPr="00D343A8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>сса</w:t>
      </w:r>
      <w:r w:rsidRPr="00D343A8">
        <w:rPr>
          <w:rFonts w:ascii="Times New Roman" w:hAnsi="Times New Roman"/>
          <w:sz w:val="24"/>
          <w:szCs w:val="24"/>
        </w:rPr>
        <w:t>.</w:t>
      </w:r>
    </w:p>
    <w:p w:rsidR="00467E9D" w:rsidRDefault="00467E9D" w:rsidP="00467E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67E9D" w:rsidRPr="00390357" w:rsidRDefault="00467E9D" w:rsidP="00467E9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357">
        <w:rPr>
          <w:rFonts w:ascii="Times New Roman" w:hAnsi="Times New Roman" w:cs="Times New Roman"/>
          <w:b/>
          <w:sz w:val="24"/>
          <w:szCs w:val="24"/>
        </w:rPr>
        <w:t>Общие результаты по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390357">
        <w:rPr>
          <w:rFonts w:ascii="Times New Roman" w:hAnsi="Times New Roman" w:cs="Times New Roman"/>
          <w:b/>
          <w:sz w:val="24"/>
          <w:szCs w:val="24"/>
        </w:rPr>
        <w:t xml:space="preserve"> классу</w:t>
      </w:r>
    </w:p>
    <w:p w:rsidR="00467E9D" w:rsidRPr="00390357" w:rsidRDefault="00467E9D" w:rsidP="00467E9D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1276"/>
        <w:gridCol w:w="992"/>
        <w:gridCol w:w="1276"/>
        <w:gridCol w:w="1134"/>
        <w:gridCol w:w="1134"/>
        <w:gridCol w:w="992"/>
      </w:tblGrid>
      <w:tr w:rsidR="00467E9D" w:rsidRPr="00D343A8" w:rsidTr="00467E9D">
        <w:trPr>
          <w:trHeight w:val="461"/>
        </w:trPr>
        <w:tc>
          <w:tcPr>
            <w:tcW w:w="1101" w:type="dxa"/>
            <w:vMerge w:val="restart"/>
          </w:tcPr>
          <w:p w:rsidR="00467E9D" w:rsidRPr="00D343A8" w:rsidRDefault="00467E9D" w:rsidP="002A3B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3A8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 в классе</w:t>
            </w:r>
          </w:p>
        </w:tc>
        <w:tc>
          <w:tcPr>
            <w:tcW w:w="992" w:type="dxa"/>
            <w:vMerge w:val="restart"/>
          </w:tcPr>
          <w:p w:rsidR="00467E9D" w:rsidRPr="00D343A8" w:rsidRDefault="00467E9D" w:rsidP="002A3B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Pr="00D343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vMerge w:val="restart"/>
          </w:tcPr>
          <w:p w:rsidR="00467E9D" w:rsidRPr="00D343A8" w:rsidRDefault="00467E9D" w:rsidP="002A3B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3A8">
              <w:rPr>
                <w:rFonts w:ascii="Times New Roman" w:hAnsi="Times New Roman" w:cs="Times New Roman"/>
                <w:sz w:val="24"/>
                <w:szCs w:val="24"/>
              </w:rPr>
              <w:t>Средний балл выполнения</w:t>
            </w:r>
          </w:p>
        </w:tc>
        <w:tc>
          <w:tcPr>
            <w:tcW w:w="1276" w:type="dxa"/>
            <w:vMerge w:val="restart"/>
          </w:tcPr>
          <w:p w:rsidR="00467E9D" w:rsidRPr="00D343A8" w:rsidRDefault="00467E9D" w:rsidP="002A3B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3A8">
              <w:rPr>
                <w:rFonts w:ascii="Times New Roman" w:hAnsi="Times New Roman" w:cs="Times New Roman"/>
                <w:sz w:val="24"/>
                <w:szCs w:val="24"/>
              </w:rPr>
              <w:t>Средний процент выполнения</w:t>
            </w:r>
          </w:p>
        </w:tc>
        <w:tc>
          <w:tcPr>
            <w:tcW w:w="5528" w:type="dxa"/>
            <w:gridSpan w:val="5"/>
          </w:tcPr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A8">
              <w:rPr>
                <w:rFonts w:ascii="Times New Roman" w:hAnsi="Times New Roman" w:cs="Times New Roman"/>
                <w:sz w:val="24"/>
                <w:szCs w:val="24"/>
              </w:rPr>
              <w:t>Объем выполнения заданий</w:t>
            </w:r>
          </w:p>
        </w:tc>
      </w:tr>
      <w:tr w:rsidR="00467E9D" w:rsidRPr="00D343A8" w:rsidTr="00467E9D">
        <w:tc>
          <w:tcPr>
            <w:tcW w:w="1101" w:type="dxa"/>
            <w:vMerge/>
          </w:tcPr>
          <w:p w:rsidR="00467E9D" w:rsidRPr="00D343A8" w:rsidRDefault="00467E9D" w:rsidP="002A3B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7E9D" w:rsidRPr="00D343A8" w:rsidRDefault="00467E9D" w:rsidP="002A3B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3A8">
              <w:rPr>
                <w:rFonts w:ascii="Times New Roman" w:hAnsi="Times New Roman" w:cs="Times New Roman"/>
                <w:sz w:val="24"/>
                <w:szCs w:val="24"/>
              </w:rPr>
              <w:t>Не преодолели порог</w:t>
            </w:r>
          </w:p>
          <w:p w:rsidR="00467E9D" w:rsidRPr="00D343A8" w:rsidRDefault="00467E9D" w:rsidP="002A3B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3A8">
              <w:rPr>
                <w:rFonts w:ascii="Times New Roman" w:hAnsi="Times New Roman" w:cs="Times New Roman"/>
                <w:sz w:val="24"/>
                <w:szCs w:val="24"/>
              </w:rPr>
              <w:t xml:space="preserve">чел.// </w:t>
            </w:r>
            <w:r w:rsidRPr="00D34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50%</w:t>
            </w:r>
          </w:p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A8">
              <w:rPr>
                <w:rFonts w:ascii="Times New Roman" w:hAnsi="Times New Roman" w:cs="Times New Roman"/>
                <w:sz w:val="24"/>
                <w:szCs w:val="24"/>
              </w:rPr>
              <w:t>чел.// %</w:t>
            </w:r>
          </w:p>
        </w:tc>
        <w:tc>
          <w:tcPr>
            <w:tcW w:w="1134" w:type="dxa"/>
          </w:tcPr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A8">
              <w:rPr>
                <w:rFonts w:ascii="Times New Roman" w:hAnsi="Times New Roman" w:cs="Times New Roman"/>
                <w:sz w:val="24"/>
                <w:szCs w:val="24"/>
              </w:rPr>
              <w:t>50-70%</w:t>
            </w:r>
          </w:p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A8">
              <w:rPr>
                <w:rFonts w:ascii="Times New Roman" w:hAnsi="Times New Roman" w:cs="Times New Roman"/>
                <w:sz w:val="24"/>
                <w:szCs w:val="24"/>
              </w:rPr>
              <w:t>чел.// %</w:t>
            </w:r>
          </w:p>
        </w:tc>
        <w:tc>
          <w:tcPr>
            <w:tcW w:w="1134" w:type="dxa"/>
          </w:tcPr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A8">
              <w:rPr>
                <w:rFonts w:ascii="Times New Roman" w:hAnsi="Times New Roman" w:cs="Times New Roman"/>
                <w:sz w:val="24"/>
                <w:szCs w:val="24"/>
              </w:rPr>
              <w:t>71-99%</w:t>
            </w:r>
          </w:p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A8">
              <w:rPr>
                <w:rFonts w:ascii="Times New Roman" w:hAnsi="Times New Roman" w:cs="Times New Roman"/>
                <w:sz w:val="24"/>
                <w:szCs w:val="24"/>
              </w:rPr>
              <w:t>чел.// %</w:t>
            </w:r>
          </w:p>
        </w:tc>
        <w:tc>
          <w:tcPr>
            <w:tcW w:w="992" w:type="dxa"/>
          </w:tcPr>
          <w:p w:rsidR="00467E9D" w:rsidRPr="00D343A8" w:rsidRDefault="00467E9D" w:rsidP="00467E9D">
            <w:pPr>
              <w:pStyle w:val="a5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343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A8">
              <w:rPr>
                <w:rFonts w:ascii="Times New Roman" w:hAnsi="Times New Roman" w:cs="Times New Roman"/>
                <w:sz w:val="24"/>
                <w:szCs w:val="24"/>
              </w:rPr>
              <w:t>чел.// %</w:t>
            </w:r>
          </w:p>
        </w:tc>
      </w:tr>
      <w:tr w:rsidR="00467E9D" w:rsidRPr="00D343A8" w:rsidTr="00467E9D">
        <w:trPr>
          <w:trHeight w:val="441"/>
        </w:trPr>
        <w:tc>
          <w:tcPr>
            <w:tcW w:w="1101" w:type="dxa"/>
          </w:tcPr>
          <w:p w:rsidR="00467E9D" w:rsidRPr="00D343A8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</w:tcPr>
          <w:p w:rsidR="00467E9D" w:rsidRPr="00F8188E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467E9D" w:rsidRPr="00467E9D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67E9D" w:rsidRPr="00467E9D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E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467E9D" w:rsidRPr="00F8188E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343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467E9D" w:rsidRPr="00F8188E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D343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467E9D" w:rsidRPr="00F8188E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343A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67E9D" w:rsidRPr="00F8188E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67E9D" w:rsidRPr="00F8188E" w:rsidRDefault="00467E9D" w:rsidP="002A3B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467E9D" w:rsidRDefault="00467E9D" w:rsidP="00467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E9D" w:rsidRPr="00467E9D" w:rsidRDefault="00467E9D" w:rsidP="00467E9D">
      <w:pPr>
        <w:spacing w:after="160" w:line="259" w:lineRule="auto"/>
        <w:jc w:val="center"/>
        <w:rPr>
          <w:rFonts w:ascii="Calibri" w:eastAsia="Times New Roman" w:hAnsi="Calibri" w:cs="Times New Roman"/>
          <w:b/>
          <w:u w:val="single"/>
          <w:lang w:eastAsia="ru-RU"/>
        </w:rPr>
      </w:pPr>
      <w:r w:rsidRPr="00467E9D">
        <w:rPr>
          <w:rFonts w:ascii="Calibri" w:eastAsia="Times New Roman" w:hAnsi="Calibri" w:cs="Times New Roman"/>
          <w:b/>
          <w:u w:val="single"/>
          <w:lang w:eastAsia="ru-RU"/>
        </w:rPr>
        <w:t xml:space="preserve">Анализ </w:t>
      </w:r>
      <w:proofErr w:type="spellStart"/>
      <w:r w:rsidRPr="00467E9D">
        <w:rPr>
          <w:rFonts w:ascii="Calibri" w:eastAsia="Times New Roman" w:hAnsi="Calibri" w:cs="Times New Roman"/>
          <w:b/>
          <w:u w:val="single"/>
          <w:lang w:eastAsia="ru-RU"/>
        </w:rPr>
        <w:t>успешости</w:t>
      </w:r>
      <w:proofErr w:type="spellEnd"/>
      <w:r w:rsidRPr="00467E9D">
        <w:rPr>
          <w:rFonts w:ascii="Calibri" w:eastAsia="Times New Roman" w:hAnsi="Calibri" w:cs="Times New Roman"/>
          <w:b/>
          <w:u w:val="single"/>
          <w:lang w:eastAsia="ru-RU"/>
        </w:rPr>
        <w:t xml:space="preserve"> выполнения заданий согласно спецификации</w:t>
      </w:r>
    </w:p>
    <w:p w:rsidR="00467E9D" w:rsidRPr="00467E9D" w:rsidRDefault="00467E9D" w:rsidP="00467E9D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>Из 22 заданий: 16 заданий базового уровня и 6 заданий – повышенного уровня сложности (8, 11, 12, 18, 19, 21).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>Кинематика (уравнение скорости) – справились 16 учеников, что составляет 64%.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>Кинематика (уравнение движения) – справились 7 учеников, что составляет 28%.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>Кинематика (баллистическое движение) – справились 6 учеников, что составляет 24%.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>Кинематика (виды движения) – справились 22 ученика, что составляет 88%.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>Динамика (законы движения) – справились 7 учеников, что составляет 28%.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>Динамика (виды сил) - справились 3 ученика, что составляет 12%.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>Статика (блоки) – никто не справился.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b/>
          <w:lang w:eastAsia="ru-RU"/>
        </w:rPr>
        <w:t>Гидростатика (сила Архимеда)</w:t>
      </w:r>
      <w:r w:rsidRPr="00467E9D">
        <w:rPr>
          <w:rFonts w:ascii="Calibri" w:eastAsia="Times New Roman" w:hAnsi="Calibri" w:cs="Times New Roman"/>
          <w:lang w:eastAsia="ru-RU"/>
        </w:rPr>
        <w:t xml:space="preserve"> – задание на соответствие – 11 учеников (44%) справились с заданием полностью, а 9 учеников (36%) – сделали задание наполовину.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 xml:space="preserve">Тепловые явления (количество теплоты) – справились 10 учеников, что составляет 40%. 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>Термодинамика (чтение графика, работа газа) – справились 1 ученик, что составляет 4%.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b/>
          <w:lang w:eastAsia="ru-RU"/>
        </w:rPr>
        <w:t>Термодинамика (</w:t>
      </w:r>
      <w:proofErr w:type="spellStart"/>
      <w:r w:rsidRPr="00467E9D">
        <w:rPr>
          <w:rFonts w:ascii="Calibri" w:eastAsia="Times New Roman" w:hAnsi="Calibri" w:cs="Times New Roman"/>
          <w:b/>
          <w:lang w:eastAsia="ru-RU"/>
        </w:rPr>
        <w:t>кпд</w:t>
      </w:r>
      <w:proofErr w:type="spellEnd"/>
      <w:r w:rsidRPr="00467E9D">
        <w:rPr>
          <w:rFonts w:ascii="Calibri" w:eastAsia="Times New Roman" w:hAnsi="Calibri" w:cs="Times New Roman"/>
          <w:b/>
          <w:lang w:eastAsia="ru-RU"/>
        </w:rPr>
        <w:t xml:space="preserve"> тепловой машины)</w:t>
      </w:r>
      <w:r w:rsidRPr="00467E9D">
        <w:rPr>
          <w:rFonts w:ascii="Calibri" w:eastAsia="Times New Roman" w:hAnsi="Calibri" w:cs="Times New Roman"/>
          <w:lang w:eastAsia="ru-RU"/>
        </w:rPr>
        <w:t xml:space="preserve"> – справились 15 учеников, что составляет 60%.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b/>
          <w:lang w:eastAsia="ru-RU"/>
        </w:rPr>
        <w:t xml:space="preserve">МКТ (изменение физических величин в процессах) </w:t>
      </w:r>
      <w:r w:rsidRPr="00467E9D">
        <w:rPr>
          <w:rFonts w:ascii="Calibri" w:eastAsia="Times New Roman" w:hAnsi="Calibri" w:cs="Times New Roman"/>
          <w:lang w:eastAsia="ru-RU"/>
        </w:rPr>
        <w:t>– задание на соответствие – 6 учеников (24%) справились с заданием полностью, а 15 учеников (60%) – сделали задание наполовину.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>Электрические явления (строение ядра атома) – справились 15 учеников, что составляет 60%.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>Электрические явления (принцип суперпозиции электрических полей) – справились 10 учеников, что составляет 40%.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>Электрические явления (принцип суперпозиции электрических полей, чтение схемы) – справились 12 учеников, что составляет 48%.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>Электрические явления (закон Кулона, смешанное соединение проводников, чтение схемы) – не справился никто.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>Электродинамика (магнитное поле) – справились 10 учеников, что составляет 40%.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b/>
          <w:lang w:eastAsia="ru-RU"/>
        </w:rPr>
        <w:t>Электрические явления (знание приборов)</w:t>
      </w:r>
      <w:r w:rsidRPr="00467E9D">
        <w:rPr>
          <w:rFonts w:ascii="Calibri" w:eastAsia="Times New Roman" w:hAnsi="Calibri" w:cs="Times New Roman"/>
          <w:lang w:eastAsia="ru-RU"/>
        </w:rPr>
        <w:t xml:space="preserve"> – задание на соответствие – 3 учеников (12%) справились с заданием полностью, а 18 учеников (72%) – сделали задание частично.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b/>
          <w:lang w:eastAsia="ru-RU"/>
        </w:rPr>
        <w:t>Электродинамика (графики, схемы, приборы)</w:t>
      </w:r>
      <w:r w:rsidRPr="00467E9D">
        <w:rPr>
          <w:rFonts w:ascii="Calibri" w:eastAsia="Times New Roman" w:hAnsi="Calibri" w:cs="Times New Roman"/>
          <w:lang w:eastAsia="ru-RU"/>
        </w:rPr>
        <w:t xml:space="preserve"> – задание на соответствие –с заданием полностью никто не справился, а 3 ученика (12%) – сделали задание наполовину.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>Электродинамика (законы отражения и преломления света) – справились 22 учеников, что составляет 88%.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b/>
          <w:lang w:eastAsia="ru-RU"/>
        </w:rPr>
        <w:lastRenderedPageBreak/>
        <w:t>Электродинамика (законы отражения и преломления света)</w:t>
      </w:r>
      <w:r w:rsidRPr="00467E9D">
        <w:rPr>
          <w:rFonts w:ascii="Calibri" w:eastAsia="Times New Roman" w:hAnsi="Calibri" w:cs="Times New Roman"/>
          <w:lang w:eastAsia="ru-RU"/>
        </w:rPr>
        <w:t xml:space="preserve"> – задание на соответствие – 3 ученика (12%) справились с заданием полностью, а 10 учеников (40%) – сделали задание наполовину.</w:t>
      </w:r>
    </w:p>
    <w:p w:rsidR="00467E9D" w:rsidRPr="00467E9D" w:rsidRDefault="00467E9D" w:rsidP="00467E9D">
      <w:pPr>
        <w:numPr>
          <w:ilvl w:val="0"/>
          <w:numId w:val="12"/>
        </w:num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>Ядерная физика (ядерные реакции) – справились 7 ученика, что составляет 28%.</w:t>
      </w:r>
    </w:p>
    <w:p w:rsidR="00467E9D" w:rsidRPr="00467E9D" w:rsidRDefault="00467E9D" w:rsidP="00467E9D">
      <w:pPr>
        <w:spacing w:after="160" w:line="259" w:lineRule="auto"/>
        <w:ind w:left="720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 xml:space="preserve">      Со всеми заданиями повышенного уровня (кроме 19) </w:t>
      </w:r>
      <w:proofErr w:type="spellStart"/>
      <w:r w:rsidRPr="00467E9D">
        <w:rPr>
          <w:rFonts w:ascii="Calibri" w:eastAsia="Times New Roman" w:hAnsi="Calibri" w:cs="Times New Roman"/>
          <w:lang w:eastAsia="ru-RU"/>
        </w:rPr>
        <w:t>обучащиеся</w:t>
      </w:r>
      <w:proofErr w:type="spellEnd"/>
      <w:r w:rsidRPr="00467E9D">
        <w:rPr>
          <w:rFonts w:ascii="Calibri" w:eastAsia="Times New Roman" w:hAnsi="Calibri" w:cs="Times New Roman"/>
          <w:lang w:eastAsia="ru-RU"/>
        </w:rPr>
        <w:t xml:space="preserve"> справились хорошо (60-80%). </w:t>
      </w:r>
    </w:p>
    <w:p w:rsidR="00467E9D" w:rsidRPr="00467E9D" w:rsidRDefault="00467E9D" w:rsidP="00467E9D">
      <w:pPr>
        <w:spacing w:after="160" w:line="259" w:lineRule="auto"/>
        <w:ind w:left="720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 xml:space="preserve">      Никто не смог решить задание 7 – это, скорее всего объясняется тем, что при изучении базового уровня - тема изучалась в 7 классе и не предполагала решения задач. Не справились также с заданием 16 (тема изучалась в 8 классе (не углубленно), будет также подробно изучаться в 10 классе, но после написания </w:t>
      </w:r>
      <w:proofErr w:type="spellStart"/>
      <w:r w:rsidRPr="00467E9D">
        <w:rPr>
          <w:rFonts w:ascii="Calibri" w:eastAsia="Times New Roman" w:hAnsi="Calibri" w:cs="Times New Roman"/>
          <w:lang w:eastAsia="ru-RU"/>
        </w:rPr>
        <w:t>дкр</w:t>
      </w:r>
      <w:proofErr w:type="spellEnd"/>
      <w:r w:rsidRPr="00467E9D">
        <w:rPr>
          <w:rFonts w:ascii="Calibri" w:eastAsia="Times New Roman" w:hAnsi="Calibri" w:cs="Times New Roman"/>
          <w:lang w:eastAsia="ru-RU"/>
        </w:rPr>
        <w:t xml:space="preserve"> – в 4 четверти). Тоже самое можно сказать о задании 11 – термодинамика изучается в середине 3 четверти 10 класса.</w:t>
      </w:r>
    </w:p>
    <w:p w:rsidR="00467E9D" w:rsidRPr="00467E9D" w:rsidRDefault="00467E9D" w:rsidP="00467E9D">
      <w:pPr>
        <w:spacing w:after="160" w:line="259" w:lineRule="auto"/>
        <w:ind w:left="720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 xml:space="preserve">      Достаточно малое кол-во справились с заданиями по механике (1-6) – забывают формулы. </w:t>
      </w:r>
    </w:p>
    <w:p w:rsidR="00467E9D" w:rsidRPr="00467E9D" w:rsidRDefault="00467E9D" w:rsidP="00467E9D">
      <w:pPr>
        <w:spacing w:after="160" w:line="259" w:lineRule="auto"/>
        <w:ind w:left="720"/>
        <w:rPr>
          <w:rFonts w:ascii="Calibri" w:eastAsia="Times New Roman" w:hAnsi="Calibri" w:cs="Times New Roman"/>
          <w:lang w:eastAsia="ru-RU"/>
        </w:rPr>
      </w:pPr>
      <w:r w:rsidRPr="00467E9D">
        <w:rPr>
          <w:rFonts w:ascii="Calibri" w:eastAsia="Times New Roman" w:hAnsi="Calibri" w:cs="Times New Roman"/>
          <w:lang w:eastAsia="ru-RU"/>
        </w:rPr>
        <w:t xml:space="preserve">      По результатам </w:t>
      </w:r>
      <w:proofErr w:type="spellStart"/>
      <w:r w:rsidRPr="00467E9D">
        <w:rPr>
          <w:rFonts w:ascii="Calibri" w:eastAsia="Times New Roman" w:hAnsi="Calibri" w:cs="Times New Roman"/>
          <w:lang w:eastAsia="ru-RU"/>
        </w:rPr>
        <w:t>дкр</w:t>
      </w:r>
      <w:proofErr w:type="spellEnd"/>
      <w:r w:rsidRPr="00467E9D">
        <w:rPr>
          <w:rFonts w:ascii="Calibri" w:eastAsia="Times New Roman" w:hAnsi="Calibri" w:cs="Times New Roman"/>
          <w:lang w:eastAsia="ru-RU"/>
        </w:rPr>
        <w:t xml:space="preserve"> по физике разработана программа индивидуальной работы с обучающимися по ликвидации ученического дефицита.</w:t>
      </w:r>
    </w:p>
    <w:p w:rsidR="00510E40" w:rsidRPr="00510E40" w:rsidRDefault="00510E40" w:rsidP="00510E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F90" w:rsidRDefault="008A2F90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Результаты </w:t>
      </w:r>
      <w:r w:rsidR="0001256C"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РТ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6B5F07" w:rsidRDefault="006B5F07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256C" w:rsidRDefault="008A2F90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Результаты </w:t>
      </w:r>
      <w:r w:rsidR="0001256C"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экзаменов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8A2F90" w:rsidRPr="00F57D15" w:rsidRDefault="008A2F90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A2F90" w:rsidRDefault="008A2F90" w:rsidP="008A2F9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A2F9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Результаты Государственной Итоговой </w:t>
      </w:r>
      <w:proofErr w:type="gramStart"/>
      <w:r w:rsidRPr="008A2F9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Аттестации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  ЕГЭ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2F9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 физике</w:t>
      </w:r>
      <w:r w:rsidR="00497E6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(11 июня 2015года)</w:t>
      </w:r>
    </w:p>
    <w:p w:rsidR="008A2F90" w:rsidRPr="008A2F90" w:rsidRDefault="008A2F90" w:rsidP="008A2F9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93"/>
        <w:gridCol w:w="2558"/>
        <w:gridCol w:w="1510"/>
        <w:gridCol w:w="1725"/>
      </w:tblGrid>
      <w:tr w:rsidR="008A2F90" w:rsidRPr="008A2F90" w:rsidTr="008A2F90">
        <w:tc>
          <w:tcPr>
            <w:tcW w:w="593" w:type="dxa"/>
          </w:tcPr>
          <w:p w:rsidR="008A2F90" w:rsidRPr="008A2F90" w:rsidRDefault="008A2F90" w:rsidP="008A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8" w:type="dxa"/>
          </w:tcPr>
          <w:p w:rsidR="008A2F90" w:rsidRPr="008A2F90" w:rsidRDefault="008A2F90" w:rsidP="008A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F90">
              <w:rPr>
                <w:rFonts w:ascii="Times New Roman" w:hAnsi="Times New Roman" w:cs="Times New Roman"/>
                <w:b/>
                <w:sz w:val="24"/>
                <w:szCs w:val="24"/>
              </w:rPr>
              <w:t>Список выпускников</w:t>
            </w:r>
          </w:p>
        </w:tc>
        <w:tc>
          <w:tcPr>
            <w:tcW w:w="1510" w:type="dxa"/>
          </w:tcPr>
          <w:p w:rsidR="008A2F90" w:rsidRPr="008A2F90" w:rsidRDefault="008A2F90" w:rsidP="008A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1725" w:type="dxa"/>
          </w:tcPr>
          <w:p w:rsidR="008A2F90" w:rsidRPr="008A2F90" w:rsidRDefault="008A2F90" w:rsidP="008A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F90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балл</w:t>
            </w:r>
          </w:p>
        </w:tc>
      </w:tr>
      <w:tr w:rsidR="008A2F90" w:rsidRPr="008A2F90" w:rsidTr="008A2F90">
        <w:tc>
          <w:tcPr>
            <w:tcW w:w="593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510" w:type="dxa"/>
          </w:tcPr>
          <w:p w:rsidR="008A2F90" w:rsidRPr="008A2F90" w:rsidRDefault="00497E6F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25" w:type="dxa"/>
          </w:tcPr>
          <w:p w:rsidR="008A2F90" w:rsidRPr="008A2F90" w:rsidRDefault="001B72E8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A2F90" w:rsidRPr="008A2F90" w:rsidTr="008A2F90">
        <w:tc>
          <w:tcPr>
            <w:tcW w:w="593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 Кирилл</w:t>
            </w:r>
          </w:p>
        </w:tc>
        <w:tc>
          <w:tcPr>
            <w:tcW w:w="1510" w:type="dxa"/>
          </w:tcPr>
          <w:p w:rsidR="008A2F90" w:rsidRPr="008A2F90" w:rsidRDefault="00497E6F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25" w:type="dxa"/>
          </w:tcPr>
          <w:p w:rsidR="008A2F90" w:rsidRPr="008A2F90" w:rsidRDefault="001B72E8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A2F90" w:rsidRPr="008A2F90" w:rsidTr="008A2F90">
        <w:tc>
          <w:tcPr>
            <w:tcW w:w="593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Александр</w:t>
            </w:r>
          </w:p>
        </w:tc>
        <w:tc>
          <w:tcPr>
            <w:tcW w:w="1510" w:type="dxa"/>
          </w:tcPr>
          <w:p w:rsidR="008A2F90" w:rsidRPr="008A2F90" w:rsidRDefault="00497E6F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8A2F90" w:rsidRPr="008A2F90" w:rsidRDefault="001B72E8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A2F90" w:rsidRPr="008A2F90" w:rsidTr="008A2F90">
        <w:tc>
          <w:tcPr>
            <w:tcW w:w="593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8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</w:t>
            </w:r>
          </w:p>
        </w:tc>
        <w:tc>
          <w:tcPr>
            <w:tcW w:w="1510" w:type="dxa"/>
          </w:tcPr>
          <w:p w:rsidR="008A2F90" w:rsidRPr="008A2F90" w:rsidRDefault="00497E6F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5" w:type="dxa"/>
          </w:tcPr>
          <w:p w:rsidR="008A2F90" w:rsidRPr="008A2F90" w:rsidRDefault="001B72E8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A2F90" w:rsidRPr="008A2F90" w:rsidTr="008A2F90">
        <w:tc>
          <w:tcPr>
            <w:tcW w:w="593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8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Медников Артём</w:t>
            </w:r>
          </w:p>
        </w:tc>
        <w:tc>
          <w:tcPr>
            <w:tcW w:w="1510" w:type="dxa"/>
          </w:tcPr>
          <w:p w:rsidR="008A2F90" w:rsidRPr="008A2F90" w:rsidRDefault="00497E6F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5" w:type="dxa"/>
          </w:tcPr>
          <w:p w:rsidR="008A2F90" w:rsidRPr="008A2F90" w:rsidRDefault="001B72E8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A2F90" w:rsidRPr="008A2F90" w:rsidTr="008A2F90">
        <w:tc>
          <w:tcPr>
            <w:tcW w:w="593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8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Дарья</w:t>
            </w:r>
          </w:p>
        </w:tc>
        <w:tc>
          <w:tcPr>
            <w:tcW w:w="1510" w:type="dxa"/>
          </w:tcPr>
          <w:p w:rsidR="008A2F90" w:rsidRPr="008A2F90" w:rsidRDefault="00497E6F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5" w:type="dxa"/>
          </w:tcPr>
          <w:p w:rsidR="008A2F90" w:rsidRPr="008A2F90" w:rsidRDefault="001B72E8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A2F90" w:rsidRPr="008A2F90" w:rsidTr="008A2F90">
        <w:tc>
          <w:tcPr>
            <w:tcW w:w="593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8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510" w:type="dxa"/>
          </w:tcPr>
          <w:p w:rsidR="008A2F90" w:rsidRPr="008A2F90" w:rsidRDefault="00497E6F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5" w:type="dxa"/>
          </w:tcPr>
          <w:p w:rsidR="008A2F90" w:rsidRPr="008A2F90" w:rsidRDefault="001B72E8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A2F90" w:rsidRPr="008A2F90" w:rsidTr="008A2F90">
        <w:tc>
          <w:tcPr>
            <w:tcW w:w="593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8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Иван</w:t>
            </w:r>
          </w:p>
        </w:tc>
        <w:tc>
          <w:tcPr>
            <w:tcW w:w="1510" w:type="dxa"/>
          </w:tcPr>
          <w:p w:rsidR="008A2F90" w:rsidRPr="008A2F90" w:rsidRDefault="00497E6F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5" w:type="dxa"/>
          </w:tcPr>
          <w:p w:rsidR="008A2F90" w:rsidRPr="008A2F90" w:rsidRDefault="001B72E8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A2F90" w:rsidRPr="008A2F90" w:rsidTr="008A2F90">
        <w:tc>
          <w:tcPr>
            <w:tcW w:w="593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8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 Евгений</w:t>
            </w:r>
          </w:p>
        </w:tc>
        <w:tc>
          <w:tcPr>
            <w:tcW w:w="1510" w:type="dxa"/>
          </w:tcPr>
          <w:p w:rsidR="008A2F90" w:rsidRPr="008A2F90" w:rsidRDefault="00497E6F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5" w:type="dxa"/>
          </w:tcPr>
          <w:p w:rsidR="008A2F90" w:rsidRPr="008A2F90" w:rsidRDefault="001B72E8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A2F90" w:rsidRPr="008A2F90" w:rsidTr="008A2F90">
        <w:tc>
          <w:tcPr>
            <w:tcW w:w="593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8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510" w:type="dxa"/>
          </w:tcPr>
          <w:p w:rsidR="008A2F90" w:rsidRPr="008A2F90" w:rsidRDefault="00497E6F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5" w:type="dxa"/>
          </w:tcPr>
          <w:p w:rsidR="008A2F90" w:rsidRPr="008A2F90" w:rsidRDefault="001B72E8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A2F90" w:rsidRPr="008A2F90" w:rsidTr="008A2F90">
        <w:tc>
          <w:tcPr>
            <w:tcW w:w="593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8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Александр</w:t>
            </w:r>
          </w:p>
        </w:tc>
        <w:tc>
          <w:tcPr>
            <w:tcW w:w="1510" w:type="dxa"/>
          </w:tcPr>
          <w:p w:rsidR="008A2F90" w:rsidRPr="008A2F90" w:rsidRDefault="00497E6F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</w:tcPr>
          <w:p w:rsidR="008A2F90" w:rsidRPr="008A2F90" w:rsidRDefault="008A2F90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A2F90" w:rsidRPr="008A2F90" w:rsidTr="008A2F90">
        <w:tc>
          <w:tcPr>
            <w:tcW w:w="593" w:type="dxa"/>
          </w:tcPr>
          <w:p w:rsid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8" w:type="dxa"/>
          </w:tcPr>
          <w:p w:rsidR="008A2F90" w:rsidRPr="008A2F90" w:rsidRDefault="008A2F90" w:rsidP="008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1510" w:type="dxa"/>
          </w:tcPr>
          <w:p w:rsidR="008A2F90" w:rsidRPr="008A2F90" w:rsidRDefault="00497E6F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</w:tcPr>
          <w:p w:rsidR="008A2F90" w:rsidRPr="008A2F90" w:rsidRDefault="008A2F90" w:rsidP="008A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8A2F90" w:rsidRPr="008A2F90" w:rsidRDefault="008A2F90" w:rsidP="008A2F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F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1256C" w:rsidRPr="00F57D15" w:rsidRDefault="0001256C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1256C" w:rsidRPr="006B5F07" w:rsidRDefault="006B5F07" w:rsidP="0001256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11. </w:t>
      </w:r>
      <w:r w:rsidR="0052202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</w:t>
      </w:r>
      <w:r w:rsidR="0001256C" w:rsidRPr="00F57D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адачи на будущий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учебный год</w:t>
      </w:r>
      <w:r w:rsidR="005220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2023" w:rsidRPr="00522023" w:rsidRDefault="00522023" w:rsidP="00522023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522023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Основной целью работы на новый период является повышение уровня знаний </w:t>
      </w:r>
      <w:proofErr w:type="spellStart"/>
      <w:proofErr w:type="gramStart"/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об</w:t>
      </w:r>
      <w:r w:rsidRPr="00522023">
        <w:rPr>
          <w:rFonts w:ascii="Times New Roman" w:eastAsiaTheme="minorEastAsia" w:hAnsi="Times New Roman"/>
          <w:bCs/>
          <w:sz w:val="24"/>
          <w:szCs w:val="24"/>
          <w:lang w:eastAsia="ru-RU"/>
        </w:rPr>
        <w:t>учащихся</w:t>
      </w:r>
      <w:proofErr w:type="spellEnd"/>
      <w:r w:rsidRPr="00522023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 по</w:t>
      </w:r>
      <w:proofErr w:type="gramEnd"/>
      <w:r w:rsidRPr="00522023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физике. Предполагается для достижения этой цели решить следующие задачи:</w:t>
      </w:r>
    </w:p>
    <w:p w:rsidR="00522023" w:rsidRPr="00522023" w:rsidRDefault="00522023" w:rsidP="005220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П</w:t>
      </w:r>
      <w:r w:rsidRPr="00522023">
        <w:rPr>
          <w:rFonts w:ascii="Times New Roman" w:eastAsiaTheme="minorEastAsia" w:hAnsi="Times New Roman"/>
          <w:bCs/>
          <w:sz w:val="24"/>
          <w:szCs w:val="24"/>
          <w:lang w:eastAsia="ru-RU"/>
        </w:rPr>
        <w:t>овысить п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рофессиональный уровень</w:t>
      </w:r>
      <w:r w:rsidRPr="00522023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– семинары, курсы повышения квалификации, работа с новыми методическими разработками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, аттестация на подтверждение квалификационной категории</w:t>
      </w:r>
      <w:r w:rsidRPr="00522023">
        <w:rPr>
          <w:rFonts w:ascii="Times New Roman" w:eastAsiaTheme="minorEastAsia" w:hAnsi="Times New Roman"/>
          <w:bCs/>
          <w:sz w:val="24"/>
          <w:szCs w:val="24"/>
          <w:lang w:eastAsia="ru-RU"/>
        </w:rPr>
        <w:t>.</w:t>
      </w:r>
    </w:p>
    <w:p w:rsidR="00522023" w:rsidRPr="00176E4A" w:rsidRDefault="00522023" w:rsidP="0052202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A">
        <w:rPr>
          <w:rFonts w:ascii="Times New Roman" w:hAnsi="Times New Roman" w:cs="Times New Roman"/>
          <w:sz w:val="24"/>
          <w:szCs w:val="24"/>
        </w:rPr>
        <w:t>Пересмотр и разработка тематического планирования и ра</w:t>
      </w:r>
      <w:r>
        <w:rPr>
          <w:rFonts w:ascii="Times New Roman" w:hAnsi="Times New Roman" w:cs="Times New Roman"/>
          <w:sz w:val="24"/>
          <w:szCs w:val="24"/>
        </w:rPr>
        <w:t>бочих программ по курсу физики в соответствии с</w:t>
      </w:r>
      <w:r w:rsidRPr="00176E4A">
        <w:rPr>
          <w:rFonts w:ascii="Times New Roman" w:hAnsi="Times New Roman" w:cs="Times New Roman"/>
          <w:sz w:val="24"/>
          <w:szCs w:val="24"/>
        </w:rPr>
        <w:t xml:space="preserve"> направлением работы гимназии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2023" w:rsidRPr="00522023" w:rsidRDefault="00522023" w:rsidP="005220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Применять</w:t>
      </w:r>
      <w:r w:rsidRPr="00522023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эффективные приемы работы с дидактическим материалом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.</w:t>
      </w:r>
    </w:p>
    <w:p w:rsidR="00522023" w:rsidRPr="00522023" w:rsidRDefault="00522023" w:rsidP="005220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П</w:t>
      </w:r>
      <w:r w:rsidRPr="00522023">
        <w:rPr>
          <w:rFonts w:ascii="Times New Roman" w:eastAsiaTheme="minorEastAsia" w:hAnsi="Times New Roman"/>
          <w:bCs/>
          <w:sz w:val="24"/>
          <w:szCs w:val="24"/>
          <w:lang w:eastAsia="ru-RU"/>
        </w:rPr>
        <w:t>рименять дидактический материал разного уровня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.</w:t>
      </w:r>
    </w:p>
    <w:p w:rsidR="00522023" w:rsidRPr="00522023" w:rsidRDefault="00522023" w:rsidP="005220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lastRenderedPageBreak/>
        <w:t>П</w:t>
      </w:r>
      <w:r w:rsidRPr="00522023">
        <w:rPr>
          <w:rFonts w:ascii="Times New Roman" w:eastAsiaTheme="minorEastAsia" w:hAnsi="Times New Roman"/>
          <w:bCs/>
          <w:sz w:val="24"/>
          <w:szCs w:val="24"/>
          <w:lang w:eastAsia="ru-RU"/>
        </w:rPr>
        <w:t>рименять тестовую форму контрольных мероприятий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.</w:t>
      </w:r>
    </w:p>
    <w:p w:rsidR="00522023" w:rsidRDefault="00522023" w:rsidP="005220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Д</w:t>
      </w:r>
      <w:r w:rsidRPr="00522023">
        <w:rPr>
          <w:rFonts w:ascii="Times New Roman" w:eastAsiaTheme="minorEastAsia" w:hAnsi="Times New Roman"/>
          <w:bCs/>
          <w:sz w:val="24"/>
          <w:szCs w:val="24"/>
          <w:lang w:eastAsia="ru-RU"/>
        </w:rPr>
        <w:t>ля поддержания интереса учащихся к физике, в том числе и развит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ия</w:t>
      </w:r>
      <w:r w:rsidRPr="00522023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интереса </w:t>
      </w:r>
      <w:proofErr w:type="spellStart"/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об</w:t>
      </w:r>
      <w:r w:rsidRPr="00522023">
        <w:rPr>
          <w:rFonts w:ascii="Times New Roman" w:eastAsiaTheme="minorEastAsia" w:hAnsi="Times New Roman"/>
          <w:bCs/>
          <w:sz w:val="24"/>
          <w:szCs w:val="24"/>
          <w:lang w:eastAsia="ru-RU"/>
        </w:rPr>
        <w:t>учащихся</w:t>
      </w:r>
      <w:proofErr w:type="spellEnd"/>
      <w:r w:rsidRPr="00522023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к решению нестандартных заданий, задач повышенной сложности </w:t>
      </w:r>
      <w:proofErr w:type="gramStart"/>
      <w:r w:rsidRPr="00522023">
        <w:rPr>
          <w:rFonts w:ascii="Times New Roman" w:eastAsiaTheme="minorEastAsia" w:hAnsi="Times New Roman"/>
          <w:bCs/>
          <w:sz w:val="24"/>
          <w:szCs w:val="24"/>
          <w:lang w:eastAsia="ru-RU"/>
        </w:rPr>
        <w:t>использовать  олимпиадные</w:t>
      </w:r>
      <w:proofErr w:type="gramEnd"/>
      <w:r w:rsidRPr="00522023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 материалы на уроках физики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.</w:t>
      </w:r>
    </w:p>
    <w:p w:rsidR="00522023" w:rsidRPr="00522023" w:rsidRDefault="00522023" w:rsidP="0052202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A">
        <w:rPr>
          <w:rFonts w:ascii="Times New Roman" w:hAnsi="Times New Roman" w:cs="Times New Roman"/>
          <w:sz w:val="24"/>
          <w:szCs w:val="24"/>
        </w:rPr>
        <w:t>Продолжить подготовку учащихся к олимпиадам различного уровня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2023" w:rsidRPr="00522023" w:rsidRDefault="00522023" w:rsidP="005220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П</w:t>
      </w:r>
      <w:r w:rsidRPr="00522023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родолжать работу по подготовке к ЕГЭ в 11 классе и ОГЭ в 9 классе по </w:t>
      </w:r>
      <w:proofErr w:type="gramStart"/>
      <w:r w:rsidRPr="00522023">
        <w:rPr>
          <w:rFonts w:ascii="Times New Roman" w:eastAsiaTheme="minorEastAsia" w:hAnsi="Times New Roman"/>
          <w:bCs/>
          <w:sz w:val="24"/>
          <w:szCs w:val="24"/>
          <w:lang w:eastAsia="ru-RU"/>
        </w:rPr>
        <w:t>физике  -</w:t>
      </w:r>
      <w:proofErr w:type="gramEnd"/>
      <w:r w:rsidRPr="00522023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Pr="00522023">
        <w:rPr>
          <w:rFonts w:eastAsiaTheme="minorEastAsia"/>
          <w:sz w:val="24"/>
          <w:szCs w:val="24"/>
          <w:lang w:eastAsia="ru-RU"/>
        </w:rPr>
        <w:t xml:space="preserve"> </w:t>
      </w:r>
      <w:r w:rsidRPr="00522023">
        <w:rPr>
          <w:rFonts w:ascii="Times New Roman" w:eastAsiaTheme="minorEastAsia" w:hAnsi="Times New Roman"/>
          <w:sz w:val="24"/>
          <w:szCs w:val="24"/>
          <w:lang w:eastAsia="ru-RU"/>
        </w:rPr>
        <w:t xml:space="preserve">это и повторение теории, в том числе и решение  качественных задач; проведение экспериментов, включённых в экзаменационный материал; решение расчетных задач, в том числе и вступительных в разные ВУЗы Екатеринбурга и других городов,  а также решение тестовых заданий разных уровней сложности. </w:t>
      </w:r>
    </w:p>
    <w:p w:rsidR="00522023" w:rsidRPr="00522023" w:rsidRDefault="00522023" w:rsidP="0052202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A">
        <w:rPr>
          <w:rFonts w:ascii="Times New Roman" w:hAnsi="Times New Roman" w:cs="Times New Roman"/>
          <w:sz w:val="24"/>
          <w:szCs w:val="24"/>
        </w:rPr>
        <w:t>Систематизировать методический и информационный материал по параллелям и темам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2023" w:rsidRPr="00176E4A" w:rsidRDefault="00522023" w:rsidP="0052202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A">
        <w:rPr>
          <w:rFonts w:ascii="Times New Roman" w:hAnsi="Times New Roman" w:cs="Times New Roman"/>
          <w:sz w:val="24"/>
          <w:szCs w:val="24"/>
        </w:rPr>
        <w:t xml:space="preserve">Участвовать в работе </w:t>
      </w:r>
      <w:r>
        <w:rPr>
          <w:rFonts w:ascii="Times New Roman" w:hAnsi="Times New Roman" w:cs="Times New Roman"/>
          <w:sz w:val="24"/>
          <w:szCs w:val="24"/>
        </w:rPr>
        <w:t xml:space="preserve">районной и </w:t>
      </w:r>
      <w:r w:rsidRPr="00176E4A">
        <w:rPr>
          <w:rFonts w:ascii="Times New Roman" w:hAnsi="Times New Roman" w:cs="Times New Roman"/>
          <w:sz w:val="24"/>
          <w:szCs w:val="24"/>
        </w:rPr>
        <w:t>городс</w:t>
      </w:r>
      <w:r>
        <w:rPr>
          <w:rFonts w:ascii="Times New Roman" w:hAnsi="Times New Roman" w:cs="Times New Roman"/>
          <w:sz w:val="24"/>
          <w:szCs w:val="24"/>
        </w:rPr>
        <w:t>кой ассоциации учителей физики.</w:t>
      </w:r>
    </w:p>
    <w:p w:rsidR="00522023" w:rsidRPr="00176E4A" w:rsidRDefault="00522023" w:rsidP="0052202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E4A">
        <w:rPr>
          <w:rFonts w:ascii="Times New Roman" w:hAnsi="Times New Roman" w:cs="Times New Roman"/>
          <w:sz w:val="24"/>
          <w:szCs w:val="24"/>
        </w:rPr>
        <w:t>Участвовать в подготовке и проведении недели наук, олимпиад.</w:t>
      </w:r>
    </w:p>
    <w:p w:rsidR="00B264CD" w:rsidRPr="003E1E4C" w:rsidRDefault="00B264CD" w:rsidP="003E1E4C"/>
    <w:sectPr w:rsidR="00B264CD" w:rsidRPr="003E1E4C" w:rsidSect="00B2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203"/>
    <w:multiLevelType w:val="hybridMultilevel"/>
    <w:tmpl w:val="4C98B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4C22"/>
    <w:multiLevelType w:val="hybridMultilevel"/>
    <w:tmpl w:val="8FD2F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7B35"/>
    <w:multiLevelType w:val="hybridMultilevel"/>
    <w:tmpl w:val="D81425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F7097A"/>
    <w:multiLevelType w:val="hybridMultilevel"/>
    <w:tmpl w:val="36D8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209B"/>
    <w:multiLevelType w:val="hybridMultilevel"/>
    <w:tmpl w:val="3C20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3E36D2"/>
    <w:multiLevelType w:val="hybridMultilevel"/>
    <w:tmpl w:val="BDA6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F205A"/>
    <w:multiLevelType w:val="hybridMultilevel"/>
    <w:tmpl w:val="DE04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22BC8"/>
    <w:multiLevelType w:val="hybridMultilevel"/>
    <w:tmpl w:val="551A5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72796"/>
    <w:multiLevelType w:val="hybridMultilevel"/>
    <w:tmpl w:val="7B421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C2D3F"/>
    <w:multiLevelType w:val="hybridMultilevel"/>
    <w:tmpl w:val="78025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F7B6D"/>
    <w:multiLevelType w:val="multilevel"/>
    <w:tmpl w:val="D85836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 w15:restartNumberingAfterBreak="0">
    <w:nsid w:val="7B2F0CF1"/>
    <w:multiLevelType w:val="hybridMultilevel"/>
    <w:tmpl w:val="7B20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EBE"/>
    <w:rsid w:val="00003818"/>
    <w:rsid w:val="00004770"/>
    <w:rsid w:val="0001256C"/>
    <w:rsid w:val="00017765"/>
    <w:rsid w:val="00020141"/>
    <w:rsid w:val="00023DA2"/>
    <w:rsid w:val="000340EE"/>
    <w:rsid w:val="00052F69"/>
    <w:rsid w:val="00056B04"/>
    <w:rsid w:val="00063361"/>
    <w:rsid w:val="00071DE3"/>
    <w:rsid w:val="00083F29"/>
    <w:rsid w:val="00084F33"/>
    <w:rsid w:val="0008722D"/>
    <w:rsid w:val="000A021C"/>
    <w:rsid w:val="000A4D07"/>
    <w:rsid w:val="000B1A21"/>
    <w:rsid w:val="000B3D26"/>
    <w:rsid w:val="000B45A9"/>
    <w:rsid w:val="000B4C25"/>
    <w:rsid w:val="000B6B17"/>
    <w:rsid w:val="000C1E97"/>
    <w:rsid w:val="000D16E8"/>
    <w:rsid w:val="000D6674"/>
    <w:rsid w:val="000E53AB"/>
    <w:rsid w:val="000E5731"/>
    <w:rsid w:val="000E7EBE"/>
    <w:rsid w:val="000F0CB9"/>
    <w:rsid w:val="000F4058"/>
    <w:rsid w:val="00116720"/>
    <w:rsid w:val="001321C1"/>
    <w:rsid w:val="00133114"/>
    <w:rsid w:val="0013657F"/>
    <w:rsid w:val="0013666F"/>
    <w:rsid w:val="00140D17"/>
    <w:rsid w:val="001509A3"/>
    <w:rsid w:val="00161272"/>
    <w:rsid w:val="00165C1F"/>
    <w:rsid w:val="001722B5"/>
    <w:rsid w:val="00180EB7"/>
    <w:rsid w:val="001952C5"/>
    <w:rsid w:val="001A3940"/>
    <w:rsid w:val="001B04DE"/>
    <w:rsid w:val="001B72E8"/>
    <w:rsid w:val="001C4458"/>
    <w:rsid w:val="001D3780"/>
    <w:rsid w:val="001D60B7"/>
    <w:rsid w:val="001E03AF"/>
    <w:rsid w:val="001E0DBD"/>
    <w:rsid w:val="001E324F"/>
    <w:rsid w:val="001E36DC"/>
    <w:rsid w:val="001E661B"/>
    <w:rsid w:val="001F0F0A"/>
    <w:rsid w:val="001F4BE3"/>
    <w:rsid w:val="00204D14"/>
    <w:rsid w:val="00213B4C"/>
    <w:rsid w:val="00221248"/>
    <w:rsid w:val="00223D62"/>
    <w:rsid w:val="002277AA"/>
    <w:rsid w:val="00231FBC"/>
    <w:rsid w:val="00237A45"/>
    <w:rsid w:val="002401E1"/>
    <w:rsid w:val="00250F5E"/>
    <w:rsid w:val="00266D66"/>
    <w:rsid w:val="00283CE1"/>
    <w:rsid w:val="002A36D5"/>
    <w:rsid w:val="002A3B21"/>
    <w:rsid w:val="002A61AF"/>
    <w:rsid w:val="002C0264"/>
    <w:rsid w:val="002C42F8"/>
    <w:rsid w:val="002C7010"/>
    <w:rsid w:val="002D7F8A"/>
    <w:rsid w:val="002E7DF7"/>
    <w:rsid w:val="002F34B8"/>
    <w:rsid w:val="00303605"/>
    <w:rsid w:val="00305CEC"/>
    <w:rsid w:val="0031750E"/>
    <w:rsid w:val="00333552"/>
    <w:rsid w:val="00341DA3"/>
    <w:rsid w:val="00356B3B"/>
    <w:rsid w:val="003610F9"/>
    <w:rsid w:val="00361A85"/>
    <w:rsid w:val="00365EC7"/>
    <w:rsid w:val="00382FD1"/>
    <w:rsid w:val="003940B0"/>
    <w:rsid w:val="003A5611"/>
    <w:rsid w:val="003A7F7F"/>
    <w:rsid w:val="003B1356"/>
    <w:rsid w:val="003B2928"/>
    <w:rsid w:val="003C431A"/>
    <w:rsid w:val="003C4617"/>
    <w:rsid w:val="003C483B"/>
    <w:rsid w:val="003D6C8D"/>
    <w:rsid w:val="003E15BF"/>
    <w:rsid w:val="003E1E4C"/>
    <w:rsid w:val="003E28A2"/>
    <w:rsid w:val="003E2D9E"/>
    <w:rsid w:val="003E402D"/>
    <w:rsid w:val="00401BFC"/>
    <w:rsid w:val="0043498B"/>
    <w:rsid w:val="00447006"/>
    <w:rsid w:val="00451705"/>
    <w:rsid w:val="00454484"/>
    <w:rsid w:val="00457008"/>
    <w:rsid w:val="00467E9D"/>
    <w:rsid w:val="00486533"/>
    <w:rsid w:val="004917A3"/>
    <w:rsid w:val="00495B2B"/>
    <w:rsid w:val="00497E6F"/>
    <w:rsid w:val="004B38BA"/>
    <w:rsid w:val="004B3BF3"/>
    <w:rsid w:val="004D4987"/>
    <w:rsid w:val="004E3893"/>
    <w:rsid w:val="005024E6"/>
    <w:rsid w:val="00503D4E"/>
    <w:rsid w:val="00506107"/>
    <w:rsid w:val="00510E40"/>
    <w:rsid w:val="00511D33"/>
    <w:rsid w:val="00514023"/>
    <w:rsid w:val="005166A5"/>
    <w:rsid w:val="00522023"/>
    <w:rsid w:val="00577E31"/>
    <w:rsid w:val="00592FB7"/>
    <w:rsid w:val="005961B4"/>
    <w:rsid w:val="00596E32"/>
    <w:rsid w:val="005B1886"/>
    <w:rsid w:val="005B2533"/>
    <w:rsid w:val="005C0FFD"/>
    <w:rsid w:val="005C383E"/>
    <w:rsid w:val="005C3F5F"/>
    <w:rsid w:val="005C4AD2"/>
    <w:rsid w:val="005D2739"/>
    <w:rsid w:val="005E4C17"/>
    <w:rsid w:val="005F1BD0"/>
    <w:rsid w:val="005F4E24"/>
    <w:rsid w:val="00602675"/>
    <w:rsid w:val="00602AB4"/>
    <w:rsid w:val="00603ED6"/>
    <w:rsid w:val="00606113"/>
    <w:rsid w:val="00622A28"/>
    <w:rsid w:val="006266C0"/>
    <w:rsid w:val="00642AF6"/>
    <w:rsid w:val="006477C5"/>
    <w:rsid w:val="00651514"/>
    <w:rsid w:val="00653C74"/>
    <w:rsid w:val="0067292A"/>
    <w:rsid w:val="00686709"/>
    <w:rsid w:val="00686FF6"/>
    <w:rsid w:val="006A0CA1"/>
    <w:rsid w:val="006A4E57"/>
    <w:rsid w:val="006B5F07"/>
    <w:rsid w:val="006C0380"/>
    <w:rsid w:val="006C0AC0"/>
    <w:rsid w:val="006C3BDD"/>
    <w:rsid w:val="006C5351"/>
    <w:rsid w:val="006D2EBF"/>
    <w:rsid w:val="006D4736"/>
    <w:rsid w:val="006E0961"/>
    <w:rsid w:val="006E4B56"/>
    <w:rsid w:val="006F6E6F"/>
    <w:rsid w:val="00704635"/>
    <w:rsid w:val="00714E56"/>
    <w:rsid w:val="007303D2"/>
    <w:rsid w:val="007323DD"/>
    <w:rsid w:val="007515C0"/>
    <w:rsid w:val="007617C5"/>
    <w:rsid w:val="00773046"/>
    <w:rsid w:val="007860D3"/>
    <w:rsid w:val="00794CD3"/>
    <w:rsid w:val="007A0864"/>
    <w:rsid w:val="007A0A85"/>
    <w:rsid w:val="007A0ECB"/>
    <w:rsid w:val="007A48B2"/>
    <w:rsid w:val="007A62E4"/>
    <w:rsid w:val="007A790A"/>
    <w:rsid w:val="007B275F"/>
    <w:rsid w:val="007B69C8"/>
    <w:rsid w:val="007C48EE"/>
    <w:rsid w:val="007D089F"/>
    <w:rsid w:val="007D32A2"/>
    <w:rsid w:val="007D4EC9"/>
    <w:rsid w:val="007E7DE8"/>
    <w:rsid w:val="0080705F"/>
    <w:rsid w:val="008177D5"/>
    <w:rsid w:val="0083490D"/>
    <w:rsid w:val="00843327"/>
    <w:rsid w:val="00857F95"/>
    <w:rsid w:val="0087667A"/>
    <w:rsid w:val="0088762B"/>
    <w:rsid w:val="00892340"/>
    <w:rsid w:val="00894A0A"/>
    <w:rsid w:val="008A11DD"/>
    <w:rsid w:val="008A2F90"/>
    <w:rsid w:val="008C4E30"/>
    <w:rsid w:val="008D2705"/>
    <w:rsid w:val="008E1537"/>
    <w:rsid w:val="008E7242"/>
    <w:rsid w:val="008F0E92"/>
    <w:rsid w:val="008F311D"/>
    <w:rsid w:val="00907B7C"/>
    <w:rsid w:val="00910697"/>
    <w:rsid w:val="00914475"/>
    <w:rsid w:val="00915BAE"/>
    <w:rsid w:val="00975E4A"/>
    <w:rsid w:val="0097641E"/>
    <w:rsid w:val="009768BF"/>
    <w:rsid w:val="00994479"/>
    <w:rsid w:val="009B116D"/>
    <w:rsid w:val="009C213F"/>
    <w:rsid w:val="009C575F"/>
    <w:rsid w:val="009D41A2"/>
    <w:rsid w:val="009D57F0"/>
    <w:rsid w:val="009D7BBB"/>
    <w:rsid w:val="009F046A"/>
    <w:rsid w:val="009F4EDE"/>
    <w:rsid w:val="009F673E"/>
    <w:rsid w:val="00A01F67"/>
    <w:rsid w:val="00A0417A"/>
    <w:rsid w:val="00A26C5F"/>
    <w:rsid w:val="00A3082A"/>
    <w:rsid w:val="00A30F49"/>
    <w:rsid w:val="00A32104"/>
    <w:rsid w:val="00A44351"/>
    <w:rsid w:val="00A639E9"/>
    <w:rsid w:val="00A65C9A"/>
    <w:rsid w:val="00A71C39"/>
    <w:rsid w:val="00A76484"/>
    <w:rsid w:val="00A92E96"/>
    <w:rsid w:val="00A95282"/>
    <w:rsid w:val="00A96D90"/>
    <w:rsid w:val="00AA13DE"/>
    <w:rsid w:val="00AB3E2B"/>
    <w:rsid w:val="00AC01E4"/>
    <w:rsid w:val="00AC6DC9"/>
    <w:rsid w:val="00AD71CE"/>
    <w:rsid w:val="00AF2D25"/>
    <w:rsid w:val="00AF437E"/>
    <w:rsid w:val="00B154AC"/>
    <w:rsid w:val="00B165F6"/>
    <w:rsid w:val="00B175A0"/>
    <w:rsid w:val="00B264CD"/>
    <w:rsid w:val="00B26F1F"/>
    <w:rsid w:val="00B34A92"/>
    <w:rsid w:val="00B5431D"/>
    <w:rsid w:val="00B546B5"/>
    <w:rsid w:val="00B65C21"/>
    <w:rsid w:val="00B67FB3"/>
    <w:rsid w:val="00B71F1B"/>
    <w:rsid w:val="00B74E19"/>
    <w:rsid w:val="00B77283"/>
    <w:rsid w:val="00B82242"/>
    <w:rsid w:val="00B923B2"/>
    <w:rsid w:val="00BB455D"/>
    <w:rsid w:val="00BB7E91"/>
    <w:rsid w:val="00BE6587"/>
    <w:rsid w:val="00BE68B1"/>
    <w:rsid w:val="00BF2E1E"/>
    <w:rsid w:val="00C04C89"/>
    <w:rsid w:val="00C073FC"/>
    <w:rsid w:val="00C10A02"/>
    <w:rsid w:val="00C12AB7"/>
    <w:rsid w:val="00C225F2"/>
    <w:rsid w:val="00C34EA4"/>
    <w:rsid w:val="00C35747"/>
    <w:rsid w:val="00C35B3A"/>
    <w:rsid w:val="00C44274"/>
    <w:rsid w:val="00C51D42"/>
    <w:rsid w:val="00C55A48"/>
    <w:rsid w:val="00C66045"/>
    <w:rsid w:val="00C66B53"/>
    <w:rsid w:val="00C70D9A"/>
    <w:rsid w:val="00C800B7"/>
    <w:rsid w:val="00C800DD"/>
    <w:rsid w:val="00C80141"/>
    <w:rsid w:val="00CA0664"/>
    <w:rsid w:val="00CA391A"/>
    <w:rsid w:val="00CC10CF"/>
    <w:rsid w:val="00CD21F2"/>
    <w:rsid w:val="00CE18A1"/>
    <w:rsid w:val="00CE543C"/>
    <w:rsid w:val="00CF2E92"/>
    <w:rsid w:val="00CF7C2B"/>
    <w:rsid w:val="00D02B93"/>
    <w:rsid w:val="00D05573"/>
    <w:rsid w:val="00D05D1D"/>
    <w:rsid w:val="00D16D6E"/>
    <w:rsid w:val="00D26D55"/>
    <w:rsid w:val="00D27866"/>
    <w:rsid w:val="00D3495F"/>
    <w:rsid w:val="00D37CE9"/>
    <w:rsid w:val="00D41E83"/>
    <w:rsid w:val="00D5249C"/>
    <w:rsid w:val="00D53D7F"/>
    <w:rsid w:val="00D54345"/>
    <w:rsid w:val="00D63697"/>
    <w:rsid w:val="00D7218B"/>
    <w:rsid w:val="00D77A5A"/>
    <w:rsid w:val="00D834F3"/>
    <w:rsid w:val="00D92D41"/>
    <w:rsid w:val="00DA44C1"/>
    <w:rsid w:val="00DA7EE1"/>
    <w:rsid w:val="00DB3E42"/>
    <w:rsid w:val="00DB54B6"/>
    <w:rsid w:val="00DC001F"/>
    <w:rsid w:val="00DC2BB5"/>
    <w:rsid w:val="00DD03B5"/>
    <w:rsid w:val="00DE0B1D"/>
    <w:rsid w:val="00DE41A9"/>
    <w:rsid w:val="00DF002B"/>
    <w:rsid w:val="00DF0DE0"/>
    <w:rsid w:val="00E03439"/>
    <w:rsid w:val="00E15021"/>
    <w:rsid w:val="00E52E25"/>
    <w:rsid w:val="00E60229"/>
    <w:rsid w:val="00E9594A"/>
    <w:rsid w:val="00EA146A"/>
    <w:rsid w:val="00EA1722"/>
    <w:rsid w:val="00EB5E52"/>
    <w:rsid w:val="00EC7349"/>
    <w:rsid w:val="00EE4DC4"/>
    <w:rsid w:val="00EF1BC1"/>
    <w:rsid w:val="00EF4B62"/>
    <w:rsid w:val="00F04347"/>
    <w:rsid w:val="00F12726"/>
    <w:rsid w:val="00F16CD9"/>
    <w:rsid w:val="00F32927"/>
    <w:rsid w:val="00F43018"/>
    <w:rsid w:val="00F46B5C"/>
    <w:rsid w:val="00F57098"/>
    <w:rsid w:val="00F634F0"/>
    <w:rsid w:val="00F6411F"/>
    <w:rsid w:val="00F7020D"/>
    <w:rsid w:val="00F7401A"/>
    <w:rsid w:val="00F81056"/>
    <w:rsid w:val="00F818EE"/>
    <w:rsid w:val="00F833A9"/>
    <w:rsid w:val="00F83B58"/>
    <w:rsid w:val="00F96611"/>
    <w:rsid w:val="00F96A57"/>
    <w:rsid w:val="00FA1395"/>
    <w:rsid w:val="00FA3D33"/>
    <w:rsid w:val="00FC138C"/>
    <w:rsid w:val="00FD2222"/>
    <w:rsid w:val="00FD4A5B"/>
    <w:rsid w:val="00FD5E52"/>
    <w:rsid w:val="00FD7AAC"/>
    <w:rsid w:val="00FE786A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C98F1-0E58-4F33-819A-DAB10FB0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C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7E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7E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1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3E1E4C"/>
  </w:style>
  <w:style w:type="table" w:styleId="a3">
    <w:name w:val="Table Grid"/>
    <w:basedOn w:val="a1"/>
    <w:uiPriority w:val="59"/>
    <w:rsid w:val="00012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786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1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A2F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3"/>
    <w:uiPriority w:val="59"/>
    <w:rsid w:val="001B72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1B72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67E9D"/>
    <w:pPr>
      <w:spacing w:after="0" w:line="240" w:lineRule="auto"/>
    </w:pPr>
  </w:style>
  <w:style w:type="table" w:customStyle="1" w:styleId="5">
    <w:name w:val="Сетка таблицы5"/>
    <w:basedOn w:val="a1"/>
    <w:next w:val="a3"/>
    <w:uiPriority w:val="39"/>
    <w:rsid w:val="002A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7A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dcterms:created xsi:type="dcterms:W3CDTF">2014-12-29T08:28:00Z</dcterms:created>
  <dcterms:modified xsi:type="dcterms:W3CDTF">2015-06-28T20:12:00Z</dcterms:modified>
</cp:coreProperties>
</file>