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AC" w:rsidRPr="007355CC" w:rsidRDefault="00FF74AC" w:rsidP="00FF74AC">
      <w:pPr>
        <w:jc w:val="center"/>
        <w:rPr>
          <w:b/>
        </w:rPr>
      </w:pPr>
      <w:r w:rsidRPr="007355CC">
        <w:rPr>
          <w:b/>
        </w:rPr>
        <w:t>ИГРЫ НА РАЗВИТИЕ ПАМЯТИ.</w:t>
      </w:r>
    </w:p>
    <w:p w:rsidR="00FF74AC" w:rsidRDefault="00FF74AC" w:rsidP="00FF74AC"/>
    <w:p w:rsidR="00FF74AC" w:rsidRDefault="00FF74AC" w:rsidP="00FF74AC">
      <w:pPr>
        <w:jc w:val="center"/>
      </w:pPr>
      <w:r>
        <w:rPr>
          <w:noProof/>
        </w:rPr>
        <w:drawing>
          <wp:inline distT="0" distB="0" distL="0" distR="0">
            <wp:extent cx="1771650" cy="1971675"/>
            <wp:effectExtent l="19050" t="0" r="0" b="0"/>
            <wp:docPr id="1" name="Рисунок 1" descr="che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AC" w:rsidRDefault="00FF74AC" w:rsidP="00FF74AC">
      <w:r>
        <w:t>ПРИЕМЫ, ПОМОГАЮЩИЕ ЗАПОМИНАНИЮ</w:t>
      </w:r>
    </w:p>
    <w:p w:rsidR="00FF74AC" w:rsidRDefault="00FF74AC" w:rsidP="00FF74AC">
      <w:r>
        <w:t>Память может быть зрительной, слуховой, эмоциональной, двигательной. Для дошкольного возраста наиболее развитой является непроизвольная память.  К началу обучения и в начале школьного обучения преобладает механическая память. Дети запоминают материал за счет многократных повторений. В задачи обучения школьника должно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</w:t>
      </w:r>
    </w:p>
    <w:p w:rsidR="00FF74AC" w:rsidRDefault="00FF74AC" w:rsidP="00FF74AC"/>
    <w:p w:rsidR="00FF74AC" w:rsidRDefault="00FF74AC" w:rsidP="00FF74AC">
      <w:r>
        <w:t xml:space="preserve">Ряд заданий направлен на развитие способности </w:t>
      </w:r>
      <w:proofErr w:type="gramStart"/>
      <w:r>
        <w:t>удерживать</w:t>
      </w:r>
      <w:proofErr w:type="gramEnd"/>
      <w:r>
        <w:t xml:space="preserve"> в памяти заданные инструкции. Подобную работу 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и переключение внимания, навык самоконтроля.</w:t>
      </w:r>
    </w:p>
    <w:p w:rsidR="00FF74AC" w:rsidRDefault="00FF74AC" w:rsidP="00FF74AC"/>
    <w:p w:rsidR="00FF74AC" w:rsidRDefault="00FF74AC" w:rsidP="00FF74AC">
      <w:r>
        <w:t xml:space="preserve">Работу по формированию памяти целесообразно проводить на </w:t>
      </w:r>
      <w:proofErr w:type="spellStart"/>
      <w:r>
        <w:t>неучебном</w:t>
      </w:r>
      <w:proofErr w:type="spellEnd"/>
      <w:r>
        <w:t xml:space="preserve"> материале в различных жизненных ситуациях.</w:t>
      </w:r>
    </w:p>
    <w:p w:rsidR="00FF74AC" w:rsidRDefault="00FF74AC" w:rsidP="00FF74AC"/>
    <w:p w:rsidR="00FF74AC" w:rsidRDefault="00FF74AC" w:rsidP="00FF74AC">
      <w:r>
        <w:t>Независимо от того, хорошая или плохая у ребенка память, перегружать ее вредно.</w:t>
      </w:r>
    </w:p>
    <w:p w:rsidR="00FF74AC" w:rsidRDefault="00FF74AC" w:rsidP="00FF74AC"/>
    <w:p w:rsidR="00FF74AC" w:rsidRDefault="00FF74AC" w:rsidP="00FF74AC">
      <w:r>
        <w:t>ШКАФЧИКИ</w:t>
      </w:r>
    </w:p>
    <w:p w:rsidR="00FF74AC" w:rsidRDefault="00FF74AC" w:rsidP="00FF74AC">
      <w:r>
        <w:t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</w:t>
      </w:r>
    </w:p>
    <w:p w:rsidR="00FF74AC" w:rsidRDefault="00FF74AC" w:rsidP="00FF74AC"/>
    <w:p w:rsidR="00FF74AC" w:rsidRDefault="00FF74AC" w:rsidP="00FF74AC">
      <w:r>
        <w:t>ЧТО ИСЧЕЗЛО?</w:t>
      </w:r>
    </w:p>
    <w:p w:rsidR="00FF74AC" w:rsidRDefault="00FF74AC" w:rsidP="00FF74AC">
      <w:r>
        <w:lastRenderedPageBreak/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FF74AC" w:rsidRDefault="00FF74AC" w:rsidP="00FF74AC"/>
    <w:p w:rsidR="00FF74AC" w:rsidRDefault="00FF74AC" w:rsidP="00FF74AC">
      <w:r>
        <w:t>ЧТО ИЗМЕНИЛОСЬ?</w:t>
      </w:r>
    </w:p>
    <w:p w:rsidR="00FF74AC" w:rsidRDefault="00FF74AC" w:rsidP="00FF74AC">
      <w:r>
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FF74AC" w:rsidRDefault="00FF74AC" w:rsidP="00FF74AC"/>
    <w:p w:rsidR="00FF74AC" w:rsidRDefault="00FF74AC" w:rsidP="00FF74AC">
      <w:r>
        <w:t>ХУДОЖНИК</w:t>
      </w:r>
    </w:p>
    <w:p w:rsidR="00FF74AC" w:rsidRDefault="00FF74AC" w:rsidP="00FF74AC">
      <w:r>
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FF74AC" w:rsidRDefault="00FF74AC" w:rsidP="00FF74AC"/>
    <w:p w:rsidR="00FF74AC" w:rsidRDefault="00FF74AC" w:rsidP="00FF74AC">
      <w:r>
        <w:t>ЗАПОМНИ И ВОСПРОИЗВЕДИ</w:t>
      </w:r>
    </w:p>
    <w:p w:rsidR="00FF74AC" w:rsidRDefault="00FF74AC" w:rsidP="00FF74AC">
      <w:r>
        <w:t>Вариант 1. Ребенку называют числа и просят их воспроизвести. Количество чисел в ряду постепенно возрастает.</w:t>
      </w:r>
    </w:p>
    <w:p w:rsidR="00FF74AC" w:rsidRDefault="00FF74AC" w:rsidP="00FF74AC">
      <w:r>
        <w:t>Вариант 2. Ребенку называют слова и просят их воспроизвести (от 4 до 10 слов).</w:t>
      </w:r>
    </w:p>
    <w:p w:rsidR="00FF74AC" w:rsidRDefault="00FF74AC" w:rsidP="00FF74AC">
      <w:r>
        <w:t>Вариант 3. Ребенку называют числа (слова) в произвольном порядке, просят воспроизвести в обратном порядке.</w:t>
      </w:r>
    </w:p>
    <w:p w:rsidR="00FF74AC" w:rsidRDefault="00FF74AC" w:rsidP="00FF74AC"/>
    <w:p w:rsidR="00FF74AC" w:rsidRDefault="00FF74AC" w:rsidP="00FF74AC">
      <w:r>
        <w:t>ВСПОМНИ И ПОКАЖИ</w:t>
      </w:r>
    </w:p>
    <w:p w:rsidR="00FF74AC" w:rsidRDefault="00FF74AC" w:rsidP="00FF74AC">
      <w:r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</w:t>
      </w:r>
    </w:p>
    <w:p w:rsidR="00FF74AC" w:rsidRDefault="00FF74AC" w:rsidP="00FF74AC"/>
    <w:p w:rsidR="00FF74AC" w:rsidRDefault="00FF74AC" w:rsidP="00FF74AC">
      <w:r>
        <w:t>ЦЕПОЧКА ДЕЙСТВИЙ</w:t>
      </w:r>
    </w:p>
    <w:p w:rsidR="00FF74AC" w:rsidRDefault="00FF74AC" w:rsidP="00FF74AC">
      <w:r>
        <w:t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</w:t>
      </w:r>
    </w:p>
    <w:p w:rsidR="00FF74AC" w:rsidRDefault="00FF74AC" w:rsidP="00FF74AC"/>
    <w:p w:rsidR="00FF74AC" w:rsidRDefault="00FF74AC" w:rsidP="00FF74AC">
      <w:r>
        <w:t>ПРИЕМЫ, ПОМОГАЮЩИЕ ЗАПОМИНАНИЮ</w:t>
      </w:r>
    </w:p>
    <w:p w:rsidR="00FF74AC" w:rsidRDefault="00FF74AC" w:rsidP="00FF74AC">
      <w:r>
        <w:t xml:space="preserve">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>
        <w:t>ему</w:t>
      </w:r>
      <w:proofErr w:type="gramEnd"/>
      <w:r>
        <w:t xml:space="preserve"> потом вспомнить эти слова.</w:t>
      </w:r>
    </w:p>
    <w:p w:rsidR="00FF74AC" w:rsidRDefault="00FF74AC" w:rsidP="00FF74AC"/>
    <w:p w:rsidR="00FF74AC" w:rsidRDefault="00FF74AC" w:rsidP="00FF74AC">
      <w:r>
        <w:lastRenderedPageBreak/>
        <w:t xml:space="preserve">То же самое можно сделать и при запоминании фраз. Ребенок сам выбирает, что и как он будет рисовать. Главное, чтобы это помогло </w:t>
      </w:r>
      <w:proofErr w:type="gramStart"/>
      <w:r>
        <w:t>ему</w:t>
      </w:r>
      <w:proofErr w:type="gramEnd"/>
      <w:r>
        <w:t xml:space="preserve"> потом вспомнить прочитанное.</w:t>
      </w:r>
    </w:p>
    <w:p w:rsidR="00FF74AC" w:rsidRDefault="00FF74AC" w:rsidP="00FF74AC"/>
    <w:p w:rsidR="00FF74AC" w:rsidRDefault="00FF74AC" w:rsidP="00FF74AC">
      <w:r>
        <w:t>Например, называете семь фраз.</w:t>
      </w:r>
    </w:p>
    <w:p w:rsidR="00FF74AC" w:rsidRDefault="00FF74AC" w:rsidP="00FF74AC">
      <w:r>
        <w:t>Мальчику холодно.</w:t>
      </w:r>
    </w:p>
    <w:p w:rsidR="00FF74AC" w:rsidRDefault="00FF74AC" w:rsidP="00FF74AC">
      <w:r>
        <w:t>Девочка плачет.</w:t>
      </w:r>
    </w:p>
    <w:p w:rsidR="00FF74AC" w:rsidRDefault="00FF74AC" w:rsidP="00FF74AC">
      <w:r>
        <w:t>Папа сердится.</w:t>
      </w:r>
    </w:p>
    <w:p w:rsidR="00FF74AC" w:rsidRDefault="00FF74AC" w:rsidP="00FF74AC">
      <w:r>
        <w:t>Бабушка отдыхает.</w:t>
      </w:r>
    </w:p>
    <w:p w:rsidR="00FF74AC" w:rsidRDefault="00FF74AC" w:rsidP="00FF74AC">
      <w:r>
        <w:t>Мама читает.</w:t>
      </w:r>
    </w:p>
    <w:p w:rsidR="00FF74AC" w:rsidRDefault="00FF74AC" w:rsidP="00FF74AC">
      <w:r>
        <w:t>Дети гуляют.</w:t>
      </w:r>
    </w:p>
    <w:p w:rsidR="00FF74AC" w:rsidRDefault="00FF74AC" w:rsidP="00FF74AC">
      <w:r>
        <w:t>Пора спать.</w:t>
      </w:r>
    </w:p>
    <w:p w:rsidR="00FF74AC" w:rsidRDefault="00FF74AC" w:rsidP="00FF74AC"/>
    <w:p w:rsidR="00FF74AC" w:rsidRDefault="00FF74AC" w:rsidP="00FF74AC">
      <w:r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FF74AC" w:rsidRDefault="00FF74AC" w:rsidP="00FF74AC"/>
    <w:p w:rsidR="00FF74AC" w:rsidRDefault="00FF74AC" w:rsidP="00FF74AC">
      <w:r>
        <w:t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</w:r>
    </w:p>
    <w:p w:rsidR="00FF74AC" w:rsidRDefault="00FF74AC" w:rsidP="00FF74AC"/>
    <w:p w:rsidR="00FF74AC" w:rsidRDefault="00FF74AC" w:rsidP="00FF74AC">
      <w:r>
        <w:t>- Пересказ. 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</w:p>
    <w:p w:rsidR="00FF74AC" w:rsidRDefault="00FF74AC" w:rsidP="00FF74AC"/>
    <w:p w:rsidR="00FF74AC" w:rsidRDefault="00FF74AC" w:rsidP="00FF74AC">
      <w:r>
        <w:t>Такая беседа значительно активизирует память и мышление ребенка.</w:t>
      </w:r>
    </w:p>
    <w:p w:rsidR="00FF74AC" w:rsidRDefault="00FF74AC" w:rsidP="00FF74AC"/>
    <w:p w:rsidR="00FF74AC" w:rsidRDefault="00FF74AC" w:rsidP="00FF74AC">
      <w:r>
        <w:t>Попросите ребенка снова сделать пересказ, и вы убедитесь в том, насколько он стал точным и осмысленным.</w:t>
      </w:r>
    </w:p>
    <w:p w:rsidR="00FF74AC" w:rsidRDefault="00FF74AC" w:rsidP="00FF74AC"/>
    <w:p w:rsidR="00FF74AC" w:rsidRDefault="00FF74AC" w:rsidP="00FF74AC">
      <w:r>
        <w:t>Материал по теме можно посмотреть на сайтах:</w:t>
      </w:r>
    </w:p>
    <w:p w:rsidR="00FF74AC" w:rsidRPr="002D3B08" w:rsidRDefault="00FF74AC" w:rsidP="00FF74AC">
      <w:hyperlink r:id="rId5" w:history="1">
        <w:r w:rsidRPr="002D3B08">
          <w:rPr>
            <w:rStyle w:val="a5"/>
            <w:color w:val="auto"/>
            <w:u w:val="none"/>
          </w:rPr>
          <w:t>http://children.claw.ru/6_man/CONTENT/roditelyam/01.htm</w:t>
        </w:r>
      </w:hyperlink>
    </w:p>
    <w:p w:rsidR="00FF74AC" w:rsidRPr="002D3B08" w:rsidRDefault="00FF74AC" w:rsidP="00FF74AC">
      <w:r w:rsidRPr="002D3B08">
        <w:lastRenderedPageBreak/>
        <w:t>http://psixologiya.org/specialnaya/osnovy/1616-vidy-otklonyayushhegosya-razvitiya-dizontogenii.html</w:t>
      </w:r>
    </w:p>
    <w:p w:rsidR="004C6146" w:rsidRDefault="004C6146"/>
    <w:sectPr w:rsidR="004C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4AC"/>
    <w:rsid w:val="004C6146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F7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ldren.claw.ru/6_man/CONTENT/roditelyam/01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Company>Samsung Electronics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 Иван</dc:creator>
  <cp:keywords/>
  <dc:description/>
  <cp:lastModifiedBy>Татьяна и Иван</cp:lastModifiedBy>
  <cp:revision>2</cp:revision>
  <dcterms:created xsi:type="dcterms:W3CDTF">2014-03-09T04:13:00Z</dcterms:created>
  <dcterms:modified xsi:type="dcterms:W3CDTF">2014-03-09T04:13:00Z</dcterms:modified>
</cp:coreProperties>
</file>