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FE" w:rsidRPr="006B3B84" w:rsidRDefault="00AE6BFE" w:rsidP="00AE6BFE">
      <w:pPr>
        <w:spacing w:after="0" w:line="240" w:lineRule="auto"/>
        <w:jc w:val="center"/>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РОДИТЕЛЬСКОЕ СОБРАНИЕ</w:t>
      </w: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bCs/>
          <w:color w:val="666666"/>
          <w:sz w:val="28"/>
          <w:szCs w:val="28"/>
          <w:lang w:eastAsia="ru-RU"/>
        </w:rPr>
        <w:t xml:space="preserve">"КАК ВОСПИТАТЬ ТОЛЕРАНТНОГО ЧЕЛОВЕКА?" </w:t>
      </w:r>
    </w:p>
    <w:p w:rsidR="00AE6BFE" w:rsidRPr="006B3B84" w:rsidRDefault="00AE6BFE"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Приложение</w:t>
      </w:r>
      <w:r w:rsidRPr="006B3B84">
        <w:rPr>
          <w:rFonts w:ascii="Times New Roman" w:eastAsia="Times New Roman" w:hAnsi="Times New Roman" w:cs="Times New Roman"/>
          <w:color w:val="666666"/>
          <w:sz w:val="28"/>
          <w:szCs w:val="28"/>
          <w:lang w:eastAsia="ru-RU"/>
        </w:rPr>
        <w:t>: мультимедийная презентация.</w:t>
      </w:r>
    </w:p>
    <w:p w:rsidR="0077515C" w:rsidRPr="006B3B84" w:rsidRDefault="00AE6BFE" w:rsidP="006B3B84">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Проблемой обсуждения с родителями является вопрос «Как воспитать толерантного человека?». Толерантность человека, выходящего в большую жизнь, является фактором социализации и в значительной мере определяет успешность жизненного пути человека. Именно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 готовности принять других людей и их взгляды, привычки такими, какие они есть.</w:t>
      </w:r>
    </w:p>
    <w:p w:rsidR="0077515C" w:rsidRPr="006B3B84" w:rsidRDefault="00AE6BFE" w:rsidP="006B3B8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r w:rsidR="0077515C" w:rsidRPr="006B3B84">
        <w:rPr>
          <w:rFonts w:ascii="Times New Roman" w:eastAsia="Times New Roman" w:hAnsi="Times New Roman" w:cs="Times New Roman"/>
          <w:b/>
          <w:bCs/>
          <w:color w:val="666666"/>
          <w:sz w:val="28"/>
          <w:szCs w:val="28"/>
          <w:lang w:eastAsia="ru-RU"/>
        </w:rPr>
        <w:t>Цель</w:t>
      </w:r>
      <w:r w:rsidR="0077515C" w:rsidRPr="006B3B84">
        <w:rPr>
          <w:rFonts w:ascii="Times New Roman" w:eastAsia="Times New Roman" w:hAnsi="Times New Roman" w:cs="Times New Roman"/>
          <w:color w:val="666666"/>
          <w:sz w:val="28"/>
          <w:szCs w:val="28"/>
          <w:lang w:eastAsia="ru-RU"/>
        </w:rPr>
        <w:t>: показать важность и необходимость применения принципа толерантности в семейном воспитании, во взаимоотношениях родителей и детей.</w:t>
      </w:r>
      <w:r w:rsidR="0077515C" w:rsidRPr="006B3B84">
        <w:rPr>
          <w:rFonts w:ascii="Times New Roman" w:eastAsia="Times New Roman" w:hAnsi="Times New Roman" w:cs="Times New Roman"/>
          <w:color w:val="666666"/>
          <w:sz w:val="28"/>
          <w:szCs w:val="28"/>
          <w:lang w:eastAsia="ru-RU"/>
        </w:rPr>
        <w:br/>
      </w:r>
      <w:r w:rsidR="0077515C" w:rsidRPr="006B3B84">
        <w:rPr>
          <w:rFonts w:ascii="Times New Roman" w:eastAsia="Times New Roman" w:hAnsi="Times New Roman" w:cs="Times New Roman"/>
          <w:b/>
          <w:bCs/>
          <w:color w:val="666666"/>
          <w:sz w:val="28"/>
          <w:szCs w:val="28"/>
          <w:lang w:eastAsia="ru-RU"/>
        </w:rPr>
        <w:t>Задачи:</w:t>
      </w:r>
      <w:r w:rsidR="0077515C" w:rsidRPr="006B3B84">
        <w:rPr>
          <w:rFonts w:ascii="Times New Roman" w:eastAsia="Times New Roman" w:hAnsi="Times New Roman" w:cs="Times New Roman"/>
          <w:color w:val="666666"/>
          <w:sz w:val="28"/>
          <w:szCs w:val="28"/>
          <w:lang w:eastAsia="ru-RU"/>
        </w:rPr>
        <w:br/>
        <w:t>• Сформировать у родителей представление о толерантности.</w:t>
      </w:r>
      <w:r w:rsidR="0077515C" w:rsidRPr="006B3B84">
        <w:rPr>
          <w:rFonts w:ascii="Times New Roman" w:eastAsia="Times New Roman" w:hAnsi="Times New Roman" w:cs="Times New Roman"/>
          <w:color w:val="666666"/>
          <w:sz w:val="28"/>
          <w:szCs w:val="28"/>
          <w:lang w:eastAsia="ru-RU"/>
        </w:rPr>
        <w:br/>
        <w:t>• Воспитывать культуру и уважение к взаимоотношениям в семье.</w:t>
      </w:r>
      <w:r w:rsidR="0077515C" w:rsidRPr="006B3B84">
        <w:rPr>
          <w:rFonts w:ascii="Times New Roman" w:eastAsia="Times New Roman" w:hAnsi="Times New Roman" w:cs="Times New Roman"/>
          <w:color w:val="666666"/>
          <w:sz w:val="28"/>
          <w:szCs w:val="28"/>
          <w:lang w:eastAsia="ru-RU"/>
        </w:rPr>
        <w:br/>
        <w:t>• Показать, к чему могут привести ошибки воспитания.</w:t>
      </w:r>
      <w:r w:rsidR="0077515C" w:rsidRPr="006B3B84">
        <w:rPr>
          <w:rFonts w:ascii="Times New Roman" w:eastAsia="Times New Roman" w:hAnsi="Times New Roman" w:cs="Times New Roman"/>
          <w:color w:val="666666"/>
          <w:sz w:val="28"/>
          <w:szCs w:val="28"/>
          <w:lang w:eastAsia="ru-RU"/>
        </w:rPr>
        <w:br/>
        <w:t>• Наметить пути возможного выхода из конфликтных ситуаций.</w:t>
      </w:r>
    </w:p>
    <w:p w:rsidR="00AE6BFE" w:rsidRPr="006B3B84" w:rsidRDefault="0077515C" w:rsidP="006B3B84">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Тип родительского собрания:</w:t>
      </w:r>
      <w:r w:rsidRPr="006B3B84">
        <w:rPr>
          <w:rFonts w:ascii="Times New Roman" w:eastAsia="Times New Roman" w:hAnsi="Times New Roman" w:cs="Times New Roman"/>
          <w:color w:val="666666"/>
          <w:sz w:val="28"/>
          <w:szCs w:val="28"/>
          <w:lang w:eastAsia="ru-RU"/>
        </w:rPr>
        <w:t xml:space="preserve"> </w:t>
      </w:r>
      <w:proofErr w:type="gramStart"/>
      <w:r w:rsidRPr="006B3B84">
        <w:rPr>
          <w:rFonts w:ascii="Times New Roman" w:eastAsia="Times New Roman" w:hAnsi="Times New Roman" w:cs="Times New Roman"/>
          <w:color w:val="666666"/>
          <w:sz w:val="28"/>
          <w:szCs w:val="28"/>
          <w:lang w:eastAsia="ru-RU"/>
        </w:rPr>
        <w:t>информационно-просветительское</w:t>
      </w:r>
      <w:proofErr w:type="gramEnd"/>
      <w:r w:rsidRPr="006B3B84">
        <w:rPr>
          <w:rFonts w:ascii="Times New Roman" w:eastAsia="Times New Roman" w:hAnsi="Times New Roman" w:cs="Times New Roman"/>
          <w:color w:val="666666"/>
          <w:sz w:val="28"/>
          <w:szCs w:val="28"/>
          <w:lang w:eastAsia="ru-RU"/>
        </w:rPr>
        <w:t>.</w:t>
      </w: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bCs/>
          <w:color w:val="666666"/>
          <w:sz w:val="28"/>
          <w:szCs w:val="28"/>
          <w:lang w:eastAsia="ru-RU"/>
        </w:rPr>
        <w:t>Форма проведения собрания:</w:t>
      </w:r>
      <w:r w:rsidRPr="006B3B84">
        <w:rPr>
          <w:rFonts w:ascii="Times New Roman" w:eastAsia="Times New Roman" w:hAnsi="Times New Roman" w:cs="Times New Roman"/>
          <w:color w:val="666666"/>
          <w:sz w:val="28"/>
          <w:szCs w:val="28"/>
          <w:lang w:eastAsia="ru-RU"/>
        </w:rPr>
        <w:t xml:space="preserve"> информация, диалог с родителями.</w:t>
      </w:r>
    </w:p>
    <w:p w:rsidR="00AE55D4" w:rsidRDefault="00AE55D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6B3B84" w:rsidRDefault="006B3B84"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8E70D2" w:rsidRPr="006B3B84" w:rsidRDefault="008E70D2" w:rsidP="00AE6BFE">
      <w:pPr>
        <w:spacing w:before="240" w:after="240" w:line="240" w:lineRule="auto"/>
        <w:jc w:val="center"/>
        <w:rPr>
          <w:rFonts w:ascii="Times New Roman" w:eastAsia="Times New Roman" w:hAnsi="Times New Roman" w:cs="Times New Roman"/>
          <w:b/>
          <w:bCs/>
          <w:color w:val="666666"/>
          <w:sz w:val="28"/>
          <w:szCs w:val="28"/>
          <w:lang w:eastAsia="ru-RU"/>
        </w:rPr>
      </w:pPr>
    </w:p>
    <w:p w:rsidR="00AE6BFE" w:rsidRPr="006B3B84" w:rsidRDefault="00AE6BFE" w:rsidP="00AE6BFE">
      <w:pPr>
        <w:spacing w:before="240" w:after="240" w:line="240" w:lineRule="auto"/>
        <w:jc w:val="center"/>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lastRenderedPageBreak/>
        <w:t>Ход собрания:</w:t>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Уважаемые родители! Мы рады приветствовать Вас. Спасибо, что, отложив все дела, Вы пришли на эту встречу. Проблема, которая станет предметом нашего обсуждения, весьма актуальна «Как воспитать толерантного человека?» Необходимость ее решения продиктована тем, что толерантность человека, выходящего в большую жизнь, является фактором социализации и в значительной мере определяет успешность жизненного пути человека.</w:t>
      </w:r>
    </w:p>
    <w:p w:rsidR="00497BF9" w:rsidRPr="006B3B84" w:rsidRDefault="002F6F91" w:rsidP="002F6F91">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 Учитывая это, можно с полным правом считать, что семья была, есть и будет важнейшим институтом воспитания, социализации ребенка.</w:t>
      </w:r>
      <w:r w:rsidRPr="006B3B84">
        <w:rPr>
          <w:rFonts w:ascii="Times New Roman" w:eastAsia="Times New Roman" w:hAnsi="Times New Roman" w:cs="Times New Roman"/>
          <w:color w:val="666666"/>
          <w:sz w:val="28"/>
          <w:szCs w:val="28"/>
          <w:lang w:eastAsia="ru-RU"/>
        </w:rPr>
        <w:br/>
        <w:t>Размышляя над далекими перспективами воспитания собственных детей, родители обычно не придерживаются строго заданных эталонов, определяют их довольно расплывчато. Более понятными для подростков остаются представления о допустимости или недопустимости различных форм поведения, но вопросы, касающиеся формирования качеств толерантной личности остаются за пределами домашнего быта и внутрисемейных отношений.</w:t>
      </w:r>
      <w:r w:rsidRPr="006B3B84">
        <w:rPr>
          <w:rFonts w:ascii="Times New Roman" w:eastAsia="Times New Roman" w:hAnsi="Times New Roman" w:cs="Times New Roman"/>
          <w:color w:val="666666"/>
          <w:sz w:val="28"/>
          <w:szCs w:val="28"/>
          <w:lang w:eastAsia="ru-RU"/>
        </w:rPr>
        <w:br/>
        <w:t>«Толерантность» в переводе с английского означает терпимость, снисходительность.</w:t>
      </w:r>
      <w:r w:rsidRPr="006B3B84">
        <w:rPr>
          <w:rFonts w:ascii="Times New Roman" w:eastAsia="Times New Roman" w:hAnsi="Times New Roman" w:cs="Times New Roman"/>
          <w:color w:val="666666"/>
          <w:sz w:val="28"/>
          <w:szCs w:val="28"/>
          <w:lang w:eastAsia="ru-RU"/>
        </w:rPr>
        <w:br/>
        <w:t>А каковы наши взаимоотношения с детьми внутри семьи. Всегда ли мы с ними терпимы и снисходительны? Согласитесь, достичь взаимопонимания порой бывает очень трудно. Только в сказках все заканчивается благополучно, все хорошо. Семейная жизнь наполнена конфликтами. Если взрослый продолжает относиться к подросту как к ребенку, то конфликтов избежать не удастся. Отношение «как к маленькому» вступает в противоречие с представлением подростка о собственной взрослости и с его претензиями. Если это противоречие не будет изжито, если оно будет углубляться, то конфликты неизбежны.</w:t>
      </w:r>
      <w:r w:rsidRPr="006B3B84">
        <w:rPr>
          <w:rFonts w:ascii="Times New Roman" w:eastAsia="Times New Roman" w:hAnsi="Times New Roman" w:cs="Times New Roman"/>
          <w:color w:val="666666"/>
          <w:sz w:val="28"/>
          <w:szCs w:val="28"/>
          <w:lang w:eastAsia="ru-RU"/>
        </w:rPr>
        <w:br/>
        <w:t>Чтобы отношения с ребенком стали гармоничными, взрослым надо сначала решить собственные проблемы. Никто не говорит о том, что родители должны быть совершенными, все мы имеем право на ошибку.</w:t>
      </w:r>
    </w:p>
    <w:p w:rsidR="00497BF9" w:rsidRPr="006B3B84" w:rsidRDefault="00497BF9" w:rsidP="002F6F91">
      <w:pPr>
        <w:spacing w:before="240" w:after="240"/>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2 СЛАЙД</w:t>
      </w:r>
    </w:p>
    <w:p w:rsidR="002F6F91" w:rsidRPr="006B3B84" w:rsidRDefault="002F6F91" w:rsidP="002F6F91">
      <w:pPr>
        <w:spacing w:before="240" w:after="240"/>
        <w:jc w:val="both"/>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color w:val="666666"/>
          <w:sz w:val="28"/>
          <w:szCs w:val="28"/>
          <w:lang w:eastAsia="ru-RU"/>
        </w:rPr>
        <w:t>Каковы же основные ошибки воспитания и как можно их избежать?</w:t>
      </w:r>
    </w:p>
    <w:p w:rsidR="00764B94" w:rsidRPr="006B3B84" w:rsidRDefault="00764B94" w:rsidP="00764B9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lastRenderedPageBreak/>
        <w:t>Ошибка первая: обещание больше не любить.</w:t>
      </w:r>
      <w:r w:rsidRPr="006B3B84">
        <w:rPr>
          <w:rFonts w:ascii="Times New Roman" w:eastAsia="Times New Roman" w:hAnsi="Times New Roman" w:cs="Times New Roman"/>
          <w:color w:val="666666"/>
          <w:sz w:val="28"/>
          <w:szCs w:val="28"/>
          <w:lang w:eastAsia="ru-RU"/>
        </w:rPr>
        <w:br/>
        <w:t>«Если ты не будешь таким, как я хочу, я больше не буду тебя любить».</w:t>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w:t>
      </w:r>
      <w:r w:rsidRPr="006B3B84">
        <w:rPr>
          <w:rFonts w:ascii="Times New Roman" w:eastAsia="Times New Roman" w:hAnsi="Times New Roman" w:cs="Times New Roman"/>
          <w:color w:val="666666"/>
          <w:sz w:val="28"/>
          <w:szCs w:val="28"/>
          <w:lang w:eastAsia="ru-RU"/>
        </w:rPr>
        <w:br/>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А как считаете Вы? (вопрос к родителям)</w:t>
      </w:r>
      <w:r w:rsidRPr="006B3B84">
        <w:rPr>
          <w:rFonts w:ascii="Times New Roman" w:eastAsia="Times New Roman" w:hAnsi="Times New Roman" w:cs="Times New Roman"/>
          <w:color w:val="666666"/>
          <w:sz w:val="28"/>
          <w:szCs w:val="28"/>
          <w:lang w:eastAsia="ru-RU"/>
        </w:rPr>
        <w:br/>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Мнение педагога.</w:t>
      </w:r>
      <w:r w:rsidRPr="006B3B84">
        <w:rPr>
          <w:rFonts w:ascii="Times New Roman" w:eastAsia="Times New Roman" w:hAnsi="Times New Roman" w:cs="Times New Roman"/>
          <w:color w:val="666666"/>
          <w:sz w:val="28"/>
          <w:szCs w:val="28"/>
          <w:lang w:eastAsia="ru-RU"/>
        </w:rPr>
        <w:br/>
        <w:t>Однако это не так. Обещание не любить своего ребенка – это сильнейшая для него угроза. Однако она остается неосуществимой, и дети сразу чувствуют фальшь. Единожды обманув ребенка, вы потеряете его доверие. Родительская любовь – это источник и гарантия благополучия человека. Именно поэтому основной задачей родителей является создание у ребенка уверенности в том, что его любят и о нем заботятся. Постоянный психологический контакт с ребенком необходим в воспитании в любом возрасте. Основа для сохранения контакта – искренняя заинтересованность во всем, что происходит в жизни ребенка, искреннее любопытство к его проблемам.</w:t>
      </w:r>
    </w:p>
    <w:p w:rsidR="00764B94" w:rsidRPr="006B3B84" w:rsidRDefault="00764B94" w:rsidP="00764B9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Формула истинной родительской любви, формула принятия. Её суть это – «люблю» потому, что ты есть, люблю такого, какой ты есть.</w:t>
      </w: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bCs/>
          <w:color w:val="666666"/>
          <w:sz w:val="28"/>
          <w:szCs w:val="28"/>
          <w:lang w:eastAsia="ru-RU"/>
        </w:rPr>
        <w:t> </w:t>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Ошибка вторая: безразличие.</w:t>
      </w:r>
      <w:r w:rsidRPr="006B3B84">
        <w:rPr>
          <w:rFonts w:ascii="Times New Roman" w:eastAsia="Times New Roman" w:hAnsi="Times New Roman" w:cs="Times New Roman"/>
          <w:color w:val="666666"/>
          <w:sz w:val="28"/>
          <w:szCs w:val="28"/>
          <w:lang w:eastAsia="ru-RU"/>
        </w:rPr>
        <w:br/>
        <w:t>«Делай, что, хочешь, мне все равно...»</w:t>
      </w:r>
      <w:r w:rsidRPr="006B3B84">
        <w:rPr>
          <w:rFonts w:ascii="Times New Roman" w:eastAsia="Times New Roman" w:hAnsi="Times New Roman" w:cs="Times New Roman"/>
          <w:color w:val="666666"/>
          <w:sz w:val="28"/>
          <w:szCs w:val="28"/>
          <w:lang w:eastAsia="ru-RU"/>
        </w:rPr>
        <w:br/>
        <w:t>По мнению некоторых родителей, дети сами должны научиться решать свои проблемы.</w:t>
      </w:r>
    </w:p>
    <w:p w:rsidR="00764B94" w:rsidRPr="006B3B84" w:rsidRDefault="00764B94" w:rsidP="00764B94">
      <w:pPr>
        <w:spacing w:after="0"/>
        <w:rPr>
          <w:rFonts w:ascii="Times New Roman" w:eastAsia="Times New Roman" w:hAnsi="Times New Roman" w:cs="Times New Roman"/>
          <w:color w:val="666666"/>
          <w:sz w:val="28"/>
          <w:szCs w:val="28"/>
          <w:lang w:eastAsia="ru-RU"/>
        </w:rPr>
      </w:pP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А как считаете Вы? (вопрос к родителям)</w:t>
      </w:r>
      <w:r w:rsidRPr="006B3B84">
        <w:rPr>
          <w:rFonts w:ascii="Times New Roman" w:eastAsia="Times New Roman" w:hAnsi="Times New Roman" w:cs="Times New Roman"/>
          <w:color w:val="666666"/>
          <w:sz w:val="28"/>
          <w:szCs w:val="28"/>
          <w:lang w:eastAsia="ru-RU"/>
        </w:rPr>
        <w:br/>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Мнение педагога.</w:t>
      </w:r>
      <w:r w:rsidRPr="006B3B84">
        <w:rPr>
          <w:rFonts w:ascii="Times New Roman" w:eastAsia="Times New Roman" w:hAnsi="Times New Roman" w:cs="Times New Roman"/>
          <w:color w:val="666666"/>
          <w:sz w:val="28"/>
          <w:szCs w:val="28"/>
          <w:lang w:eastAsia="ru-RU"/>
        </w:rPr>
        <w:br/>
        <w:t>Однако</w:t>
      </w:r>
      <w:proofErr w:type="gramStart"/>
      <w:r w:rsidRPr="006B3B84">
        <w:rPr>
          <w:rFonts w:ascii="Times New Roman" w:eastAsia="Times New Roman" w:hAnsi="Times New Roman" w:cs="Times New Roman"/>
          <w:color w:val="666666"/>
          <w:sz w:val="28"/>
          <w:szCs w:val="28"/>
          <w:lang w:eastAsia="ru-RU"/>
        </w:rPr>
        <w:t>,</w:t>
      </w:r>
      <w:proofErr w:type="gramEnd"/>
      <w:r w:rsidRPr="006B3B84">
        <w:rPr>
          <w:rFonts w:ascii="Times New Roman" w:eastAsia="Times New Roman" w:hAnsi="Times New Roman" w:cs="Times New Roman"/>
          <w:color w:val="666666"/>
          <w:sz w:val="28"/>
          <w:szCs w:val="28"/>
          <w:lang w:eastAsia="ru-RU"/>
        </w:rPr>
        <w:t xml:space="preserve"> никогда не надо показывать ребенку, что нам все равно, чем он занимается. Почувствовав ваше безразличие, он немедленно начнет проверять, насколько оно «настоящее». Проверка будет заключаться в совершении неблаговидных поступков. Поэтому лучше вместо показного безразличия постараться наладить с ребенком дружеские отношения, даже если его поведение вас совершенно не устраивает. Равенство позиций в диалоге состоит в необходимости постоянно учиться видеть мир глазами ребенка. Необходимо постоянно чувствовать эмоциональное состояние, </w:t>
      </w:r>
      <w:r w:rsidRPr="006B3B84">
        <w:rPr>
          <w:rFonts w:ascii="Times New Roman" w:eastAsia="Times New Roman" w:hAnsi="Times New Roman" w:cs="Times New Roman"/>
          <w:color w:val="666666"/>
          <w:sz w:val="28"/>
          <w:szCs w:val="28"/>
          <w:lang w:eastAsia="ru-RU"/>
        </w:rPr>
        <w:lastRenderedPageBreak/>
        <w:t>внутренний мир ребенка. Это и есть основа для глубокого взаимопонимания между детьми и родителями.</w:t>
      </w:r>
    </w:p>
    <w:p w:rsidR="00497BF9" w:rsidRPr="006B3B84" w:rsidRDefault="00497BF9" w:rsidP="00764B9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color w:val="666666"/>
          <w:sz w:val="28"/>
          <w:szCs w:val="28"/>
          <w:u w:val="single"/>
          <w:lang w:eastAsia="ru-RU"/>
        </w:rPr>
        <w:t>3 СЛАЙД</w:t>
      </w:r>
    </w:p>
    <w:p w:rsidR="00764B94" w:rsidRPr="006B3B84" w:rsidRDefault="00764B94" w:rsidP="00764B9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bCs/>
          <w:color w:val="666666"/>
          <w:sz w:val="28"/>
          <w:szCs w:val="28"/>
          <w:lang w:eastAsia="ru-RU"/>
        </w:rPr>
        <w:t>Ошибка третья: слишком много строгости, постоянные замечания, негативные оценки.</w:t>
      </w:r>
      <w:r w:rsidRPr="006B3B84">
        <w:rPr>
          <w:rFonts w:ascii="Times New Roman" w:eastAsia="Times New Roman" w:hAnsi="Times New Roman" w:cs="Times New Roman"/>
          <w:color w:val="666666"/>
          <w:sz w:val="28"/>
          <w:szCs w:val="28"/>
          <w:lang w:eastAsia="ru-RU"/>
        </w:rPr>
        <w:t xml:space="preserve"> </w:t>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«Ты должен делать то, что я тебе сказала, потому что я в доме главная».</w:t>
      </w:r>
      <w:r w:rsidRPr="006B3B84">
        <w:rPr>
          <w:rFonts w:ascii="Times New Roman" w:eastAsia="Times New Roman" w:hAnsi="Times New Roman" w:cs="Times New Roman"/>
          <w:color w:val="666666"/>
          <w:sz w:val="28"/>
          <w:szCs w:val="28"/>
          <w:lang w:eastAsia="ru-RU"/>
        </w:rPr>
        <w:br/>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Некоторые родители считают, что дети должны слушаться старших беспрекословно, дискуссии здесь не допустимы. Детям нельзя давать поблажек, иначе они окончательно сядут на шею.</w:t>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t>А как считаете Вы? (вопрос к родителям)</w:t>
      </w:r>
    </w:p>
    <w:p w:rsidR="00764B94" w:rsidRPr="006B3B84" w:rsidRDefault="00764B94" w:rsidP="00764B9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t>Мнение педагога.</w:t>
      </w:r>
      <w:r w:rsidRPr="006B3B84">
        <w:rPr>
          <w:rFonts w:ascii="Times New Roman" w:eastAsia="Times New Roman" w:hAnsi="Times New Roman" w:cs="Times New Roman"/>
          <w:color w:val="666666"/>
          <w:sz w:val="28"/>
          <w:szCs w:val="28"/>
          <w:lang w:eastAsia="ru-RU"/>
        </w:rPr>
        <w:br/>
        <w:t xml:space="preserve">Дети обязательно должны понимать, почему и зачем они что-то делают. Слишком строгое воспитание, основанное на непонятных для ребенка требованиях, напоминает дрессировку. Убеждение лучше строгости. Необходимо научиться </w:t>
      </w:r>
      <w:proofErr w:type="gramStart"/>
      <w:r w:rsidRPr="006B3B84">
        <w:rPr>
          <w:rFonts w:ascii="Times New Roman" w:eastAsia="Times New Roman" w:hAnsi="Times New Roman" w:cs="Times New Roman"/>
          <w:color w:val="666666"/>
          <w:sz w:val="28"/>
          <w:szCs w:val="28"/>
          <w:lang w:eastAsia="ru-RU"/>
        </w:rPr>
        <w:t>негативно</w:t>
      </w:r>
      <w:proofErr w:type="gramEnd"/>
      <w:r w:rsidRPr="006B3B84">
        <w:rPr>
          <w:rFonts w:ascii="Times New Roman" w:eastAsia="Times New Roman" w:hAnsi="Times New Roman" w:cs="Times New Roman"/>
          <w:color w:val="666666"/>
          <w:sz w:val="28"/>
          <w:szCs w:val="28"/>
          <w:lang w:eastAsia="ru-RU"/>
        </w:rPr>
        <w:t xml:space="preserve"> оценивать не самого ребенка, а только его поступок. Умению родителей общаться без постоянного осуждения личности ребенка помогает вера во все</w:t>
      </w:r>
      <w:r w:rsidR="008058B4" w:rsidRPr="006B3B84">
        <w:rPr>
          <w:rFonts w:ascii="Times New Roman" w:eastAsia="Times New Roman" w:hAnsi="Times New Roman" w:cs="Times New Roman"/>
          <w:color w:val="666666"/>
          <w:sz w:val="28"/>
          <w:szCs w:val="28"/>
          <w:lang w:eastAsia="ru-RU"/>
        </w:rPr>
        <w:t>-</w:t>
      </w:r>
      <w:r w:rsidRPr="006B3B84">
        <w:rPr>
          <w:rFonts w:ascii="Times New Roman" w:eastAsia="Times New Roman" w:hAnsi="Times New Roman" w:cs="Times New Roman"/>
          <w:color w:val="666666"/>
          <w:sz w:val="28"/>
          <w:szCs w:val="28"/>
          <w:lang w:eastAsia="ru-RU"/>
        </w:rPr>
        <w:t>то хорошее, что есть в каждом, даже самом неблагополучном ребенке. Истинная любовь поможет родителям направить воспитательные усилия на укрепление всего хорошего в ребенке.</w:t>
      </w:r>
    </w:p>
    <w:p w:rsidR="00764B94" w:rsidRPr="006B3B84" w:rsidRDefault="00764B94" w:rsidP="00764B94">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p>
    <w:p w:rsidR="00764B94" w:rsidRPr="006B3B84" w:rsidRDefault="00764B94" w:rsidP="008058B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Ошибка четвертая: детей надо баловать.</w:t>
      </w:r>
    </w:p>
    <w:p w:rsidR="00764B94" w:rsidRPr="006B3B84" w:rsidRDefault="00764B94" w:rsidP="008058B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«Пожалуй, я сделаю это сама. Моему ребенку пока это не по силам».</w:t>
      </w:r>
      <w:r w:rsidRPr="006B3B84">
        <w:rPr>
          <w:rFonts w:ascii="Times New Roman" w:eastAsia="Times New Roman" w:hAnsi="Times New Roman" w:cs="Times New Roman"/>
          <w:color w:val="666666"/>
          <w:sz w:val="28"/>
          <w:szCs w:val="28"/>
          <w:lang w:eastAsia="ru-RU"/>
        </w:rPr>
        <w:br/>
        <w:t>Родители готовы все сделать для своего ребенка, он, по их мнению, должен получать все самое лучшее.</w:t>
      </w:r>
    </w:p>
    <w:p w:rsidR="008058B4" w:rsidRPr="006B3B84" w:rsidRDefault="00764B94" w:rsidP="008058B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А как считаете Вы? (вопрос к родителям)</w:t>
      </w:r>
      <w:r w:rsidRPr="006B3B84">
        <w:rPr>
          <w:rFonts w:ascii="Times New Roman" w:eastAsia="Times New Roman" w:hAnsi="Times New Roman" w:cs="Times New Roman"/>
          <w:color w:val="666666"/>
          <w:sz w:val="28"/>
          <w:szCs w:val="28"/>
          <w:lang w:eastAsia="ru-RU"/>
        </w:rPr>
        <w:br/>
      </w:r>
    </w:p>
    <w:p w:rsidR="00764B94" w:rsidRPr="006B3B84" w:rsidRDefault="00764B94" w:rsidP="008058B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Мнение педагога.</w:t>
      </w:r>
      <w:r w:rsidRPr="006B3B84">
        <w:rPr>
          <w:rFonts w:ascii="Times New Roman" w:eastAsia="Times New Roman" w:hAnsi="Times New Roman" w:cs="Times New Roman"/>
          <w:color w:val="666666"/>
          <w:sz w:val="28"/>
          <w:szCs w:val="28"/>
          <w:lang w:eastAsia="ru-RU"/>
        </w:rPr>
        <w:br/>
        <w:t xml:space="preserve">Избалованным детям очень тяжело приходится в жизни. Поверьте, когда ребенок постоянно находится под родительским колпаком, он не становится от этого счастливее. Скорее, наоборот – он ощущает себя совершенно </w:t>
      </w:r>
      <w:r w:rsidRPr="006B3B84">
        <w:rPr>
          <w:rFonts w:ascii="Times New Roman" w:eastAsia="Times New Roman" w:hAnsi="Times New Roman" w:cs="Times New Roman"/>
          <w:color w:val="666666"/>
          <w:sz w:val="28"/>
          <w:szCs w:val="28"/>
          <w:lang w:eastAsia="ru-RU"/>
        </w:rPr>
        <w:lastRenderedPageBreak/>
        <w:t>беспомощным и одиноким. Лучше предложить сделать что-либо ребенку самостоятельно, в случае неудачи – помочь ему.</w:t>
      </w:r>
    </w:p>
    <w:p w:rsidR="00764B94" w:rsidRPr="006B3B84" w:rsidRDefault="00764B94" w:rsidP="008058B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bCs/>
          <w:color w:val="666666"/>
          <w:sz w:val="28"/>
          <w:szCs w:val="28"/>
          <w:lang w:eastAsia="ru-RU"/>
        </w:rPr>
        <w:t>Ошибка пятая: деньги на откуп.</w:t>
      </w:r>
      <w:r w:rsidRPr="006B3B84">
        <w:rPr>
          <w:rFonts w:ascii="Times New Roman" w:eastAsia="Times New Roman" w:hAnsi="Times New Roman" w:cs="Times New Roman"/>
          <w:color w:val="666666"/>
          <w:sz w:val="28"/>
          <w:szCs w:val="28"/>
          <w:lang w:eastAsia="ru-RU"/>
        </w:rPr>
        <w:br/>
        <w:t>«Больше денег – лучше воспитание».</w:t>
      </w:r>
    </w:p>
    <w:p w:rsidR="008058B4" w:rsidRPr="006B3B84" w:rsidRDefault="00764B94" w:rsidP="008058B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По мнению родителей, если есть возможность, почему же не давать денег ребенку. Вокруг столько соблазнов, пусть почувствует себя человеком.</w:t>
      </w:r>
    </w:p>
    <w:p w:rsidR="008058B4" w:rsidRPr="006B3B84" w:rsidRDefault="00764B94" w:rsidP="008058B4">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t>А как считаете Вы? (вопрос к родителям)</w:t>
      </w:r>
      <w:r w:rsidRPr="006B3B84">
        <w:rPr>
          <w:rFonts w:ascii="Times New Roman" w:eastAsia="Times New Roman" w:hAnsi="Times New Roman" w:cs="Times New Roman"/>
          <w:color w:val="666666"/>
          <w:sz w:val="28"/>
          <w:szCs w:val="28"/>
          <w:lang w:eastAsia="ru-RU"/>
        </w:rPr>
        <w:br/>
        <w:t>Мнение педагога.</w:t>
      </w:r>
      <w:r w:rsidRPr="006B3B84">
        <w:rPr>
          <w:rFonts w:ascii="Times New Roman" w:eastAsia="Times New Roman" w:hAnsi="Times New Roman" w:cs="Times New Roman"/>
          <w:color w:val="666666"/>
          <w:sz w:val="28"/>
          <w:szCs w:val="28"/>
          <w:lang w:eastAsia="ru-RU"/>
        </w:rPr>
        <w:br/>
        <w:t>Любовь не купить за деньги. Как это не банально звучит, но это так. На самом деле любовь, ласка, проведенный вместе досуг намного важнее содержимого вашего кошелька. Счастливым ребенка делают не деньги, а осознание того, что он для Вас самый-самый!</w:t>
      </w:r>
      <w:r w:rsidRPr="006B3B84">
        <w:rPr>
          <w:rFonts w:ascii="Times New Roman" w:eastAsia="Times New Roman" w:hAnsi="Times New Roman" w:cs="Times New Roman"/>
          <w:color w:val="666666"/>
          <w:sz w:val="28"/>
          <w:szCs w:val="28"/>
          <w:lang w:eastAsia="ru-RU"/>
        </w:rPr>
        <w:br/>
      </w:r>
    </w:p>
    <w:p w:rsidR="00BF0E86" w:rsidRPr="006B3B84" w:rsidRDefault="00764B94" w:rsidP="00BF0E86">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Уважаемые родители. Это далеко не все</w:t>
      </w:r>
      <w:r w:rsidR="008058B4" w:rsidRPr="006B3B84">
        <w:rPr>
          <w:rFonts w:ascii="Times New Roman" w:eastAsia="Times New Roman" w:hAnsi="Times New Roman" w:cs="Times New Roman"/>
          <w:color w:val="666666"/>
          <w:sz w:val="28"/>
          <w:szCs w:val="28"/>
          <w:lang w:eastAsia="ru-RU"/>
        </w:rPr>
        <w:t xml:space="preserve"> ошибки воспитания. Можно назва</w:t>
      </w:r>
      <w:r w:rsidRPr="006B3B84">
        <w:rPr>
          <w:rFonts w:ascii="Times New Roman" w:eastAsia="Times New Roman" w:hAnsi="Times New Roman" w:cs="Times New Roman"/>
          <w:color w:val="666666"/>
          <w:sz w:val="28"/>
          <w:szCs w:val="28"/>
          <w:lang w:eastAsia="ru-RU"/>
        </w:rPr>
        <w:t>т</w:t>
      </w:r>
      <w:r w:rsidR="008058B4" w:rsidRPr="006B3B84">
        <w:rPr>
          <w:rFonts w:ascii="Times New Roman" w:eastAsia="Times New Roman" w:hAnsi="Times New Roman" w:cs="Times New Roman"/>
          <w:color w:val="666666"/>
          <w:sz w:val="28"/>
          <w:szCs w:val="28"/>
          <w:lang w:eastAsia="ru-RU"/>
        </w:rPr>
        <w:t>ь и</w:t>
      </w:r>
      <w:r w:rsidRPr="006B3B84">
        <w:rPr>
          <w:rFonts w:ascii="Times New Roman" w:eastAsia="Times New Roman" w:hAnsi="Times New Roman" w:cs="Times New Roman"/>
          <w:color w:val="666666"/>
          <w:sz w:val="28"/>
          <w:szCs w:val="28"/>
          <w:lang w:eastAsia="ru-RU"/>
        </w:rPr>
        <w:t xml:space="preserve"> другие.</w:t>
      </w:r>
    </w:p>
    <w:p w:rsidR="008211E7" w:rsidRPr="006B3B84" w:rsidRDefault="008211E7" w:rsidP="00BF0E86">
      <w:pPr>
        <w:spacing w:after="0"/>
        <w:rPr>
          <w:rFonts w:ascii="Times New Roman" w:eastAsia="Times New Roman" w:hAnsi="Times New Roman" w:cs="Times New Roman"/>
          <w:color w:val="666666"/>
          <w:sz w:val="28"/>
          <w:szCs w:val="28"/>
          <w:lang w:eastAsia="ru-RU"/>
        </w:rPr>
      </w:pPr>
    </w:p>
    <w:p w:rsidR="008211E7" w:rsidRPr="006B3B84" w:rsidRDefault="008211E7" w:rsidP="00BF0E86">
      <w:pPr>
        <w:spacing w:after="0"/>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4 СЛАЙД</w:t>
      </w:r>
    </w:p>
    <w:p w:rsidR="008211E7" w:rsidRPr="006B3B84" w:rsidRDefault="008211E7" w:rsidP="008211E7">
      <w:pPr>
        <w:spacing w:before="240"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 xml:space="preserve">Интолерантность - </w:t>
      </w:r>
      <w:r w:rsidRPr="006B3B84">
        <w:rPr>
          <w:rFonts w:ascii="Times New Roman" w:eastAsia="Times New Roman" w:hAnsi="Times New Roman" w:cs="Times New Roman"/>
          <w:color w:val="666666"/>
          <w:sz w:val="28"/>
          <w:szCs w:val="28"/>
          <w:lang w:eastAsia="ru-RU"/>
        </w:rPr>
        <w:t xml:space="preserve">нетерпимость основывается на убеждении, что твои взгляды, твой образ жизни правильнее других. Нетерпимость – не просто отсутствие чувства солидарности, это неприятие другого за то, что он чувствует. Интолерантные личности делят мир </w:t>
      </w:r>
      <w:proofErr w:type="gramStart"/>
      <w:r w:rsidRPr="006B3B84">
        <w:rPr>
          <w:rFonts w:ascii="Times New Roman" w:eastAsia="Times New Roman" w:hAnsi="Times New Roman" w:cs="Times New Roman"/>
          <w:color w:val="666666"/>
          <w:sz w:val="28"/>
          <w:szCs w:val="28"/>
          <w:lang w:eastAsia="ru-RU"/>
        </w:rPr>
        <w:t>на</w:t>
      </w:r>
      <w:proofErr w:type="gramEnd"/>
      <w:r w:rsidRPr="006B3B84">
        <w:rPr>
          <w:rFonts w:ascii="Times New Roman" w:eastAsia="Times New Roman" w:hAnsi="Times New Roman" w:cs="Times New Roman"/>
          <w:color w:val="666666"/>
          <w:sz w:val="28"/>
          <w:szCs w:val="28"/>
          <w:lang w:eastAsia="ru-RU"/>
        </w:rPr>
        <w:t xml:space="preserve"> черный и белый. Для них есть только два вида людей – хорошие и плохие и только один правильный путь в жизни. Они не могут относиться к чему – то нейтрально и все происходящее либо одобряют, либо нет.</w:t>
      </w:r>
    </w:p>
    <w:p w:rsidR="008211E7" w:rsidRPr="006B3B84" w:rsidRDefault="008211E7" w:rsidP="00BF0E86">
      <w:pPr>
        <w:spacing w:after="0"/>
        <w:rPr>
          <w:rFonts w:ascii="Times New Roman" w:eastAsia="Times New Roman" w:hAnsi="Times New Roman" w:cs="Times New Roman"/>
          <w:color w:val="666666"/>
          <w:sz w:val="28"/>
          <w:szCs w:val="28"/>
          <w:lang w:eastAsia="ru-RU"/>
        </w:rPr>
      </w:pPr>
    </w:p>
    <w:p w:rsidR="008211E7" w:rsidRPr="006B3B84" w:rsidRDefault="008211E7" w:rsidP="00BF0E86">
      <w:pPr>
        <w:spacing w:after="0"/>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5 СЛАЙД</w:t>
      </w:r>
    </w:p>
    <w:p w:rsidR="00AE6BFE" w:rsidRPr="006B3B84" w:rsidRDefault="00AE6BFE" w:rsidP="00AE6BFE">
      <w:pPr>
        <w:spacing w:before="240"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 xml:space="preserve">Толерантность </w:t>
      </w:r>
      <w:r w:rsidRPr="006B3B84">
        <w:rPr>
          <w:rFonts w:ascii="Times New Roman" w:eastAsia="Times New Roman" w:hAnsi="Times New Roman" w:cs="Times New Roman"/>
          <w:color w:val="666666"/>
          <w:sz w:val="28"/>
          <w:szCs w:val="28"/>
          <w:lang w:eastAsia="ru-RU"/>
        </w:rPr>
        <w:t>– понятие достаточно новое, это:</w:t>
      </w:r>
      <w:r w:rsidRPr="006B3B84">
        <w:rPr>
          <w:rFonts w:ascii="Times New Roman" w:eastAsia="Times New Roman" w:hAnsi="Times New Roman" w:cs="Times New Roman"/>
          <w:color w:val="666666"/>
          <w:sz w:val="28"/>
          <w:szCs w:val="28"/>
          <w:lang w:eastAsia="ru-RU"/>
        </w:rPr>
        <w:br/>
        <w:t>– ценностное отношение человека к людям, выражающееся в признании, принятии и понимании им представителей иных культур;</w:t>
      </w:r>
      <w:r w:rsidRPr="006B3B84">
        <w:rPr>
          <w:rFonts w:ascii="Times New Roman" w:eastAsia="Times New Roman" w:hAnsi="Times New Roman" w:cs="Times New Roman"/>
          <w:color w:val="666666"/>
          <w:sz w:val="28"/>
          <w:szCs w:val="28"/>
          <w:lang w:eastAsia="ru-RU"/>
        </w:rPr>
        <w:br/>
        <w:t>– терпимость к чужим мнениям, верованиям, поведению.</w:t>
      </w:r>
    </w:p>
    <w:p w:rsidR="00F84436" w:rsidRPr="006B3B84" w:rsidRDefault="00F84436" w:rsidP="00F84436">
      <w:pPr>
        <w:spacing w:before="240"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Толерантность – признание, уважение и соблюдение прав и свобод всех людей без различения социальных, классовых, религиозных, этнических и иных особенностей.</w:t>
      </w:r>
      <w:r w:rsidRPr="006B3B84">
        <w:rPr>
          <w:rFonts w:ascii="Times New Roman" w:eastAsia="Times New Roman" w:hAnsi="Times New Roman" w:cs="Times New Roman"/>
          <w:color w:val="666666"/>
          <w:sz w:val="28"/>
          <w:szCs w:val="28"/>
          <w:lang w:eastAsia="ru-RU"/>
        </w:rPr>
        <w:t xml:space="preserve">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p>
    <w:p w:rsidR="008211E7" w:rsidRPr="006B3B84" w:rsidRDefault="008211E7" w:rsidP="008211E7">
      <w:pPr>
        <w:spacing w:after="240"/>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lastRenderedPageBreak/>
        <w:t>6 СЛАЙД</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Основными составляющими системы толерантности являются: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 xml:space="preserve">презумпция личности </w:t>
      </w:r>
      <w:r w:rsidRPr="006B3B84">
        <w:rPr>
          <w:rFonts w:ascii="Times New Roman" w:eastAsia="Times New Roman" w:hAnsi="Times New Roman" w:cs="Times New Roman"/>
          <w:color w:val="666666"/>
          <w:sz w:val="28"/>
          <w:szCs w:val="28"/>
          <w:lang w:eastAsia="ru-RU"/>
        </w:rPr>
        <w:t xml:space="preserve">- оценка каждого человека по его конкретным чертам и поступкам, а не на основе его национальной, религиозной и других характеристик;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 xml:space="preserve">презумпция прав человека </w:t>
      </w:r>
      <w:r w:rsidRPr="006B3B84">
        <w:rPr>
          <w:rFonts w:ascii="Times New Roman" w:eastAsia="Times New Roman" w:hAnsi="Times New Roman" w:cs="Times New Roman"/>
          <w:color w:val="666666"/>
          <w:sz w:val="28"/>
          <w:szCs w:val="28"/>
          <w:lang w:eastAsia="ru-RU"/>
        </w:rPr>
        <w:t xml:space="preserve">- каждый человек имеет право на любые проявления национальных, религиозных и других характеристик в своем поведении и высказываниях, если они не противоречат нормам права и морали общества и общности;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 xml:space="preserve">ориентация на терпимость </w:t>
      </w:r>
      <w:r w:rsidRPr="006B3B84">
        <w:rPr>
          <w:rFonts w:ascii="Times New Roman" w:eastAsia="Times New Roman" w:hAnsi="Times New Roman" w:cs="Times New Roman"/>
          <w:color w:val="666666"/>
          <w:sz w:val="28"/>
          <w:szCs w:val="28"/>
          <w:lang w:eastAsia="ru-RU"/>
        </w:rPr>
        <w:t>к недостаткам, слабостям и ошибкам других людей, если они не противоречат нормам морали и права</w:t>
      </w:r>
      <w:r w:rsidR="008E70D2">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color w:val="666666"/>
          <w:sz w:val="28"/>
          <w:szCs w:val="28"/>
          <w:lang w:eastAsia="ru-RU"/>
        </w:rPr>
        <w:t xml:space="preserve"> говоря другим языком, готовность прощать людям все их грехи за исключением особенно тяжких;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ценность согласия и ненасильственного разрешения конфликтов</w:t>
      </w:r>
      <w:r w:rsidRPr="006B3B84">
        <w:rPr>
          <w:rFonts w:ascii="Times New Roman" w:eastAsia="Times New Roman" w:hAnsi="Times New Roman" w:cs="Times New Roman"/>
          <w:color w:val="666666"/>
          <w:sz w:val="28"/>
          <w:szCs w:val="28"/>
          <w:lang w:eastAsia="ru-RU"/>
        </w:rPr>
        <w:t xml:space="preserve">;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 xml:space="preserve">ценность человеческой жизни </w:t>
      </w:r>
      <w:r w:rsidRPr="006B3B84">
        <w:rPr>
          <w:rFonts w:ascii="Times New Roman" w:eastAsia="Times New Roman" w:hAnsi="Times New Roman" w:cs="Times New Roman"/>
          <w:color w:val="666666"/>
          <w:sz w:val="28"/>
          <w:szCs w:val="28"/>
          <w:lang w:eastAsia="ru-RU"/>
        </w:rPr>
        <w:t xml:space="preserve">и отсутствия физических страданий;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ценность следования нормам прав</w:t>
      </w:r>
      <w:r w:rsidRPr="006B3B84">
        <w:rPr>
          <w:rFonts w:ascii="Times New Roman" w:eastAsia="Times New Roman" w:hAnsi="Times New Roman" w:cs="Times New Roman"/>
          <w:color w:val="666666"/>
          <w:sz w:val="28"/>
          <w:szCs w:val="28"/>
          <w:lang w:eastAsia="ru-RU"/>
        </w:rPr>
        <w:t xml:space="preserve">а; </w:t>
      </w:r>
    </w:p>
    <w:p w:rsidR="008211E7" w:rsidRPr="006B3B84" w:rsidRDefault="008211E7" w:rsidP="008211E7">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b/>
          <w:bCs/>
          <w:color w:val="666666"/>
          <w:sz w:val="28"/>
          <w:szCs w:val="28"/>
          <w:lang w:eastAsia="ru-RU"/>
        </w:rPr>
        <w:t>ценность сострадания, сопереживания, сочувствия</w:t>
      </w:r>
      <w:r w:rsidRPr="006B3B84">
        <w:rPr>
          <w:rFonts w:ascii="Times New Roman" w:eastAsia="Times New Roman" w:hAnsi="Times New Roman" w:cs="Times New Roman"/>
          <w:color w:val="666666"/>
          <w:sz w:val="28"/>
          <w:szCs w:val="28"/>
          <w:lang w:eastAsia="ru-RU"/>
        </w:rPr>
        <w:t xml:space="preserve">. </w:t>
      </w:r>
    </w:p>
    <w:p w:rsidR="008211E7" w:rsidRPr="006B3B84" w:rsidRDefault="008211E7" w:rsidP="00F84436">
      <w:pPr>
        <w:spacing w:before="240" w:after="0"/>
        <w:rPr>
          <w:rFonts w:ascii="Times New Roman" w:eastAsia="Times New Roman" w:hAnsi="Times New Roman" w:cs="Times New Roman"/>
          <w:b/>
          <w:iCs/>
          <w:color w:val="666666"/>
          <w:sz w:val="28"/>
          <w:szCs w:val="28"/>
          <w:u w:val="single"/>
          <w:lang w:eastAsia="ru-RU"/>
        </w:rPr>
      </w:pPr>
    </w:p>
    <w:p w:rsidR="008211E7" w:rsidRPr="006B3B84" w:rsidRDefault="008211E7" w:rsidP="00F84436">
      <w:pPr>
        <w:spacing w:before="240" w:after="0"/>
        <w:rPr>
          <w:rFonts w:ascii="Times New Roman" w:eastAsia="Times New Roman" w:hAnsi="Times New Roman" w:cs="Times New Roman"/>
          <w:iCs/>
          <w:color w:val="666666"/>
          <w:sz w:val="28"/>
          <w:szCs w:val="28"/>
          <w:lang w:eastAsia="ru-RU"/>
        </w:rPr>
      </w:pPr>
      <w:r w:rsidRPr="006B3B84">
        <w:rPr>
          <w:rFonts w:ascii="Times New Roman" w:eastAsia="Times New Roman" w:hAnsi="Times New Roman" w:cs="Times New Roman"/>
          <w:b/>
          <w:iCs/>
          <w:color w:val="666666"/>
          <w:sz w:val="28"/>
          <w:szCs w:val="28"/>
          <w:u w:val="single"/>
          <w:lang w:eastAsia="ru-RU"/>
        </w:rPr>
        <w:t>7 СЛАЙД</w:t>
      </w:r>
    </w:p>
    <w:p w:rsidR="008211E7" w:rsidRPr="006B3B84" w:rsidRDefault="008211E7" w:rsidP="00F84436">
      <w:pPr>
        <w:spacing w:before="240" w:after="0"/>
        <w:rPr>
          <w:rFonts w:ascii="Times New Roman" w:eastAsia="Times New Roman" w:hAnsi="Times New Roman" w:cs="Times New Roman"/>
          <w:b/>
          <w:iCs/>
          <w:color w:val="666666"/>
          <w:sz w:val="28"/>
          <w:szCs w:val="28"/>
          <w:lang w:eastAsia="ru-RU"/>
        </w:rPr>
      </w:pPr>
      <w:r w:rsidRPr="006B3B84">
        <w:rPr>
          <w:rFonts w:ascii="Times New Roman" w:eastAsia="Times New Roman" w:hAnsi="Times New Roman" w:cs="Times New Roman"/>
          <w:b/>
          <w:iCs/>
          <w:color w:val="666666"/>
          <w:sz w:val="28"/>
          <w:szCs w:val="28"/>
          <w:lang w:eastAsia="ru-RU"/>
        </w:rPr>
        <w:t xml:space="preserve">Толерантность – это </w:t>
      </w:r>
      <w:r w:rsidR="007843F7" w:rsidRPr="006B3B84">
        <w:rPr>
          <w:rFonts w:ascii="Times New Roman" w:eastAsia="Times New Roman" w:hAnsi="Times New Roman" w:cs="Times New Roman"/>
          <w:b/>
          <w:iCs/>
          <w:color w:val="666666"/>
          <w:sz w:val="28"/>
          <w:szCs w:val="28"/>
          <w:lang w:eastAsia="ru-RU"/>
        </w:rPr>
        <w:t>терпимость, прощение, сочувствие, взаимопонимание, уважение, милосердие, содействие, сострадание.</w:t>
      </w:r>
    </w:p>
    <w:p w:rsidR="008E70D2" w:rsidRDefault="008E70D2" w:rsidP="00F84436">
      <w:pPr>
        <w:spacing w:before="240" w:after="0"/>
        <w:rPr>
          <w:rFonts w:ascii="Times New Roman" w:eastAsia="Times New Roman" w:hAnsi="Times New Roman" w:cs="Times New Roman"/>
          <w:b/>
          <w:iCs/>
          <w:color w:val="666666"/>
          <w:sz w:val="28"/>
          <w:szCs w:val="28"/>
          <w:u w:val="single"/>
          <w:lang w:eastAsia="ru-RU"/>
        </w:rPr>
      </w:pPr>
    </w:p>
    <w:p w:rsidR="008E70D2" w:rsidRDefault="008E70D2" w:rsidP="00F84436">
      <w:pPr>
        <w:spacing w:before="240" w:after="0"/>
        <w:rPr>
          <w:rFonts w:ascii="Times New Roman" w:eastAsia="Times New Roman" w:hAnsi="Times New Roman" w:cs="Times New Roman"/>
          <w:b/>
          <w:iCs/>
          <w:color w:val="666666"/>
          <w:sz w:val="28"/>
          <w:szCs w:val="28"/>
          <w:u w:val="single"/>
          <w:lang w:eastAsia="ru-RU"/>
        </w:rPr>
      </w:pPr>
    </w:p>
    <w:p w:rsidR="008211E7" w:rsidRPr="006B3B84" w:rsidRDefault="008211E7" w:rsidP="00F84436">
      <w:pPr>
        <w:spacing w:before="240" w:after="0"/>
        <w:rPr>
          <w:rFonts w:ascii="Times New Roman" w:eastAsia="Times New Roman" w:hAnsi="Times New Roman" w:cs="Times New Roman"/>
          <w:b/>
          <w:iCs/>
          <w:color w:val="666666"/>
          <w:sz w:val="28"/>
          <w:szCs w:val="28"/>
          <w:u w:val="single"/>
          <w:lang w:eastAsia="ru-RU"/>
        </w:rPr>
      </w:pPr>
      <w:r w:rsidRPr="006B3B84">
        <w:rPr>
          <w:rFonts w:ascii="Times New Roman" w:eastAsia="Times New Roman" w:hAnsi="Times New Roman" w:cs="Times New Roman"/>
          <w:b/>
          <w:iCs/>
          <w:color w:val="666666"/>
          <w:sz w:val="28"/>
          <w:szCs w:val="28"/>
          <w:u w:val="single"/>
          <w:lang w:eastAsia="ru-RU"/>
        </w:rPr>
        <w:t>8 СЛАЙД</w:t>
      </w:r>
    </w:p>
    <w:p w:rsidR="005C24D4" w:rsidRPr="006B3B84" w:rsidRDefault="005C24D4" w:rsidP="00F84436">
      <w:pPr>
        <w:spacing w:before="240" w:after="0"/>
        <w:rPr>
          <w:rFonts w:ascii="Times New Roman" w:eastAsia="Times New Roman" w:hAnsi="Times New Roman" w:cs="Times New Roman"/>
          <w:iCs/>
          <w:color w:val="666666"/>
          <w:sz w:val="28"/>
          <w:szCs w:val="28"/>
          <w:lang w:eastAsia="ru-RU"/>
        </w:rPr>
      </w:pPr>
      <w:r w:rsidRPr="006B3B84">
        <w:rPr>
          <w:rFonts w:ascii="Times New Roman" w:eastAsia="Times New Roman" w:hAnsi="Times New Roman" w:cs="Times New Roman"/>
          <w:iCs/>
          <w:color w:val="666666"/>
          <w:sz w:val="28"/>
          <w:szCs w:val="28"/>
          <w:lang w:eastAsia="ru-RU"/>
        </w:rPr>
        <w:t>Какими же чертами должен обладать толерантный человек, а какие черты личности мешают быть таковым?</w:t>
      </w:r>
    </w:p>
    <w:p w:rsidR="008E70D2" w:rsidRDefault="008E70D2" w:rsidP="00A408B0">
      <w:pPr>
        <w:spacing w:before="240" w:after="0"/>
        <w:jc w:val="center"/>
        <w:rPr>
          <w:rFonts w:ascii="Times New Roman" w:eastAsia="Times New Roman" w:hAnsi="Times New Roman" w:cs="Times New Roman"/>
          <w:b/>
          <w:iCs/>
          <w:color w:val="666666"/>
          <w:sz w:val="28"/>
          <w:szCs w:val="28"/>
          <w:lang w:eastAsia="ru-RU"/>
        </w:rPr>
      </w:pPr>
    </w:p>
    <w:p w:rsidR="008E70D2" w:rsidRDefault="008E70D2" w:rsidP="008E70D2">
      <w:pPr>
        <w:spacing w:before="240" w:after="0"/>
        <w:rPr>
          <w:rFonts w:ascii="Times New Roman" w:eastAsia="Times New Roman" w:hAnsi="Times New Roman" w:cs="Times New Roman"/>
          <w:b/>
          <w:iCs/>
          <w:color w:val="666666"/>
          <w:sz w:val="28"/>
          <w:szCs w:val="28"/>
          <w:lang w:eastAsia="ru-RU"/>
        </w:rPr>
      </w:pPr>
    </w:p>
    <w:p w:rsidR="00A408B0" w:rsidRPr="006B3B84" w:rsidRDefault="00A408B0" w:rsidP="00A408B0">
      <w:pPr>
        <w:spacing w:before="240" w:after="0"/>
        <w:jc w:val="center"/>
        <w:rPr>
          <w:rFonts w:ascii="Times New Roman" w:eastAsia="Times New Roman" w:hAnsi="Times New Roman" w:cs="Times New Roman"/>
          <w:b/>
          <w:iCs/>
          <w:color w:val="666666"/>
          <w:sz w:val="28"/>
          <w:szCs w:val="28"/>
          <w:lang w:eastAsia="ru-RU"/>
        </w:rPr>
      </w:pPr>
      <w:r w:rsidRPr="006B3B84">
        <w:rPr>
          <w:rFonts w:ascii="Times New Roman" w:eastAsia="Times New Roman" w:hAnsi="Times New Roman" w:cs="Times New Roman"/>
          <w:b/>
          <w:iCs/>
          <w:color w:val="666666"/>
          <w:sz w:val="28"/>
          <w:szCs w:val="28"/>
          <w:lang w:eastAsia="ru-RU"/>
        </w:rPr>
        <w:lastRenderedPageBreak/>
        <w:t>Основные черты личности</w:t>
      </w:r>
    </w:p>
    <w:tbl>
      <w:tblPr>
        <w:tblStyle w:val="a4"/>
        <w:tblW w:w="0" w:type="auto"/>
        <w:tblLook w:val="04A0" w:firstRow="1" w:lastRow="0" w:firstColumn="1" w:lastColumn="0" w:noHBand="0" w:noVBand="1"/>
      </w:tblPr>
      <w:tblGrid>
        <w:gridCol w:w="4785"/>
        <w:gridCol w:w="4786"/>
      </w:tblGrid>
      <w:tr w:rsidR="00A408B0" w:rsidRPr="006B3B84" w:rsidTr="00A408B0">
        <w:tc>
          <w:tcPr>
            <w:tcW w:w="4785" w:type="dxa"/>
          </w:tcPr>
          <w:p w:rsidR="00A408B0" w:rsidRPr="006B3B84" w:rsidRDefault="00A408B0" w:rsidP="00A408B0">
            <w:pPr>
              <w:spacing w:before="240"/>
              <w:jc w:val="center"/>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Толерантная личность</w:t>
            </w:r>
          </w:p>
        </w:tc>
        <w:tc>
          <w:tcPr>
            <w:tcW w:w="4786" w:type="dxa"/>
          </w:tcPr>
          <w:p w:rsidR="00A408B0" w:rsidRPr="006B3B84" w:rsidRDefault="00A408B0" w:rsidP="00A408B0">
            <w:pPr>
              <w:spacing w:before="240"/>
              <w:jc w:val="center"/>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Интолерантная личность</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уважение мнения других</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непонимание</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доброжелательность</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игнорирование</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желание что-нибудь делать вместе</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эгоизм</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понимание и принятие</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нетерпимость</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чуткость и снисходительность</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пренебрежение, раздражительность</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доверие, гуманизм</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равнодушие, цинизм</w:t>
            </w:r>
          </w:p>
        </w:tc>
      </w:tr>
      <w:tr w:rsidR="00A408B0" w:rsidRPr="006B3B84" w:rsidTr="00A408B0">
        <w:tc>
          <w:tcPr>
            <w:tcW w:w="4785"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любознательность</w:t>
            </w:r>
          </w:p>
        </w:tc>
        <w:tc>
          <w:tcPr>
            <w:tcW w:w="4786" w:type="dxa"/>
          </w:tcPr>
          <w:p w:rsidR="00A408B0" w:rsidRPr="006B3B84" w:rsidRDefault="00A408B0" w:rsidP="00A408B0">
            <w:pPr>
              <w:spacing w:before="240"/>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агрессивность</w:t>
            </w:r>
          </w:p>
        </w:tc>
      </w:tr>
    </w:tbl>
    <w:p w:rsidR="00A408B0" w:rsidRPr="006B3B84" w:rsidRDefault="00A408B0" w:rsidP="00A408B0">
      <w:pPr>
        <w:spacing w:before="240" w:after="0"/>
        <w:jc w:val="center"/>
        <w:rPr>
          <w:rFonts w:ascii="Times New Roman" w:eastAsia="Times New Roman" w:hAnsi="Times New Roman" w:cs="Times New Roman"/>
          <w:b/>
          <w:color w:val="666666"/>
          <w:sz w:val="28"/>
          <w:szCs w:val="28"/>
          <w:lang w:eastAsia="ru-RU"/>
        </w:rPr>
      </w:pPr>
    </w:p>
    <w:p w:rsidR="000F0E0F" w:rsidRPr="006B3B84" w:rsidRDefault="00955B1E" w:rsidP="00955B1E">
      <w:pPr>
        <w:spacing w:before="240" w:after="0"/>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9 СЛАЙД</w:t>
      </w:r>
    </w:p>
    <w:p w:rsidR="00955B1E" w:rsidRPr="006B3B84" w:rsidRDefault="00955B1E" w:rsidP="00955B1E">
      <w:pPr>
        <w:spacing w:before="240" w:after="0"/>
        <w:jc w:val="center"/>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Толерантности мешают стереотипы и предрассудки</w:t>
      </w:r>
    </w:p>
    <w:p w:rsidR="000F0E0F" w:rsidRPr="006B3B84" w:rsidRDefault="00955B1E" w:rsidP="00955B1E">
      <w:pPr>
        <w:spacing w:before="240"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СТЕРЕОТИПЫ</w:t>
      </w:r>
      <w:r w:rsidRPr="006B3B84">
        <w:rPr>
          <w:rFonts w:ascii="Times New Roman" w:eastAsia="Times New Roman" w:hAnsi="Times New Roman" w:cs="Times New Roman"/>
          <w:color w:val="666666"/>
          <w:sz w:val="28"/>
          <w:szCs w:val="28"/>
          <w:lang w:eastAsia="ru-RU"/>
        </w:rPr>
        <w:t xml:space="preserve"> - это неправомочные обобщения, которые мы делаем по поводу тех, о ком мы мало знаем. Человеческий мозг устроен таким образом, что он постоянно классифицирует все, что встречает в реальности. Когда у нас не хватает информации о каком-то предмете, мы относим его к определенной категории и приписываем ему определенные качества. Так мы решаем, что «все русские много пьют», а «все подростки употребляют наркотики».</w:t>
      </w:r>
    </w:p>
    <w:p w:rsidR="003A639F" w:rsidRPr="006B3B84" w:rsidRDefault="003A639F" w:rsidP="00955B1E">
      <w:pPr>
        <w:spacing w:before="240" w:after="0"/>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10 СЛАЙД</w:t>
      </w:r>
    </w:p>
    <w:p w:rsidR="003A639F" w:rsidRPr="006B3B84" w:rsidRDefault="003A639F" w:rsidP="00955B1E">
      <w:pPr>
        <w:spacing w:before="240"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 xml:space="preserve">Предрассудок </w:t>
      </w:r>
      <w:r w:rsidRPr="006B3B84">
        <w:rPr>
          <w:rFonts w:ascii="Times New Roman" w:eastAsia="Times New Roman" w:hAnsi="Times New Roman" w:cs="Times New Roman"/>
          <w:color w:val="666666"/>
          <w:sz w:val="28"/>
          <w:szCs w:val="28"/>
          <w:lang w:eastAsia="ru-RU"/>
        </w:rPr>
        <w:t>- негативное отношение к человеку ли какой-нибудь группе людей, о которых вы на самом деле ничего не знаете. Это также негативное отношение на основании не личного знакомства с человеком, а мнения (стереотипа) по поводу группы, к которой он принадлежит. Он обычно появляется у нас благодаря тому, что уже принят в том обществе или группе, где мы находимся. Существуют разные виды предрассудков. Они могут быть связаны с полом, возрастом, национальной принадлежностью, приверженностью к определенной религии, происхождением, уровнем дохода, сексуальной ориентацией или инвалидностью человек</w:t>
      </w:r>
    </w:p>
    <w:p w:rsidR="008E70D2" w:rsidRDefault="008E70D2" w:rsidP="00A408B0">
      <w:pPr>
        <w:spacing w:before="240" w:after="240"/>
        <w:rPr>
          <w:rFonts w:ascii="Times New Roman" w:eastAsia="Times New Roman" w:hAnsi="Times New Roman" w:cs="Times New Roman"/>
          <w:b/>
          <w:color w:val="666666"/>
          <w:sz w:val="28"/>
          <w:szCs w:val="28"/>
          <w:u w:val="single"/>
          <w:lang w:eastAsia="ru-RU"/>
        </w:rPr>
      </w:pPr>
    </w:p>
    <w:p w:rsidR="00A408B0" w:rsidRPr="006B3B84" w:rsidRDefault="00A408B0" w:rsidP="00A408B0">
      <w:pPr>
        <w:spacing w:before="240" w:after="240"/>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lastRenderedPageBreak/>
        <w:t>11 СЛАЙД</w:t>
      </w:r>
    </w:p>
    <w:p w:rsidR="00A408B0" w:rsidRPr="006B3B84" w:rsidRDefault="00A408B0" w:rsidP="00A408B0">
      <w:pPr>
        <w:spacing w:before="240" w:after="240"/>
        <w:jc w:val="center"/>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Как воспитать толерантного человека?</w:t>
      </w:r>
    </w:p>
    <w:p w:rsidR="00A408B0"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Толерантность предполагает уважение к самобытному внутреннему миру ребенка, веру в победу, доброго начала в межличностных отношениях, отказ от методов грубого понуждения и любых форм авторитаризма, позитивную лексику.</w:t>
      </w:r>
      <w:r w:rsidRPr="006B3B84">
        <w:rPr>
          <w:rFonts w:ascii="Times New Roman" w:eastAsia="Times New Roman" w:hAnsi="Times New Roman" w:cs="Times New Roman"/>
          <w:color w:val="666666"/>
          <w:sz w:val="28"/>
          <w:szCs w:val="28"/>
          <w:lang w:eastAsia="ru-RU"/>
        </w:rPr>
        <w:br/>
        <w:t xml:space="preserve">Как видим, толерантность – это не просто отдельно взятое качество, а результирующий фактор взаимосвязанных свойств личности. А потому, чтобы воспитать ребенка </w:t>
      </w:r>
      <w:proofErr w:type="gramStart"/>
      <w:r w:rsidRPr="006B3B84">
        <w:rPr>
          <w:rFonts w:ascii="Times New Roman" w:eastAsia="Times New Roman" w:hAnsi="Times New Roman" w:cs="Times New Roman"/>
          <w:color w:val="666666"/>
          <w:sz w:val="28"/>
          <w:szCs w:val="28"/>
          <w:lang w:eastAsia="ru-RU"/>
        </w:rPr>
        <w:t>толерантным</w:t>
      </w:r>
      <w:proofErr w:type="gramEnd"/>
      <w:r w:rsidRPr="006B3B84">
        <w:rPr>
          <w:rFonts w:ascii="Times New Roman" w:eastAsia="Times New Roman" w:hAnsi="Times New Roman" w:cs="Times New Roman"/>
          <w:color w:val="666666"/>
          <w:sz w:val="28"/>
          <w:szCs w:val="28"/>
          <w:lang w:eastAsia="ru-RU"/>
        </w:rPr>
        <w:t xml:space="preserve">, необходимо учитывать то, что дети – зеркало отношений и характеров родителей. Поэтому для начала необходимо самим относиться к своему ребенку толерантно. </w:t>
      </w:r>
    </w:p>
    <w:p w:rsidR="00A408B0" w:rsidRPr="006B3B84" w:rsidRDefault="00A408B0" w:rsidP="00AE6BFE">
      <w:pPr>
        <w:spacing w:before="240" w:after="240"/>
        <w:jc w:val="both"/>
        <w:rPr>
          <w:rFonts w:ascii="Times New Roman" w:eastAsia="Times New Roman" w:hAnsi="Times New Roman" w:cs="Times New Roman"/>
          <w:b/>
          <w:bCs/>
          <w:color w:val="666666"/>
          <w:sz w:val="28"/>
          <w:szCs w:val="28"/>
          <w:u w:val="single"/>
          <w:lang w:eastAsia="ru-RU"/>
        </w:rPr>
      </w:pPr>
      <w:r w:rsidRPr="006B3B84">
        <w:rPr>
          <w:rFonts w:ascii="Times New Roman" w:eastAsia="Times New Roman" w:hAnsi="Times New Roman" w:cs="Times New Roman"/>
          <w:b/>
          <w:bCs/>
          <w:color w:val="666666"/>
          <w:sz w:val="28"/>
          <w:szCs w:val="28"/>
          <w:u w:val="single"/>
          <w:lang w:eastAsia="ru-RU"/>
        </w:rPr>
        <w:t>12 СЛАЙД</w:t>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Во-первых</w:t>
      </w:r>
      <w:r w:rsidRPr="006B3B84">
        <w:rPr>
          <w:rFonts w:ascii="Times New Roman" w:eastAsia="Times New Roman" w:hAnsi="Times New Roman" w:cs="Times New Roman"/>
          <w:color w:val="666666"/>
          <w:sz w:val="28"/>
          <w:szCs w:val="28"/>
          <w:lang w:eastAsia="ru-RU"/>
        </w:rPr>
        <w:t xml:space="preserve">, не обижать его. </w:t>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Во-вторых</w:t>
      </w:r>
      <w:r w:rsidRPr="006B3B84">
        <w:rPr>
          <w:rFonts w:ascii="Times New Roman" w:eastAsia="Times New Roman" w:hAnsi="Times New Roman" w:cs="Times New Roman"/>
          <w:color w:val="666666"/>
          <w:sz w:val="28"/>
          <w:szCs w:val="28"/>
          <w:lang w:eastAsia="ru-RU"/>
        </w:rPr>
        <w:t xml:space="preserve">, выслушивать его мнение и считаться с ним. </w:t>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В-третьих</w:t>
      </w:r>
      <w:r w:rsidRPr="006B3B84">
        <w:rPr>
          <w:rFonts w:ascii="Times New Roman" w:eastAsia="Times New Roman" w:hAnsi="Times New Roman" w:cs="Times New Roman"/>
          <w:color w:val="666666"/>
          <w:sz w:val="28"/>
          <w:szCs w:val="28"/>
          <w:lang w:eastAsia="ru-RU"/>
        </w:rPr>
        <w:t xml:space="preserve">,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 </w:t>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В-четвертых</w:t>
      </w:r>
      <w:r w:rsidRPr="006B3B84">
        <w:rPr>
          <w:rFonts w:ascii="Times New Roman" w:eastAsia="Times New Roman" w:hAnsi="Times New Roman" w:cs="Times New Roman"/>
          <w:color w:val="666666"/>
          <w:sz w:val="28"/>
          <w:szCs w:val="28"/>
          <w:lang w:eastAsia="ru-RU"/>
        </w:rPr>
        <w:t xml:space="preserve">, уметь договариваться без ссор и разрушительных конфликтов. Под словосочетанием «разрушительный конфликт» подразумевается противостояние, которое наносит «противнику» ущерб, моральный или физический. Разумеется, что в повседневной жизни невозможно избежать противоречий интересов, желаний и мнений. </w:t>
      </w:r>
      <w:proofErr w:type="gramStart"/>
      <w:r w:rsidRPr="006B3B84">
        <w:rPr>
          <w:rFonts w:ascii="Times New Roman" w:eastAsia="Times New Roman" w:hAnsi="Times New Roman" w:cs="Times New Roman"/>
          <w:color w:val="666666"/>
          <w:sz w:val="28"/>
          <w:szCs w:val="28"/>
          <w:lang w:eastAsia="ru-RU"/>
        </w:rPr>
        <w:t xml:space="preserve">Задача – обратить конфликт в конструктивный, вызвав ребенка к разговору о возникших противоречиях и к совместному принятию компромиссных решений. </w:t>
      </w:r>
      <w:proofErr w:type="gramEnd"/>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В-пятых</w:t>
      </w:r>
      <w:r w:rsidRPr="006B3B84">
        <w:rPr>
          <w:rFonts w:ascii="Times New Roman" w:eastAsia="Times New Roman" w:hAnsi="Times New Roman" w:cs="Times New Roman"/>
          <w:color w:val="666666"/>
          <w:sz w:val="28"/>
          <w:szCs w:val="28"/>
          <w:lang w:eastAsia="ru-RU"/>
        </w:rPr>
        <w:t xml:space="preserve">, нельзя унижать достоинство ребенка – игнорировать его, проявлять неуважение к его увлечениям и т.п. </w:t>
      </w:r>
    </w:p>
    <w:p w:rsidR="00CF7369" w:rsidRPr="006B3B84" w:rsidRDefault="00AE6BFE" w:rsidP="00AE6BFE">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В-шестых</w:t>
      </w:r>
      <w:r w:rsidRPr="006B3B84">
        <w:rPr>
          <w:rFonts w:ascii="Times New Roman" w:eastAsia="Times New Roman" w:hAnsi="Times New Roman" w:cs="Times New Roman"/>
          <w:color w:val="666666"/>
          <w:sz w:val="28"/>
          <w:szCs w:val="28"/>
          <w:lang w:eastAsia="ru-RU"/>
        </w:rPr>
        <w:t>, не стоит заставлять ребенка с помощью силы делать то, что хочется вам.</w:t>
      </w:r>
    </w:p>
    <w:p w:rsidR="00CF7369" w:rsidRDefault="00CF7369" w:rsidP="00AE6BFE">
      <w:pPr>
        <w:spacing w:after="240"/>
        <w:jc w:val="both"/>
        <w:rPr>
          <w:rFonts w:ascii="Times New Roman" w:eastAsia="Times New Roman" w:hAnsi="Times New Roman" w:cs="Times New Roman"/>
          <w:color w:val="666666"/>
          <w:sz w:val="28"/>
          <w:szCs w:val="28"/>
          <w:lang w:eastAsia="ru-RU"/>
        </w:rPr>
      </w:pPr>
    </w:p>
    <w:p w:rsidR="008E70D2" w:rsidRPr="006B3B84" w:rsidRDefault="008E70D2" w:rsidP="00AE6BFE">
      <w:pPr>
        <w:spacing w:after="240"/>
        <w:jc w:val="both"/>
        <w:rPr>
          <w:rFonts w:ascii="Times New Roman" w:eastAsia="Times New Roman" w:hAnsi="Times New Roman" w:cs="Times New Roman"/>
          <w:color w:val="666666"/>
          <w:sz w:val="28"/>
          <w:szCs w:val="28"/>
          <w:lang w:eastAsia="ru-RU"/>
        </w:rPr>
      </w:pPr>
    </w:p>
    <w:p w:rsidR="00AE6BFE" w:rsidRPr="006B3B84" w:rsidRDefault="00AE6BFE" w:rsidP="00AE6BFE">
      <w:pPr>
        <w:spacing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lastRenderedPageBreak/>
        <w:br/>
        <w:t>Для того чтобы родители могли воспитывать детей в духе толерантности, нужно владеть соответствующими знаниями, а именно, родителям необходимо формировать у подростков систему ценностей, в основе которой лежат такие общие понятия, как согласие, компромисс, взаимное принятие и терпимость, прощение, ненасилие, сочувствие, понимание, сопереживание и т.п. От того, какой тип воспитания преобладает в семье, зависит, какой здесь вырастет человек. Главные методы воспитания в семье — это пример, общие с родителями занятия, беседы, поддержка подростка в разных делах, в решении проблем, привлечение его в разные виды деятельности в семье и вне ее.</w:t>
      </w:r>
    </w:p>
    <w:p w:rsidR="00272830"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Подросток осваивает социальные связи и роли в мире; становясь старше, он все больше ориентируется на ровесников и социальные институты. Родители, давая ему относительную свободу, должны быть надежным тылом для него, создавать у него чувство уверенности в трудной ситуации. Воспитывать толерантность в семье — значит прививать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r w:rsidRPr="006B3B84">
        <w:rPr>
          <w:rFonts w:ascii="Times New Roman" w:eastAsia="Times New Roman" w:hAnsi="Times New Roman" w:cs="Times New Roman"/>
          <w:color w:val="666666"/>
          <w:sz w:val="28"/>
          <w:szCs w:val="28"/>
          <w:lang w:eastAsia="ru-RU"/>
        </w:rPr>
        <w:br/>
      </w:r>
    </w:p>
    <w:p w:rsidR="00AE6BFE" w:rsidRPr="006B3B84"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Проявление толерантности означает, что каждый свободен,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положением, языком, поведением и ценностями и имеют право жить в мире и сохранять свою индивидуальность. Это также означает, что взгляды одного</w:t>
      </w:r>
      <w:r w:rsidR="003A639F" w:rsidRPr="006B3B84">
        <w:rPr>
          <w:rFonts w:ascii="Times New Roman" w:eastAsia="Times New Roman" w:hAnsi="Times New Roman" w:cs="Times New Roman"/>
          <w:color w:val="666666"/>
          <w:sz w:val="28"/>
          <w:szCs w:val="28"/>
          <w:lang w:eastAsia="ru-RU"/>
        </w:rPr>
        <w:t xml:space="preserve"> человека не могут быть навязан</w:t>
      </w:r>
      <w:r w:rsidRPr="006B3B84">
        <w:rPr>
          <w:rFonts w:ascii="Times New Roman" w:eastAsia="Times New Roman" w:hAnsi="Times New Roman" w:cs="Times New Roman"/>
          <w:color w:val="666666"/>
          <w:sz w:val="28"/>
          <w:szCs w:val="28"/>
          <w:lang w:eastAsia="ru-RU"/>
        </w:rPr>
        <w:t>ы другим. Необходимо укреплять дух толерантности и формировать отношения открытости, внимания одного к другому.</w:t>
      </w:r>
      <w:r w:rsidRPr="006B3B84">
        <w:rPr>
          <w:rFonts w:ascii="Times New Roman" w:eastAsia="Times New Roman" w:hAnsi="Times New Roman" w:cs="Times New Roman"/>
          <w:color w:val="666666"/>
          <w:sz w:val="28"/>
          <w:szCs w:val="28"/>
          <w:lang w:eastAsia="ru-RU"/>
        </w:rPr>
        <w:br/>
        <w:t xml:space="preserve">Первое испытание родителей на толерантность – принятие пола ребенка, когда вместо, скажем, долгожданного наследника, на свет появляется дочь. Это особенно важно, поскольку в первый год жизни нового человека формируется его базовое доверие к миру. И если ребенок не будет получать достаточно любви и внимания, у него может сформироваться враждебное отношение к миру, которое будет серьезно осложнять ему жизнь. В первый год жизни ребенка особое значение имеет мать, вообще этот период времени можно смело назвать годом матери. Именно она удовлетворяет все потребности малыша. Но, между тем, присутствие отца тоже имеет </w:t>
      </w:r>
      <w:proofErr w:type="gramStart"/>
      <w:r w:rsidRPr="006B3B84">
        <w:rPr>
          <w:rFonts w:ascii="Times New Roman" w:eastAsia="Times New Roman" w:hAnsi="Times New Roman" w:cs="Times New Roman"/>
          <w:color w:val="666666"/>
          <w:sz w:val="28"/>
          <w:szCs w:val="28"/>
          <w:lang w:eastAsia="ru-RU"/>
        </w:rPr>
        <w:t>важное значение</w:t>
      </w:r>
      <w:proofErr w:type="gramEnd"/>
      <w:r w:rsidRPr="006B3B84">
        <w:rPr>
          <w:rFonts w:ascii="Times New Roman" w:eastAsia="Times New Roman" w:hAnsi="Times New Roman" w:cs="Times New Roman"/>
          <w:color w:val="666666"/>
          <w:sz w:val="28"/>
          <w:szCs w:val="28"/>
          <w:lang w:eastAsia="ru-RU"/>
        </w:rPr>
        <w:t xml:space="preserve">. Во-первых, именно он обеспечивает безопасность матери и ребенка и именно от его поведения зависит самочувствие матери. Во-вторых, </w:t>
      </w:r>
      <w:r w:rsidRPr="006B3B84">
        <w:rPr>
          <w:rFonts w:ascii="Times New Roman" w:eastAsia="Times New Roman" w:hAnsi="Times New Roman" w:cs="Times New Roman"/>
          <w:color w:val="666666"/>
          <w:sz w:val="28"/>
          <w:szCs w:val="28"/>
          <w:lang w:eastAsia="ru-RU"/>
        </w:rPr>
        <w:lastRenderedPageBreak/>
        <w:t xml:space="preserve">ребенок смотрит на взаимоотношения родителей и то, что он видит, оказывает влияние на его будущую семью, дальнейшую жизнь и здоровье. Всем известно, что дочь надо воспитывать женственной и заложить в ней ценности материнства, а сыну следует привить чувство ответственности. Но самое главное – научить девочку благодарности, а мальчика заботливости. Ведь, если мальчик заботлив, то, став мужчиной, во имя достижения благополучия </w:t>
      </w:r>
      <w:proofErr w:type="gramStart"/>
      <w:r w:rsidRPr="006B3B84">
        <w:rPr>
          <w:rFonts w:ascii="Times New Roman" w:eastAsia="Times New Roman" w:hAnsi="Times New Roman" w:cs="Times New Roman"/>
          <w:color w:val="666666"/>
          <w:sz w:val="28"/>
          <w:szCs w:val="28"/>
          <w:lang w:eastAsia="ru-RU"/>
        </w:rPr>
        <w:t>близких</w:t>
      </w:r>
      <w:proofErr w:type="gramEnd"/>
      <w:r w:rsidRPr="006B3B84">
        <w:rPr>
          <w:rFonts w:ascii="Times New Roman" w:eastAsia="Times New Roman" w:hAnsi="Times New Roman" w:cs="Times New Roman"/>
          <w:color w:val="666666"/>
          <w:sz w:val="28"/>
          <w:szCs w:val="28"/>
          <w:lang w:eastAsia="ru-RU"/>
        </w:rPr>
        <w:t>, он приложит все свои усилия, проявив и ум, и силу, и другие мужские качества. А благодарность – самое важное женское качество. Поскольку, если женщина благодарна, то хочется сделать для нее нечто большее, чем уже сделано и хочется ее радовать.</w:t>
      </w:r>
      <w:r w:rsidRPr="006B3B84">
        <w:rPr>
          <w:rFonts w:ascii="Times New Roman" w:eastAsia="Times New Roman" w:hAnsi="Times New Roman" w:cs="Times New Roman"/>
          <w:color w:val="666666"/>
          <w:sz w:val="28"/>
          <w:szCs w:val="28"/>
          <w:lang w:eastAsia="ru-RU"/>
        </w:rPr>
        <w:br/>
        <w:t>При воспитании ребенка надо также учитывать, что человеческий мозг запоминает абсолютно все. Вопрос лишь в том, отложится это в сознании или в подсознании. Воспитывать ребенка личным примером сложнее всего, но в тоже время и наиболее эффективно. Для того чтобы дочь выросла женственной, матери необходимо самой быть такою и учить ее опрятности и женской работе по дому. Большую роль в жизни девочки играет и отец, поскольку от того, как он с ней общается, зависит то, каких взаимоотношений она будет искать с мужчинами, когда вырастет. Сына-подростка следует воспитывать в спокойной строгости. Разумеется, это не означает, что его не надо любить.</w:t>
      </w:r>
      <w:r w:rsidRPr="006B3B84">
        <w:rPr>
          <w:rFonts w:ascii="Times New Roman" w:eastAsia="Times New Roman" w:hAnsi="Times New Roman" w:cs="Times New Roman"/>
          <w:color w:val="666666"/>
          <w:sz w:val="28"/>
          <w:szCs w:val="28"/>
          <w:lang w:eastAsia="ru-RU"/>
        </w:rPr>
        <w:br/>
        <w:t>Дети, на практике познающие, что такое уважение и терпимость по отношению к другим, получают основы, необходимые для созидания мира и развития сообщества. Действия, предпринятые ими для служения сообществу семьи, класса, школы, укрепляют их знания и делают возможным создание общества взаимного согласия, где живут в радости и гармонии. Независимо от позиции ребенка, его мировоззрения, уважительное отношение к нему является необходимым принципом</w:t>
      </w:r>
      <w:r w:rsidR="00272830" w:rsidRPr="006B3B84">
        <w:rPr>
          <w:rFonts w:ascii="Times New Roman" w:eastAsia="Times New Roman" w:hAnsi="Times New Roman" w:cs="Times New Roman"/>
          <w:color w:val="666666"/>
          <w:sz w:val="28"/>
          <w:szCs w:val="28"/>
          <w:lang w:eastAsia="ru-RU"/>
        </w:rPr>
        <w:t xml:space="preserve"> воспитательного процесса. При</w:t>
      </w:r>
      <w:r w:rsidRPr="006B3B84">
        <w:rPr>
          <w:rFonts w:ascii="Times New Roman" w:eastAsia="Times New Roman" w:hAnsi="Times New Roman" w:cs="Times New Roman"/>
          <w:color w:val="666666"/>
          <w:sz w:val="28"/>
          <w:szCs w:val="28"/>
          <w:lang w:eastAsia="ru-RU"/>
        </w:rPr>
        <w:t xml:space="preserve"> формировании толерантности этот принцип приобретает двойную значимость. Уважая и принимая позицию и мнение ребенка, при необходимости корректируя их, мы показываем ему пример толерантного отношения к человеку с иным взглядом на мир.</w:t>
      </w:r>
    </w:p>
    <w:p w:rsidR="00AE6BFE" w:rsidRDefault="00AE6BFE" w:rsidP="00AE6BFE">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p>
    <w:p w:rsidR="008E70D2" w:rsidRDefault="008E70D2" w:rsidP="00AE6BFE">
      <w:pPr>
        <w:spacing w:before="240" w:after="240"/>
        <w:jc w:val="both"/>
        <w:rPr>
          <w:rFonts w:ascii="Times New Roman" w:eastAsia="Times New Roman" w:hAnsi="Times New Roman" w:cs="Times New Roman"/>
          <w:color w:val="666666"/>
          <w:sz w:val="28"/>
          <w:szCs w:val="28"/>
          <w:lang w:eastAsia="ru-RU"/>
        </w:rPr>
      </w:pPr>
    </w:p>
    <w:p w:rsidR="008E70D2" w:rsidRDefault="008E70D2" w:rsidP="00AE6BFE">
      <w:pPr>
        <w:spacing w:before="240" w:after="240"/>
        <w:jc w:val="both"/>
        <w:rPr>
          <w:rFonts w:ascii="Times New Roman" w:eastAsia="Times New Roman" w:hAnsi="Times New Roman" w:cs="Times New Roman"/>
          <w:color w:val="666666"/>
          <w:sz w:val="28"/>
          <w:szCs w:val="28"/>
          <w:lang w:eastAsia="ru-RU"/>
        </w:rPr>
      </w:pPr>
    </w:p>
    <w:p w:rsidR="008E70D2" w:rsidRDefault="008E70D2" w:rsidP="00AE6BFE">
      <w:pPr>
        <w:spacing w:before="240" w:after="240"/>
        <w:jc w:val="both"/>
        <w:rPr>
          <w:rFonts w:ascii="Times New Roman" w:eastAsia="Times New Roman" w:hAnsi="Times New Roman" w:cs="Times New Roman"/>
          <w:color w:val="666666"/>
          <w:sz w:val="28"/>
          <w:szCs w:val="28"/>
          <w:lang w:eastAsia="ru-RU"/>
        </w:rPr>
      </w:pPr>
    </w:p>
    <w:p w:rsidR="008E70D2" w:rsidRPr="006B3B84" w:rsidRDefault="008E70D2" w:rsidP="00AE6BFE">
      <w:pPr>
        <w:spacing w:before="240" w:after="240"/>
        <w:jc w:val="both"/>
        <w:rPr>
          <w:rFonts w:ascii="Times New Roman" w:eastAsia="Times New Roman" w:hAnsi="Times New Roman" w:cs="Times New Roman"/>
          <w:color w:val="666666"/>
          <w:sz w:val="28"/>
          <w:szCs w:val="28"/>
          <w:lang w:eastAsia="ru-RU"/>
        </w:rPr>
      </w:pPr>
    </w:p>
    <w:p w:rsidR="00AE6BFE" w:rsidRPr="006B3B84" w:rsidRDefault="00C046CC" w:rsidP="00AE6BFE">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lastRenderedPageBreak/>
        <w:t>13, 14, 15 СЛАЙДЫ</w:t>
      </w:r>
    </w:p>
    <w:p w:rsidR="00AE6BFE" w:rsidRPr="006B3B84" w:rsidRDefault="00AE6BFE" w:rsidP="00272830">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Тест для родителей «Пытаетесь ли Вы понять своего ребенка?»</w:t>
      </w:r>
    </w:p>
    <w:p w:rsidR="008E70D2" w:rsidRDefault="00AE6BFE"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Из трех ответов на каждый вопрос выберите один, затем подсчитайте,</w:t>
      </w:r>
      <w:r w:rsidRPr="006B3B84">
        <w:rPr>
          <w:rFonts w:ascii="Times New Roman" w:eastAsia="Times New Roman" w:hAnsi="Times New Roman" w:cs="Times New Roman"/>
          <w:color w:val="666666"/>
          <w:sz w:val="28"/>
          <w:szCs w:val="28"/>
          <w:lang w:eastAsia="ru-RU"/>
        </w:rPr>
        <w:br/>
        <w:t>каких ответов больше всего – А, Б, В.</w:t>
      </w:r>
      <w:r w:rsidRPr="006B3B84">
        <w:rPr>
          <w:rFonts w:ascii="Times New Roman" w:eastAsia="Times New Roman" w:hAnsi="Times New Roman" w:cs="Times New Roman"/>
          <w:color w:val="666666"/>
          <w:sz w:val="28"/>
          <w:szCs w:val="28"/>
          <w:lang w:eastAsia="ru-RU"/>
        </w:rPr>
        <w:br/>
        <w:t>1. Ребенок капризничает. Не ест суп, хотя всегда ел. Вы:</w:t>
      </w:r>
      <w:r w:rsidRPr="006B3B84">
        <w:rPr>
          <w:rFonts w:ascii="Times New Roman" w:eastAsia="Times New Roman" w:hAnsi="Times New Roman" w:cs="Times New Roman"/>
          <w:color w:val="666666"/>
          <w:sz w:val="28"/>
          <w:szCs w:val="28"/>
          <w:lang w:eastAsia="ru-RU"/>
        </w:rPr>
        <w:br/>
        <w:t>а) дадите ему другое блюдо;</w:t>
      </w:r>
      <w:r w:rsidRPr="006B3B84">
        <w:rPr>
          <w:rFonts w:ascii="Times New Roman" w:eastAsia="Times New Roman" w:hAnsi="Times New Roman" w:cs="Times New Roman"/>
          <w:color w:val="666666"/>
          <w:sz w:val="28"/>
          <w:szCs w:val="28"/>
          <w:lang w:eastAsia="ru-RU"/>
        </w:rPr>
        <w:br/>
        <w:t>б) разрешите выйти ему из-за стола;</w:t>
      </w:r>
      <w:r w:rsidRPr="006B3B84">
        <w:rPr>
          <w:rFonts w:ascii="Times New Roman" w:eastAsia="Times New Roman" w:hAnsi="Times New Roman" w:cs="Times New Roman"/>
          <w:color w:val="666666"/>
          <w:sz w:val="28"/>
          <w:szCs w:val="28"/>
          <w:lang w:eastAsia="ru-RU"/>
        </w:rPr>
        <w:br/>
        <w:t>в) не выпустите его из-за стола до тех пор, пока не съест все.</w:t>
      </w:r>
      <w:r w:rsidRPr="006B3B84">
        <w:rPr>
          <w:rFonts w:ascii="Times New Roman" w:eastAsia="Times New Roman" w:hAnsi="Times New Roman" w:cs="Times New Roman"/>
          <w:color w:val="666666"/>
          <w:sz w:val="28"/>
          <w:szCs w:val="28"/>
          <w:lang w:eastAsia="ru-RU"/>
        </w:rPr>
        <w:br/>
        <w:t>2. Ваш ребенок во дворе «круто» поссорился со сверстниками. Вы:</w:t>
      </w:r>
      <w:r w:rsidRPr="006B3B84">
        <w:rPr>
          <w:rFonts w:ascii="Times New Roman" w:eastAsia="Times New Roman" w:hAnsi="Times New Roman" w:cs="Times New Roman"/>
          <w:color w:val="666666"/>
          <w:sz w:val="28"/>
          <w:szCs w:val="28"/>
          <w:lang w:eastAsia="ru-RU"/>
        </w:rPr>
        <w:br/>
        <w:t>а) идете во двор и разбираетесь с детьми;</w:t>
      </w:r>
      <w:r w:rsidRPr="006B3B84">
        <w:rPr>
          <w:rFonts w:ascii="Times New Roman" w:eastAsia="Times New Roman" w:hAnsi="Times New Roman" w:cs="Times New Roman"/>
          <w:color w:val="666666"/>
          <w:sz w:val="28"/>
          <w:szCs w:val="28"/>
          <w:lang w:eastAsia="ru-RU"/>
        </w:rPr>
        <w:br/>
        <w:t>б) советуете ребенку самому уладить конфликт;</w:t>
      </w:r>
      <w:r w:rsidRPr="006B3B84">
        <w:rPr>
          <w:rFonts w:ascii="Times New Roman" w:eastAsia="Times New Roman" w:hAnsi="Times New Roman" w:cs="Times New Roman"/>
          <w:color w:val="666666"/>
          <w:sz w:val="28"/>
          <w:szCs w:val="28"/>
          <w:lang w:eastAsia="ru-RU"/>
        </w:rPr>
        <w:br/>
        <w:t>в) предлагаете остаться дома.</w:t>
      </w:r>
      <w:r w:rsidRPr="006B3B84">
        <w:rPr>
          <w:rFonts w:ascii="Times New Roman" w:eastAsia="Times New Roman" w:hAnsi="Times New Roman" w:cs="Times New Roman"/>
          <w:color w:val="666666"/>
          <w:sz w:val="28"/>
          <w:szCs w:val="28"/>
          <w:lang w:eastAsia="ru-RU"/>
        </w:rPr>
        <w:br/>
        <w:t>3. Ваш ребенок смотрит фильм, вместо того, чтобы делать уроки Вы:</w:t>
      </w:r>
      <w:r w:rsidRPr="006B3B84">
        <w:rPr>
          <w:rFonts w:ascii="Times New Roman" w:eastAsia="Times New Roman" w:hAnsi="Times New Roman" w:cs="Times New Roman"/>
          <w:color w:val="666666"/>
          <w:sz w:val="28"/>
          <w:szCs w:val="28"/>
          <w:lang w:eastAsia="ru-RU"/>
        </w:rPr>
        <w:br/>
        <w:t>а) начнете его ругать, кричать;</w:t>
      </w:r>
      <w:r w:rsidRPr="006B3B84">
        <w:rPr>
          <w:rFonts w:ascii="Times New Roman" w:eastAsia="Times New Roman" w:hAnsi="Times New Roman" w:cs="Times New Roman"/>
          <w:color w:val="666666"/>
          <w:sz w:val="28"/>
          <w:szCs w:val="28"/>
          <w:lang w:eastAsia="ru-RU"/>
        </w:rPr>
        <w:br/>
        <w:t>б) попытаетесь выяснить, почему он не делает уроки, возможно, сядете</w:t>
      </w:r>
      <w:r w:rsidRPr="006B3B84">
        <w:rPr>
          <w:rFonts w:ascii="Times New Roman" w:eastAsia="Times New Roman" w:hAnsi="Times New Roman" w:cs="Times New Roman"/>
          <w:color w:val="666666"/>
          <w:sz w:val="28"/>
          <w:szCs w:val="28"/>
          <w:lang w:eastAsia="ru-RU"/>
        </w:rPr>
        <w:br/>
        <w:t>рядом и разберете вместе с ним домашнее задание;</w:t>
      </w:r>
      <w:r w:rsidRPr="006B3B84">
        <w:rPr>
          <w:rFonts w:ascii="Times New Roman" w:eastAsia="Times New Roman" w:hAnsi="Times New Roman" w:cs="Times New Roman"/>
          <w:color w:val="666666"/>
          <w:sz w:val="28"/>
          <w:szCs w:val="28"/>
          <w:lang w:eastAsia="ru-RU"/>
        </w:rPr>
        <w:br/>
        <w:t>в) без слов выключите телевизор.</w:t>
      </w:r>
      <w:r w:rsidRPr="006B3B84">
        <w:rPr>
          <w:rFonts w:ascii="Times New Roman" w:eastAsia="Times New Roman" w:hAnsi="Times New Roman" w:cs="Times New Roman"/>
          <w:color w:val="666666"/>
          <w:sz w:val="28"/>
          <w:szCs w:val="28"/>
          <w:lang w:eastAsia="ru-RU"/>
        </w:rPr>
        <w:br/>
        <w:t>4. Ваш ребенок скрыл от Вас полученные двойки:</w:t>
      </w:r>
      <w:r w:rsidRPr="006B3B84">
        <w:rPr>
          <w:rFonts w:ascii="Times New Roman" w:eastAsia="Times New Roman" w:hAnsi="Times New Roman" w:cs="Times New Roman"/>
          <w:color w:val="666666"/>
          <w:sz w:val="28"/>
          <w:szCs w:val="28"/>
          <w:lang w:eastAsia="ru-RU"/>
        </w:rPr>
        <w:br/>
        <w:t>а) вы в гневе и за двойки, и за их сокрытие, запрещаете все, кроме уроков;</w:t>
      </w:r>
      <w:r w:rsidRPr="006B3B84">
        <w:rPr>
          <w:rFonts w:ascii="Times New Roman" w:eastAsia="Times New Roman" w:hAnsi="Times New Roman" w:cs="Times New Roman"/>
          <w:color w:val="666666"/>
          <w:sz w:val="28"/>
          <w:szCs w:val="28"/>
          <w:lang w:eastAsia="ru-RU"/>
        </w:rPr>
        <w:br/>
        <w:t>б) пытаетесь помочь исправить положение;</w:t>
      </w:r>
      <w:r w:rsidRPr="006B3B84">
        <w:rPr>
          <w:rFonts w:ascii="Times New Roman" w:eastAsia="Times New Roman" w:hAnsi="Times New Roman" w:cs="Times New Roman"/>
          <w:color w:val="666666"/>
          <w:sz w:val="28"/>
          <w:szCs w:val="28"/>
          <w:lang w:eastAsia="ru-RU"/>
        </w:rPr>
        <w:br/>
        <w:t>в) физически или как-нибудь иначе наказываете подростка.</w:t>
      </w:r>
      <w:r w:rsidRPr="006B3B84">
        <w:rPr>
          <w:rFonts w:ascii="Times New Roman" w:eastAsia="Times New Roman" w:hAnsi="Times New Roman" w:cs="Times New Roman"/>
          <w:color w:val="666666"/>
          <w:sz w:val="28"/>
          <w:szCs w:val="28"/>
          <w:lang w:eastAsia="ru-RU"/>
        </w:rPr>
        <w:br/>
        <w:t xml:space="preserve">5. </w:t>
      </w:r>
      <w:proofErr w:type="gramStart"/>
      <w:r w:rsidRPr="006B3B84">
        <w:rPr>
          <w:rFonts w:ascii="Times New Roman" w:eastAsia="Times New Roman" w:hAnsi="Times New Roman" w:cs="Times New Roman"/>
          <w:color w:val="666666"/>
          <w:sz w:val="28"/>
          <w:szCs w:val="28"/>
          <w:lang w:eastAsia="ru-RU"/>
        </w:rPr>
        <w:t>Ваш сын (дочь) гораздо позже назначенного времени вернулся (ась) домой:</w:t>
      </w:r>
      <w:r w:rsidRPr="006B3B84">
        <w:rPr>
          <w:rFonts w:ascii="Times New Roman" w:eastAsia="Times New Roman" w:hAnsi="Times New Roman" w:cs="Times New Roman"/>
          <w:color w:val="666666"/>
          <w:sz w:val="28"/>
          <w:szCs w:val="28"/>
          <w:lang w:eastAsia="ru-RU"/>
        </w:rPr>
        <w:br/>
        <w:t>а) не выяснив причины, начинаете ругать;</w:t>
      </w:r>
      <w:r w:rsidRPr="006B3B84">
        <w:rPr>
          <w:rFonts w:ascii="Times New Roman" w:eastAsia="Times New Roman" w:hAnsi="Times New Roman" w:cs="Times New Roman"/>
          <w:color w:val="666666"/>
          <w:sz w:val="28"/>
          <w:szCs w:val="28"/>
          <w:lang w:eastAsia="ru-RU"/>
        </w:rPr>
        <w:br/>
        <w:t>б) обсудите случившееся, выясните, почему задержался и договоритесь,</w:t>
      </w:r>
      <w:r w:rsidRPr="006B3B84">
        <w:rPr>
          <w:rFonts w:ascii="Times New Roman" w:eastAsia="Times New Roman" w:hAnsi="Times New Roman" w:cs="Times New Roman"/>
          <w:color w:val="666666"/>
          <w:sz w:val="28"/>
          <w:szCs w:val="28"/>
          <w:lang w:eastAsia="ru-RU"/>
        </w:rPr>
        <w:br/>
        <w:t>что впредь опозданий не будет;</w:t>
      </w:r>
      <w:r w:rsidRPr="006B3B84">
        <w:rPr>
          <w:rFonts w:ascii="Times New Roman" w:eastAsia="Times New Roman" w:hAnsi="Times New Roman" w:cs="Times New Roman"/>
          <w:color w:val="666666"/>
          <w:sz w:val="28"/>
          <w:szCs w:val="28"/>
          <w:lang w:eastAsia="ru-RU"/>
        </w:rPr>
        <w:br/>
        <w:t>в) накажете.</w:t>
      </w:r>
      <w:r w:rsidRPr="006B3B84">
        <w:rPr>
          <w:rFonts w:ascii="Times New Roman" w:eastAsia="Times New Roman" w:hAnsi="Times New Roman" w:cs="Times New Roman"/>
          <w:color w:val="666666"/>
          <w:sz w:val="28"/>
          <w:szCs w:val="28"/>
          <w:lang w:eastAsia="ru-RU"/>
        </w:rPr>
        <w:br/>
      </w:r>
      <w:proofErr w:type="gramEnd"/>
    </w:p>
    <w:p w:rsidR="00AE6BFE" w:rsidRPr="006B3B84" w:rsidRDefault="00AE6BFE"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Под каждой буквой прочтите мнение о себе.</w:t>
      </w:r>
      <w:r w:rsidRPr="006B3B84">
        <w:rPr>
          <w:rFonts w:ascii="Times New Roman" w:eastAsia="Times New Roman" w:hAnsi="Times New Roman" w:cs="Times New Roman"/>
          <w:color w:val="666666"/>
          <w:sz w:val="28"/>
          <w:szCs w:val="28"/>
          <w:lang w:eastAsia="ru-RU"/>
        </w:rPr>
        <w:br/>
        <w:t>А – это тип авторитарного родителя, который мало доверяет своему ребенку, мало понимает его потребности.</w:t>
      </w:r>
      <w:r w:rsidRPr="006B3B84">
        <w:rPr>
          <w:rFonts w:ascii="Times New Roman" w:eastAsia="Times New Roman" w:hAnsi="Times New Roman" w:cs="Times New Roman"/>
          <w:color w:val="666666"/>
          <w:sz w:val="28"/>
          <w:szCs w:val="28"/>
          <w:lang w:eastAsia="ru-RU"/>
        </w:rPr>
        <w:br/>
      </w:r>
      <w:proofErr w:type="gramStart"/>
      <w:r w:rsidRPr="006B3B84">
        <w:rPr>
          <w:rFonts w:ascii="Times New Roman" w:eastAsia="Times New Roman" w:hAnsi="Times New Roman" w:cs="Times New Roman"/>
          <w:color w:val="666666"/>
          <w:sz w:val="28"/>
          <w:szCs w:val="28"/>
          <w:lang w:eastAsia="ru-RU"/>
        </w:rPr>
        <w:t>Б</w:t>
      </w:r>
      <w:proofErr w:type="gramEnd"/>
      <w:r w:rsidRPr="006B3B84">
        <w:rPr>
          <w:rFonts w:ascii="Times New Roman" w:eastAsia="Times New Roman" w:hAnsi="Times New Roman" w:cs="Times New Roman"/>
          <w:color w:val="666666"/>
          <w:sz w:val="28"/>
          <w:szCs w:val="28"/>
          <w:lang w:eastAsia="ru-RU"/>
        </w:rPr>
        <w:t xml:space="preserve"> – это тип родителя, признающего право ребенка на личный опыт, даже ошибки, и пытающегося научить его отвечать за себя и свои поступки.</w:t>
      </w:r>
      <w:r w:rsidRPr="006B3B84">
        <w:rPr>
          <w:rFonts w:ascii="Times New Roman" w:eastAsia="Times New Roman" w:hAnsi="Times New Roman" w:cs="Times New Roman"/>
          <w:color w:val="666666"/>
          <w:sz w:val="28"/>
          <w:szCs w:val="28"/>
          <w:lang w:eastAsia="ru-RU"/>
        </w:rPr>
        <w:br/>
        <w:t>В – тип родителя, не пытающегося понять ребенка, основным его методом воспитания является порицание и наказание.</w:t>
      </w:r>
    </w:p>
    <w:p w:rsidR="008E70D2" w:rsidRDefault="008E70D2" w:rsidP="00272830">
      <w:pPr>
        <w:spacing w:before="240" w:after="240"/>
        <w:rPr>
          <w:rFonts w:ascii="Times New Roman" w:eastAsia="Times New Roman" w:hAnsi="Times New Roman" w:cs="Times New Roman"/>
          <w:color w:val="666666"/>
          <w:sz w:val="28"/>
          <w:szCs w:val="28"/>
          <w:lang w:eastAsia="ru-RU"/>
        </w:rPr>
      </w:pPr>
    </w:p>
    <w:p w:rsidR="008E70D2" w:rsidRDefault="008E70D2" w:rsidP="00272830">
      <w:pPr>
        <w:spacing w:before="240" w:after="240"/>
        <w:rPr>
          <w:rFonts w:ascii="Times New Roman" w:eastAsia="Times New Roman" w:hAnsi="Times New Roman" w:cs="Times New Roman"/>
          <w:color w:val="666666"/>
          <w:sz w:val="28"/>
          <w:szCs w:val="28"/>
          <w:lang w:eastAsia="ru-RU"/>
        </w:rPr>
      </w:pPr>
    </w:p>
    <w:p w:rsidR="003F7294" w:rsidRPr="006B3B84" w:rsidRDefault="003F7294"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lastRenderedPageBreak/>
        <w:t>Из 23 опрошенных родителей:</w:t>
      </w:r>
    </w:p>
    <w:p w:rsidR="003F7294" w:rsidRPr="006B3B84" w:rsidRDefault="003F7294"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А – 2 человека;</w:t>
      </w:r>
    </w:p>
    <w:p w:rsidR="003F7294" w:rsidRPr="006B3B84" w:rsidRDefault="003F7294" w:rsidP="00272830">
      <w:pPr>
        <w:spacing w:before="240" w:after="240"/>
        <w:rPr>
          <w:rFonts w:ascii="Times New Roman" w:eastAsia="Times New Roman" w:hAnsi="Times New Roman" w:cs="Times New Roman"/>
          <w:color w:val="666666"/>
          <w:sz w:val="28"/>
          <w:szCs w:val="28"/>
          <w:lang w:eastAsia="ru-RU"/>
        </w:rPr>
      </w:pPr>
      <w:proofErr w:type="gramStart"/>
      <w:r w:rsidRPr="006B3B84">
        <w:rPr>
          <w:rFonts w:ascii="Times New Roman" w:eastAsia="Times New Roman" w:hAnsi="Times New Roman" w:cs="Times New Roman"/>
          <w:color w:val="666666"/>
          <w:sz w:val="28"/>
          <w:szCs w:val="28"/>
          <w:lang w:eastAsia="ru-RU"/>
        </w:rPr>
        <w:t>Б</w:t>
      </w:r>
      <w:proofErr w:type="gramEnd"/>
      <w:r w:rsidRPr="006B3B84">
        <w:rPr>
          <w:rFonts w:ascii="Times New Roman" w:eastAsia="Times New Roman" w:hAnsi="Times New Roman" w:cs="Times New Roman"/>
          <w:color w:val="666666"/>
          <w:sz w:val="28"/>
          <w:szCs w:val="28"/>
          <w:lang w:eastAsia="ru-RU"/>
        </w:rPr>
        <w:t xml:space="preserve"> – 20 человек;</w:t>
      </w:r>
    </w:p>
    <w:p w:rsidR="00AE6BFE" w:rsidRPr="006B3B84" w:rsidRDefault="003F7294" w:rsidP="003F7294">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В – 1 человек.</w:t>
      </w:r>
    </w:p>
    <w:p w:rsidR="006B3B84" w:rsidRDefault="00AE6BFE" w:rsidP="00272830">
      <w:pPr>
        <w:spacing w:after="0"/>
        <w:jc w:val="both"/>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color w:val="666666"/>
          <w:sz w:val="28"/>
          <w:szCs w:val="28"/>
          <w:lang w:eastAsia="ru-RU"/>
        </w:rPr>
        <w:t>Вы оценили свою собственную толерантность и, возможно, теперь измените характер воспитательных действий в отношении своего ребенка. Природа не терпит пустоты. Если мы не заполним его душу чем-то добрым, найдется кто-то другой, который заполнит ее дурным.</w:t>
      </w:r>
      <w:r w:rsidRPr="006B3B84">
        <w:rPr>
          <w:rFonts w:ascii="Times New Roman" w:eastAsia="Times New Roman" w:hAnsi="Times New Roman" w:cs="Times New Roman"/>
          <w:color w:val="666666"/>
          <w:sz w:val="28"/>
          <w:szCs w:val="28"/>
          <w:lang w:eastAsia="ru-RU"/>
        </w:rPr>
        <w:br/>
      </w:r>
    </w:p>
    <w:p w:rsidR="00272830" w:rsidRPr="006B3B84" w:rsidRDefault="00AE6BFE" w:rsidP="00272830">
      <w:pPr>
        <w:spacing w:after="0"/>
        <w:jc w:val="both"/>
        <w:rPr>
          <w:rFonts w:ascii="Times New Roman" w:eastAsia="Times New Roman" w:hAnsi="Times New Roman" w:cs="Times New Roman"/>
          <w:b/>
          <w:color w:val="666666"/>
          <w:sz w:val="28"/>
          <w:szCs w:val="28"/>
          <w:lang w:eastAsia="ru-RU"/>
        </w:rPr>
      </w:pPr>
      <w:r w:rsidRPr="006B3B84">
        <w:rPr>
          <w:rFonts w:ascii="Times New Roman" w:eastAsia="Times New Roman" w:hAnsi="Times New Roman" w:cs="Times New Roman"/>
          <w:b/>
          <w:color w:val="666666"/>
          <w:sz w:val="28"/>
          <w:szCs w:val="28"/>
          <w:lang w:eastAsia="ru-RU"/>
        </w:rPr>
        <w:t>Мы пришли с вами к выводу, что ребенка с самого рождения должна окружать родительская любовь, а модель отношений к людям, принятые в семье – их принятие или дружелюбное отношение к ним или подозрительность и недоверие – формируют толерантность ребенка.</w:t>
      </w:r>
    </w:p>
    <w:p w:rsidR="00272830" w:rsidRPr="006B3B84" w:rsidRDefault="00AE6BFE" w:rsidP="00272830">
      <w:pPr>
        <w:spacing w:after="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b/>
          <w:color w:val="666666"/>
          <w:sz w:val="28"/>
          <w:szCs w:val="28"/>
          <w:lang w:eastAsia="ru-RU"/>
        </w:rPr>
        <w:t xml:space="preserve">1. Агрессивное поведение членов семьи в обыденных жизненных ситуациях: крики, ругань, </w:t>
      </w:r>
      <w:proofErr w:type="gramStart"/>
      <w:r w:rsidRPr="006B3B84">
        <w:rPr>
          <w:rFonts w:ascii="Times New Roman" w:eastAsia="Times New Roman" w:hAnsi="Times New Roman" w:cs="Times New Roman"/>
          <w:b/>
          <w:color w:val="666666"/>
          <w:sz w:val="28"/>
          <w:szCs w:val="28"/>
          <w:lang w:eastAsia="ru-RU"/>
        </w:rPr>
        <w:t>хамство</w:t>
      </w:r>
      <w:proofErr w:type="gramEnd"/>
      <w:r w:rsidRPr="006B3B84">
        <w:rPr>
          <w:rFonts w:ascii="Times New Roman" w:eastAsia="Times New Roman" w:hAnsi="Times New Roman" w:cs="Times New Roman"/>
          <w:b/>
          <w:color w:val="666666"/>
          <w:sz w:val="28"/>
          <w:szCs w:val="28"/>
          <w:lang w:eastAsia="ru-RU"/>
        </w:rPr>
        <w:t>, унижение друг друга, взаимные упреки и оскорбления.</w:t>
      </w:r>
      <w:r w:rsidRPr="006B3B84">
        <w:rPr>
          <w:rFonts w:ascii="Times New Roman" w:eastAsia="Times New Roman" w:hAnsi="Times New Roman" w:cs="Times New Roman"/>
          <w:color w:val="666666"/>
          <w:sz w:val="28"/>
          <w:szCs w:val="28"/>
          <w:lang w:eastAsia="ru-RU"/>
        </w:rPr>
        <w:t xml:space="preserve"> </w:t>
      </w:r>
    </w:p>
    <w:p w:rsidR="00164D95" w:rsidRPr="008E70D2" w:rsidRDefault="00AE6BFE" w:rsidP="008E70D2">
      <w:pPr>
        <w:spacing w:after="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Психологи считают, что ребенок проявляет агрессивность в несколько раз чаще там, где агрессию взрослых он видел ежедневно</w:t>
      </w:r>
      <w:r w:rsidR="00272830" w:rsidRPr="006B3B84">
        <w:rPr>
          <w:rFonts w:ascii="Times New Roman" w:eastAsia="Times New Roman" w:hAnsi="Times New Roman" w:cs="Times New Roman"/>
          <w:color w:val="666666"/>
          <w:sz w:val="28"/>
          <w:szCs w:val="28"/>
          <w:lang w:eastAsia="ru-RU"/>
        </w:rPr>
        <w:t>,</w:t>
      </w:r>
      <w:r w:rsidRPr="006B3B84">
        <w:rPr>
          <w:rFonts w:ascii="Times New Roman" w:eastAsia="Times New Roman" w:hAnsi="Times New Roman" w:cs="Times New Roman"/>
          <w:color w:val="666666"/>
          <w:sz w:val="28"/>
          <w:szCs w:val="28"/>
          <w:lang w:eastAsia="ru-RU"/>
        </w:rPr>
        <w:t xml:space="preserve"> и где она стала нормой его жизни.</w:t>
      </w:r>
    </w:p>
    <w:p w:rsidR="00164D95" w:rsidRPr="006B3B84" w:rsidRDefault="00164D95" w:rsidP="00272830">
      <w:pPr>
        <w:spacing w:before="240" w:after="240"/>
        <w:rPr>
          <w:rFonts w:ascii="Times New Roman" w:eastAsia="Times New Roman" w:hAnsi="Times New Roman" w:cs="Times New Roman"/>
          <w:b/>
          <w:bCs/>
          <w:color w:val="666666"/>
          <w:sz w:val="28"/>
          <w:szCs w:val="28"/>
          <w:u w:val="single"/>
          <w:lang w:eastAsia="ru-RU"/>
        </w:rPr>
      </w:pPr>
      <w:r w:rsidRPr="006B3B84">
        <w:rPr>
          <w:rFonts w:ascii="Times New Roman" w:eastAsia="Times New Roman" w:hAnsi="Times New Roman" w:cs="Times New Roman"/>
          <w:b/>
          <w:bCs/>
          <w:color w:val="666666"/>
          <w:sz w:val="28"/>
          <w:szCs w:val="28"/>
          <w:u w:val="single"/>
          <w:lang w:eastAsia="ru-RU"/>
        </w:rPr>
        <w:t>16 СЛАЙД</w:t>
      </w:r>
    </w:p>
    <w:p w:rsidR="0077515C" w:rsidRPr="006B3B84" w:rsidRDefault="0077515C"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Мудрые советы.</w:t>
      </w:r>
    </w:p>
    <w:p w:rsidR="0077515C" w:rsidRPr="006B3B84" w:rsidRDefault="00AE6BFE" w:rsidP="0077515C">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Если ребенка постоянно критиковать, он учится ненавидеть.</w:t>
      </w:r>
      <w:r w:rsidRPr="006B3B84">
        <w:rPr>
          <w:rFonts w:ascii="Times New Roman" w:eastAsia="Times New Roman" w:hAnsi="Times New Roman" w:cs="Times New Roman"/>
          <w:color w:val="666666"/>
          <w:sz w:val="28"/>
          <w:szCs w:val="28"/>
          <w:lang w:eastAsia="ru-RU"/>
        </w:rPr>
        <w:br/>
        <w:t>Если ребенок живет во вражде, он учится агрессивности.</w:t>
      </w:r>
      <w:r w:rsidRPr="006B3B84">
        <w:rPr>
          <w:rFonts w:ascii="Times New Roman" w:eastAsia="Times New Roman" w:hAnsi="Times New Roman" w:cs="Times New Roman"/>
          <w:color w:val="666666"/>
          <w:sz w:val="28"/>
          <w:szCs w:val="28"/>
          <w:lang w:eastAsia="ru-RU"/>
        </w:rPr>
        <w:br/>
        <w:t>Если ребенка высмеивают, он становится замкнутым.</w:t>
      </w:r>
      <w:r w:rsidRPr="006B3B84">
        <w:rPr>
          <w:rFonts w:ascii="Times New Roman" w:eastAsia="Times New Roman" w:hAnsi="Times New Roman" w:cs="Times New Roman"/>
          <w:color w:val="666666"/>
          <w:sz w:val="28"/>
          <w:szCs w:val="28"/>
          <w:lang w:eastAsia="ru-RU"/>
        </w:rPr>
        <w:br/>
        <w:t>Если ребенок растет в упреках, он учится жить с чувством вины.</w:t>
      </w:r>
      <w:r w:rsidRPr="006B3B84">
        <w:rPr>
          <w:rFonts w:ascii="Times New Roman" w:eastAsia="Times New Roman" w:hAnsi="Times New Roman" w:cs="Times New Roman"/>
          <w:color w:val="666666"/>
          <w:sz w:val="28"/>
          <w:szCs w:val="28"/>
          <w:lang w:eastAsia="ru-RU"/>
        </w:rPr>
        <w:br/>
        <w:t>Если ребенок растет в терпимости, он учится принимать</w:t>
      </w:r>
      <w:r w:rsidR="0077515C" w:rsidRPr="006B3B84">
        <w:rPr>
          <w:rFonts w:ascii="Times New Roman" w:eastAsia="Times New Roman" w:hAnsi="Times New Roman" w:cs="Times New Roman"/>
          <w:color w:val="666666"/>
          <w:sz w:val="28"/>
          <w:szCs w:val="28"/>
          <w:lang w:eastAsia="ru-RU"/>
        </w:rPr>
        <w:t xml:space="preserve"> и понимать </w:t>
      </w:r>
      <w:r w:rsidRPr="006B3B84">
        <w:rPr>
          <w:rFonts w:ascii="Times New Roman" w:eastAsia="Times New Roman" w:hAnsi="Times New Roman" w:cs="Times New Roman"/>
          <w:color w:val="666666"/>
          <w:sz w:val="28"/>
          <w:szCs w:val="28"/>
          <w:lang w:eastAsia="ru-RU"/>
        </w:rPr>
        <w:t xml:space="preserve"> других.</w:t>
      </w:r>
      <w:r w:rsidRPr="006B3B84">
        <w:rPr>
          <w:rFonts w:ascii="Times New Roman" w:eastAsia="Times New Roman" w:hAnsi="Times New Roman" w:cs="Times New Roman"/>
          <w:color w:val="666666"/>
          <w:sz w:val="28"/>
          <w:szCs w:val="28"/>
          <w:lang w:eastAsia="ru-RU"/>
        </w:rPr>
        <w:br/>
        <w:t>Если ребенка подбадривают, он учится верить в себя.</w:t>
      </w:r>
      <w:r w:rsidRPr="006B3B84">
        <w:rPr>
          <w:rFonts w:ascii="Times New Roman" w:eastAsia="Times New Roman" w:hAnsi="Times New Roman" w:cs="Times New Roman"/>
          <w:color w:val="666666"/>
          <w:sz w:val="28"/>
          <w:szCs w:val="28"/>
          <w:lang w:eastAsia="ru-RU"/>
        </w:rPr>
        <w:br/>
        <w:t>Если ребенок растет в честности, он учится быть справедливым.</w:t>
      </w:r>
      <w:r w:rsidRPr="006B3B84">
        <w:rPr>
          <w:rFonts w:ascii="Times New Roman" w:eastAsia="Times New Roman" w:hAnsi="Times New Roman" w:cs="Times New Roman"/>
          <w:color w:val="666666"/>
          <w:sz w:val="28"/>
          <w:szCs w:val="28"/>
          <w:lang w:eastAsia="ru-RU"/>
        </w:rPr>
        <w:br/>
        <w:t>Если ребенок растет в безопа</w:t>
      </w:r>
      <w:r w:rsidR="0077515C" w:rsidRPr="006B3B84">
        <w:rPr>
          <w:rFonts w:ascii="Times New Roman" w:eastAsia="Times New Roman" w:hAnsi="Times New Roman" w:cs="Times New Roman"/>
          <w:color w:val="666666"/>
          <w:sz w:val="28"/>
          <w:szCs w:val="28"/>
          <w:lang w:eastAsia="ru-RU"/>
        </w:rPr>
        <w:t>сности, он учится верить в себя, в людей.</w:t>
      </w:r>
      <w:r w:rsidRPr="006B3B84">
        <w:rPr>
          <w:rFonts w:ascii="Times New Roman" w:eastAsia="Times New Roman" w:hAnsi="Times New Roman" w:cs="Times New Roman"/>
          <w:color w:val="666666"/>
          <w:sz w:val="28"/>
          <w:szCs w:val="28"/>
          <w:lang w:eastAsia="ru-RU"/>
        </w:rPr>
        <w:br/>
        <w:t>Если ребенок живет в понимании и дружелюбии, он учится находить любовь в этом мире.</w:t>
      </w:r>
    </w:p>
    <w:p w:rsidR="0077515C" w:rsidRPr="006B3B84" w:rsidRDefault="0077515C" w:rsidP="008E70D2">
      <w:pPr>
        <w:spacing w:after="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Если ребенка хвалят, он учится быть благородным.</w:t>
      </w:r>
      <w:r w:rsidRPr="006B3B84">
        <w:rPr>
          <w:rFonts w:ascii="Times New Roman" w:eastAsia="Times New Roman" w:hAnsi="Times New Roman" w:cs="Times New Roman"/>
          <w:color w:val="666666"/>
          <w:sz w:val="28"/>
          <w:szCs w:val="28"/>
          <w:lang w:eastAsia="ru-RU"/>
        </w:rPr>
        <w:br/>
        <w:t>Если ребенка поддерживают, он учится ценить себя.</w:t>
      </w:r>
    </w:p>
    <w:p w:rsidR="00272830" w:rsidRPr="006B3B84" w:rsidRDefault="00AE6BFE" w:rsidP="00272830">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color w:val="666666"/>
          <w:sz w:val="28"/>
          <w:szCs w:val="28"/>
          <w:lang w:eastAsia="ru-RU"/>
        </w:rPr>
        <w:lastRenderedPageBreak/>
        <w:t>2. Непоследовательность родителей в обучении детей правилам и нормам поведения.</w:t>
      </w:r>
      <w:r w:rsidRPr="006B3B84">
        <w:rPr>
          <w:rFonts w:ascii="Times New Roman" w:eastAsia="Times New Roman" w:hAnsi="Times New Roman" w:cs="Times New Roman"/>
          <w:color w:val="666666"/>
          <w:sz w:val="28"/>
          <w:szCs w:val="28"/>
          <w:lang w:eastAsia="ru-RU"/>
        </w:rPr>
        <w:t xml:space="preserve"> </w:t>
      </w:r>
    </w:p>
    <w:p w:rsidR="00AE6BFE" w:rsidRPr="006B3B84" w:rsidRDefault="00AE6BFE" w:rsidP="00272830">
      <w:pPr>
        <w:spacing w:before="240" w:after="240"/>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У детей формируется нравственный стержень поведения: сегодня родителям удобно говорить одно, и они же навязывают эту линию поведения детям, завтра им удобно говорить другое, и это другое тоже навязывается.</w:t>
      </w:r>
      <w:r w:rsidRPr="006B3B84">
        <w:rPr>
          <w:rFonts w:ascii="Times New Roman" w:eastAsia="Times New Roman" w:hAnsi="Times New Roman" w:cs="Times New Roman"/>
          <w:color w:val="666666"/>
          <w:sz w:val="28"/>
          <w:szCs w:val="28"/>
          <w:lang w:eastAsia="ru-RU"/>
        </w:rPr>
        <w:br/>
        <w:t>Это приводит к растерянности, озлоблению, агрессии против родителей и других людей.</w:t>
      </w:r>
      <w:r w:rsidRPr="006B3B84">
        <w:rPr>
          <w:rFonts w:ascii="Times New Roman" w:eastAsia="Times New Roman" w:hAnsi="Times New Roman" w:cs="Times New Roman"/>
          <w:color w:val="666666"/>
          <w:sz w:val="28"/>
          <w:szCs w:val="28"/>
          <w:lang w:eastAsia="ru-RU"/>
        </w:rPr>
        <w:br/>
        <w:t>Если говорить о современном мире, то можно сказать, что он страшный, жестокий, разобщенный. В нашем мире страшно жить: страшно потерять сознание на улице, страшно идти вечером домой, страшно открывать дверь незнакомцу, страшно лететь на самолете. Но еще страшнее от мысли, что и наши дети, и наши внуки всю свою жизнь будут испытывать чувство недоверия и нетерпимости по отношению к окружающим. Поэтому в последнее время все чаще и чаще возникают разговоры о толерантном мире, т.е. мире без насилия и жестокости, мире, в котором самой главной ценностью является неповторимая и неприкосновенная человеческая личность. Но просто разбрасываться красивыми словами, конечно, недостаточно. Толерантность нужно воспитывать. Отсюда – ряд правил воспитания, связанные с темой нашего собрания:</w:t>
      </w:r>
    </w:p>
    <w:p w:rsidR="00AE6BFE" w:rsidRPr="006B3B84" w:rsidRDefault="00AE6BFE" w:rsidP="00272830">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1. Учитесь слушать и слышать своего ребенка.</w:t>
      </w:r>
      <w:r w:rsidRPr="006B3B84">
        <w:rPr>
          <w:rFonts w:ascii="Times New Roman" w:eastAsia="Times New Roman" w:hAnsi="Times New Roman" w:cs="Times New Roman"/>
          <w:color w:val="666666"/>
          <w:sz w:val="28"/>
          <w:szCs w:val="28"/>
          <w:lang w:eastAsia="ru-RU"/>
        </w:rPr>
        <w:br/>
        <w:t>2. Постарайтесь сделать так, чтобы только вы снимали его эмоциональное</w:t>
      </w:r>
      <w:r w:rsidRPr="006B3B84">
        <w:rPr>
          <w:rFonts w:ascii="Times New Roman" w:eastAsia="Times New Roman" w:hAnsi="Times New Roman" w:cs="Times New Roman"/>
          <w:color w:val="666666"/>
          <w:sz w:val="28"/>
          <w:szCs w:val="28"/>
          <w:lang w:eastAsia="ru-RU"/>
        </w:rPr>
        <w:br/>
        <w:t>напряжение.</w:t>
      </w:r>
      <w:r w:rsidRPr="006B3B84">
        <w:rPr>
          <w:rFonts w:ascii="Times New Roman" w:eastAsia="Times New Roman" w:hAnsi="Times New Roman" w:cs="Times New Roman"/>
          <w:color w:val="666666"/>
          <w:sz w:val="28"/>
          <w:szCs w:val="28"/>
          <w:lang w:eastAsia="ru-RU"/>
        </w:rPr>
        <w:br/>
        <w:t>3. Не запрещайте детям выражать отрицательные эмоции.</w:t>
      </w:r>
      <w:r w:rsidRPr="006B3B84">
        <w:rPr>
          <w:rFonts w:ascii="Times New Roman" w:eastAsia="Times New Roman" w:hAnsi="Times New Roman" w:cs="Times New Roman"/>
          <w:color w:val="666666"/>
          <w:sz w:val="28"/>
          <w:szCs w:val="28"/>
          <w:lang w:eastAsia="ru-RU"/>
        </w:rPr>
        <w:br/>
        <w:t>4. Умейте принять и любить его таким, каков он есть.</w:t>
      </w:r>
      <w:r w:rsidRPr="006B3B84">
        <w:rPr>
          <w:rFonts w:ascii="Times New Roman" w:eastAsia="Times New Roman" w:hAnsi="Times New Roman" w:cs="Times New Roman"/>
          <w:color w:val="666666"/>
          <w:sz w:val="28"/>
          <w:szCs w:val="28"/>
          <w:lang w:eastAsia="ru-RU"/>
        </w:rPr>
        <w:br/>
        <w:t xml:space="preserve">5. Повиновение, послушание и исполнительность будут там, где они предъявляются разумно. </w:t>
      </w:r>
      <w:proofErr w:type="gramStart"/>
      <w:r w:rsidRPr="006B3B84">
        <w:rPr>
          <w:rFonts w:ascii="Times New Roman" w:eastAsia="Times New Roman" w:hAnsi="Times New Roman" w:cs="Times New Roman"/>
          <w:color w:val="666666"/>
          <w:sz w:val="28"/>
          <w:szCs w:val="28"/>
          <w:lang w:eastAsia="ru-RU"/>
        </w:rPr>
        <w:t>В этом случае в ребёнке будут черты толерантной личности</w:t>
      </w:r>
      <w:r w:rsidRPr="006B3B84">
        <w:rPr>
          <w:rFonts w:ascii="Times New Roman" w:eastAsia="Times New Roman" w:hAnsi="Times New Roman" w:cs="Times New Roman"/>
          <w:color w:val="666666"/>
          <w:sz w:val="28"/>
          <w:szCs w:val="28"/>
          <w:lang w:eastAsia="ru-RU"/>
        </w:rPr>
        <w:br/>
        <w:t>- терпение</w:t>
      </w:r>
      <w:r w:rsidRPr="006B3B84">
        <w:rPr>
          <w:rFonts w:ascii="Times New Roman" w:eastAsia="Times New Roman" w:hAnsi="Times New Roman" w:cs="Times New Roman"/>
          <w:color w:val="666666"/>
          <w:sz w:val="28"/>
          <w:szCs w:val="28"/>
          <w:lang w:eastAsia="ru-RU"/>
        </w:rPr>
        <w:br/>
        <w:t>- умение владеть собой</w:t>
      </w:r>
      <w:r w:rsidRPr="006B3B84">
        <w:rPr>
          <w:rFonts w:ascii="Times New Roman" w:eastAsia="Times New Roman" w:hAnsi="Times New Roman" w:cs="Times New Roman"/>
          <w:color w:val="666666"/>
          <w:sz w:val="28"/>
          <w:szCs w:val="28"/>
          <w:lang w:eastAsia="ru-RU"/>
        </w:rPr>
        <w:br/>
        <w:t>- доверие</w:t>
      </w:r>
      <w:r w:rsidRPr="006B3B84">
        <w:rPr>
          <w:rFonts w:ascii="Times New Roman" w:eastAsia="Times New Roman" w:hAnsi="Times New Roman" w:cs="Times New Roman"/>
          <w:color w:val="666666"/>
          <w:sz w:val="28"/>
          <w:szCs w:val="28"/>
          <w:lang w:eastAsia="ru-RU"/>
        </w:rPr>
        <w:br/>
        <w:t>- чуткость</w:t>
      </w:r>
      <w:r w:rsidRPr="006B3B84">
        <w:rPr>
          <w:rFonts w:ascii="Times New Roman" w:eastAsia="Times New Roman" w:hAnsi="Times New Roman" w:cs="Times New Roman"/>
          <w:color w:val="666666"/>
          <w:sz w:val="28"/>
          <w:szCs w:val="28"/>
          <w:lang w:eastAsia="ru-RU"/>
        </w:rPr>
        <w:br/>
        <w:t>- способность к сопереживанию</w:t>
      </w:r>
      <w:r w:rsidRPr="006B3B84">
        <w:rPr>
          <w:rFonts w:ascii="Times New Roman" w:eastAsia="Times New Roman" w:hAnsi="Times New Roman" w:cs="Times New Roman"/>
          <w:color w:val="666666"/>
          <w:sz w:val="28"/>
          <w:szCs w:val="28"/>
          <w:lang w:eastAsia="ru-RU"/>
        </w:rPr>
        <w:br/>
        <w:t>- снисходительность</w:t>
      </w:r>
      <w:r w:rsidRPr="006B3B84">
        <w:rPr>
          <w:rFonts w:ascii="Times New Roman" w:eastAsia="Times New Roman" w:hAnsi="Times New Roman" w:cs="Times New Roman"/>
          <w:color w:val="666666"/>
          <w:sz w:val="28"/>
          <w:szCs w:val="28"/>
          <w:lang w:eastAsia="ru-RU"/>
        </w:rPr>
        <w:br/>
        <w:t>- расположение к другим</w:t>
      </w:r>
      <w:r w:rsidRPr="006B3B84">
        <w:rPr>
          <w:rFonts w:ascii="Times New Roman" w:eastAsia="Times New Roman" w:hAnsi="Times New Roman" w:cs="Times New Roman"/>
          <w:color w:val="666666"/>
          <w:sz w:val="28"/>
          <w:szCs w:val="28"/>
          <w:lang w:eastAsia="ru-RU"/>
        </w:rPr>
        <w:br/>
        <w:t>- чувство юмора</w:t>
      </w:r>
      <w:r w:rsidRPr="006B3B84">
        <w:rPr>
          <w:rFonts w:ascii="Times New Roman" w:eastAsia="Times New Roman" w:hAnsi="Times New Roman" w:cs="Times New Roman"/>
          <w:color w:val="666666"/>
          <w:sz w:val="28"/>
          <w:szCs w:val="28"/>
          <w:lang w:eastAsia="ru-RU"/>
        </w:rPr>
        <w:br/>
        <w:t>- терпимость к различиям</w:t>
      </w:r>
      <w:r w:rsidRPr="006B3B84">
        <w:rPr>
          <w:rFonts w:ascii="Times New Roman" w:eastAsia="Times New Roman" w:hAnsi="Times New Roman" w:cs="Times New Roman"/>
          <w:color w:val="666666"/>
          <w:sz w:val="28"/>
          <w:szCs w:val="28"/>
          <w:lang w:eastAsia="ru-RU"/>
        </w:rPr>
        <w:br/>
        <w:t>- доброжелательность</w:t>
      </w:r>
      <w:r w:rsidRPr="006B3B84">
        <w:rPr>
          <w:rFonts w:ascii="Times New Roman" w:eastAsia="Times New Roman" w:hAnsi="Times New Roman" w:cs="Times New Roman"/>
          <w:color w:val="666666"/>
          <w:sz w:val="28"/>
          <w:szCs w:val="28"/>
          <w:lang w:eastAsia="ru-RU"/>
        </w:rPr>
        <w:br/>
        <w:t>- гуманизм</w:t>
      </w: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color w:val="666666"/>
          <w:sz w:val="28"/>
          <w:szCs w:val="28"/>
          <w:lang w:eastAsia="ru-RU"/>
        </w:rPr>
        <w:lastRenderedPageBreak/>
        <w:t>- любознательность</w:t>
      </w:r>
      <w:r w:rsidRPr="006B3B84">
        <w:rPr>
          <w:rFonts w:ascii="Times New Roman" w:eastAsia="Times New Roman" w:hAnsi="Times New Roman" w:cs="Times New Roman"/>
          <w:color w:val="666666"/>
          <w:sz w:val="28"/>
          <w:szCs w:val="28"/>
          <w:lang w:eastAsia="ru-RU"/>
        </w:rPr>
        <w:br/>
        <w:t>- умение слушать</w:t>
      </w:r>
      <w:r w:rsidRPr="006B3B84">
        <w:rPr>
          <w:rFonts w:ascii="Times New Roman" w:eastAsia="Times New Roman" w:hAnsi="Times New Roman" w:cs="Times New Roman"/>
          <w:color w:val="666666"/>
          <w:sz w:val="28"/>
          <w:szCs w:val="28"/>
          <w:lang w:eastAsia="ru-RU"/>
        </w:rPr>
        <w:br/>
        <w:t>- несклонность осуждать других</w:t>
      </w:r>
      <w:r w:rsidR="00272830" w:rsidRPr="006B3B84">
        <w:rPr>
          <w:rFonts w:ascii="Times New Roman" w:eastAsia="Times New Roman" w:hAnsi="Times New Roman" w:cs="Times New Roman"/>
          <w:color w:val="666666"/>
          <w:sz w:val="28"/>
          <w:szCs w:val="28"/>
          <w:lang w:eastAsia="ru-RU"/>
        </w:rPr>
        <w:t>.</w:t>
      </w:r>
      <w:proofErr w:type="gramEnd"/>
      <w:r w:rsidR="00272830" w:rsidRPr="006B3B84">
        <w:rPr>
          <w:rFonts w:ascii="Times New Roman" w:eastAsia="Times New Roman" w:hAnsi="Times New Roman" w:cs="Times New Roman"/>
          <w:color w:val="666666"/>
          <w:sz w:val="28"/>
          <w:szCs w:val="28"/>
          <w:lang w:eastAsia="ru-RU"/>
        </w:rPr>
        <w:t xml:space="preserve"> </w:t>
      </w:r>
      <w:r w:rsidRPr="006B3B84">
        <w:rPr>
          <w:rFonts w:ascii="Times New Roman" w:eastAsia="Times New Roman" w:hAnsi="Times New Roman" w:cs="Times New Roman"/>
          <w:color w:val="666666"/>
          <w:sz w:val="28"/>
          <w:szCs w:val="28"/>
          <w:lang w:eastAsia="ru-RU"/>
        </w:rPr>
        <w:br/>
      </w:r>
      <w:r w:rsidRPr="006B3B84">
        <w:rPr>
          <w:rFonts w:ascii="Times New Roman" w:eastAsia="Times New Roman" w:hAnsi="Times New Roman" w:cs="Times New Roman"/>
          <w:color w:val="666666"/>
          <w:sz w:val="28"/>
          <w:szCs w:val="28"/>
          <w:lang w:eastAsia="ru-RU"/>
        </w:rPr>
        <w:br/>
        <w:t>Хотелось бы, чтобы в вашей семье всегда царила доброта, уважение, взаимопонимание, не было бы ни ссор, ни ругани. А что же для этого нужно?</w:t>
      </w:r>
    </w:p>
    <w:p w:rsidR="00AE6BFE" w:rsidRPr="006B3B84" w:rsidRDefault="00AE6BFE"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p>
    <w:p w:rsidR="00FD387B" w:rsidRPr="006B3B84" w:rsidRDefault="00AE6BFE" w:rsidP="00FD387B">
      <w:pPr>
        <w:spacing w:before="240" w:after="240"/>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Китайская притча «Ладная семья»</w:t>
      </w:r>
      <w:r w:rsidRPr="006B3B84">
        <w:rPr>
          <w:rFonts w:ascii="Times New Roman" w:eastAsia="Times New Roman" w:hAnsi="Times New Roman" w:cs="Times New Roman"/>
          <w:color w:val="666666"/>
          <w:sz w:val="28"/>
          <w:szCs w:val="28"/>
          <w:lang w:eastAsia="ru-RU"/>
        </w:rPr>
        <w:b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w:t>
      </w:r>
      <w:proofErr w:type="gramStart"/>
      <w:r w:rsidRPr="006B3B84">
        <w:rPr>
          <w:rFonts w:ascii="Times New Roman" w:eastAsia="Times New Roman" w:hAnsi="Times New Roman" w:cs="Times New Roman"/>
          <w:color w:val="666666"/>
          <w:sz w:val="28"/>
          <w:szCs w:val="28"/>
          <w:lang w:eastAsia="ru-RU"/>
        </w:rPr>
        <w:t>стал что-то писать писал</w:t>
      </w:r>
      <w:proofErr w:type="gramEnd"/>
      <w:r w:rsidRPr="006B3B84">
        <w:rPr>
          <w:rFonts w:ascii="Times New Roman" w:eastAsia="Times New Roman" w:hAnsi="Times New Roman" w:cs="Times New Roman"/>
          <w:color w:val="666666"/>
          <w:sz w:val="28"/>
          <w:szCs w:val="28"/>
          <w:lang w:eastAsia="ru-RU"/>
        </w:rPr>
        <w:t xml:space="preserve">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r w:rsidRPr="006B3B84">
        <w:rPr>
          <w:rFonts w:ascii="Times New Roman" w:eastAsia="Times New Roman" w:hAnsi="Times New Roman" w:cs="Times New Roman"/>
          <w:color w:val="666666"/>
          <w:sz w:val="28"/>
          <w:szCs w:val="28"/>
          <w:lang w:eastAsia="ru-RU"/>
        </w:rPr>
        <w:br/>
        <w:t>любовь;</w:t>
      </w:r>
      <w:r w:rsidRPr="006B3B84">
        <w:rPr>
          <w:rFonts w:ascii="Times New Roman" w:eastAsia="Times New Roman" w:hAnsi="Times New Roman" w:cs="Times New Roman"/>
          <w:color w:val="666666"/>
          <w:sz w:val="28"/>
          <w:szCs w:val="28"/>
          <w:lang w:eastAsia="ru-RU"/>
        </w:rPr>
        <w:br/>
        <w:t>прощение;</w:t>
      </w:r>
      <w:r w:rsidRPr="006B3B84">
        <w:rPr>
          <w:rFonts w:ascii="Times New Roman" w:eastAsia="Times New Roman" w:hAnsi="Times New Roman" w:cs="Times New Roman"/>
          <w:color w:val="666666"/>
          <w:sz w:val="28"/>
          <w:szCs w:val="28"/>
          <w:lang w:eastAsia="ru-RU"/>
        </w:rPr>
        <w:br/>
        <w:t>терпение.</w:t>
      </w:r>
      <w:r w:rsidRPr="006B3B84">
        <w:rPr>
          <w:rFonts w:ascii="Times New Roman" w:eastAsia="Times New Roman" w:hAnsi="Times New Roman" w:cs="Times New Roman"/>
          <w:color w:val="666666"/>
          <w:sz w:val="28"/>
          <w:szCs w:val="28"/>
          <w:lang w:eastAsia="ru-RU"/>
        </w:rPr>
        <w:br/>
        <w:t>И в конце листа: сто раз любовь, сто раз прощение, сто раз терпение. Прочел владыка и спросил:</w:t>
      </w:r>
      <w:r w:rsidRPr="006B3B84">
        <w:rPr>
          <w:rFonts w:ascii="Times New Roman" w:eastAsia="Times New Roman" w:hAnsi="Times New Roman" w:cs="Times New Roman"/>
          <w:color w:val="666666"/>
          <w:sz w:val="28"/>
          <w:szCs w:val="28"/>
          <w:lang w:eastAsia="ru-RU"/>
        </w:rPr>
        <w:br/>
        <w:t>- И все?</w:t>
      </w:r>
      <w:r w:rsidRPr="006B3B84">
        <w:rPr>
          <w:rFonts w:ascii="Times New Roman" w:eastAsia="Times New Roman" w:hAnsi="Times New Roman" w:cs="Times New Roman"/>
          <w:color w:val="666666"/>
          <w:sz w:val="28"/>
          <w:szCs w:val="28"/>
          <w:lang w:eastAsia="ru-RU"/>
        </w:rPr>
        <w:br/>
        <w:t>- Да, - ответил старик, - это и есть основа жизни всякой хорошей семьи.</w:t>
      </w:r>
      <w:r w:rsidRPr="006B3B84">
        <w:rPr>
          <w:rFonts w:ascii="Times New Roman" w:eastAsia="Times New Roman" w:hAnsi="Times New Roman" w:cs="Times New Roman"/>
          <w:color w:val="666666"/>
          <w:sz w:val="28"/>
          <w:szCs w:val="28"/>
          <w:lang w:eastAsia="ru-RU"/>
        </w:rPr>
        <w:br/>
        <w:t>И, подумав, добавил:</w:t>
      </w:r>
      <w:r w:rsidRPr="006B3B84">
        <w:rPr>
          <w:rFonts w:ascii="Times New Roman" w:eastAsia="Times New Roman" w:hAnsi="Times New Roman" w:cs="Times New Roman"/>
          <w:color w:val="666666"/>
          <w:sz w:val="28"/>
          <w:szCs w:val="28"/>
          <w:lang w:eastAsia="ru-RU"/>
        </w:rPr>
        <w:br/>
        <w:t>- И мира тоже.</w:t>
      </w:r>
      <w:r w:rsidRPr="006B3B84">
        <w:rPr>
          <w:rFonts w:ascii="Times New Roman" w:eastAsia="Times New Roman" w:hAnsi="Times New Roman" w:cs="Times New Roman"/>
          <w:color w:val="666666"/>
          <w:sz w:val="28"/>
          <w:szCs w:val="28"/>
          <w:lang w:eastAsia="ru-RU"/>
        </w:rPr>
        <w:br/>
      </w:r>
    </w:p>
    <w:p w:rsidR="00AE6BFE" w:rsidRPr="006B3B84" w:rsidRDefault="00AE6BFE" w:rsidP="00AE6BFE">
      <w:pPr>
        <w:spacing w:before="240" w:after="240" w:line="240" w:lineRule="auto"/>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Наше собрание близится к концу. </w:t>
      </w:r>
    </w:p>
    <w:p w:rsidR="008E70D2" w:rsidRDefault="00AE6BFE"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p>
    <w:p w:rsidR="008E70D2" w:rsidRDefault="008E70D2" w:rsidP="00AE6BFE">
      <w:pPr>
        <w:spacing w:before="240" w:after="240" w:line="240" w:lineRule="auto"/>
        <w:jc w:val="both"/>
        <w:rPr>
          <w:rFonts w:ascii="Times New Roman" w:eastAsia="Times New Roman" w:hAnsi="Times New Roman" w:cs="Times New Roman"/>
          <w:color w:val="666666"/>
          <w:sz w:val="28"/>
          <w:szCs w:val="28"/>
          <w:lang w:eastAsia="ru-RU"/>
        </w:rPr>
      </w:pPr>
    </w:p>
    <w:p w:rsidR="008E70D2" w:rsidRDefault="008E70D2" w:rsidP="00AE6BFE">
      <w:pPr>
        <w:spacing w:before="240" w:after="240" w:line="240" w:lineRule="auto"/>
        <w:jc w:val="both"/>
        <w:rPr>
          <w:rFonts w:ascii="Times New Roman" w:eastAsia="Times New Roman" w:hAnsi="Times New Roman" w:cs="Times New Roman"/>
          <w:color w:val="666666"/>
          <w:sz w:val="28"/>
          <w:szCs w:val="28"/>
          <w:lang w:eastAsia="ru-RU"/>
        </w:rPr>
      </w:pPr>
    </w:p>
    <w:p w:rsidR="00AE6BFE" w:rsidRPr="006B3B84" w:rsidRDefault="00395542" w:rsidP="00AE6BFE">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lastRenderedPageBreak/>
        <w:t>17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Бывают дни, годы, </w:t>
      </w:r>
      <w:proofErr w:type="gramStart"/>
      <w:r w:rsidRPr="006B3B84">
        <w:rPr>
          <w:rFonts w:ascii="Times New Roman" w:eastAsia="Times New Roman" w:hAnsi="Times New Roman" w:cs="Times New Roman"/>
          <w:color w:val="666666"/>
          <w:sz w:val="28"/>
          <w:szCs w:val="28"/>
          <w:lang w:eastAsia="ru-RU"/>
        </w:rPr>
        <w:t>десятилетия</w:t>
      </w:r>
      <w:proofErr w:type="gramEnd"/>
      <w:r w:rsidRPr="006B3B84">
        <w:rPr>
          <w:rFonts w:ascii="Times New Roman" w:eastAsia="Times New Roman" w:hAnsi="Times New Roman" w:cs="Times New Roman"/>
          <w:color w:val="666666"/>
          <w:sz w:val="28"/>
          <w:szCs w:val="28"/>
          <w:lang w:eastAsia="ru-RU"/>
        </w:rPr>
        <w:t>… когда сложно.</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18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xml:space="preserve">Бывают секунды. </w:t>
      </w:r>
      <w:proofErr w:type="gramStart"/>
      <w:r w:rsidRPr="006B3B84">
        <w:rPr>
          <w:rFonts w:ascii="Times New Roman" w:eastAsia="Times New Roman" w:hAnsi="Times New Roman" w:cs="Times New Roman"/>
          <w:color w:val="666666"/>
          <w:sz w:val="28"/>
          <w:szCs w:val="28"/>
          <w:lang w:eastAsia="ru-RU"/>
        </w:rPr>
        <w:t>Минуты</w:t>
      </w:r>
      <w:proofErr w:type="gramEnd"/>
      <w:r w:rsidRPr="006B3B84">
        <w:rPr>
          <w:rFonts w:ascii="Times New Roman" w:eastAsia="Times New Roman" w:hAnsi="Times New Roman" w:cs="Times New Roman"/>
          <w:color w:val="666666"/>
          <w:sz w:val="28"/>
          <w:szCs w:val="28"/>
          <w:lang w:eastAsia="ru-RU"/>
        </w:rPr>
        <w:t>… от которых зависит очень многое.</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19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И в эти секунды нельзя допустить ошибку… иначе после этого не останется ничего, кроме боли.</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20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И в эти минуты так важно сказать главные слова, вспомнить, что есть нечто большее.</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21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Любовь к человеку просто за то, что он человек.</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22 СЛАЙД</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Ради поколений мы жмём друг другу руки и строим мосты.</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color w:val="666666"/>
          <w:sz w:val="28"/>
          <w:szCs w:val="28"/>
          <w:lang w:eastAsia="ru-RU"/>
        </w:rPr>
        <w:t> </w:t>
      </w:r>
      <w:r w:rsidRPr="006B3B84">
        <w:rPr>
          <w:rFonts w:ascii="Times New Roman" w:eastAsia="Times New Roman" w:hAnsi="Times New Roman" w:cs="Times New Roman"/>
          <w:b/>
          <w:color w:val="666666"/>
          <w:sz w:val="28"/>
          <w:szCs w:val="28"/>
          <w:u w:val="single"/>
          <w:lang w:eastAsia="ru-RU"/>
        </w:rPr>
        <w:t>23 СЛАЙД</w:t>
      </w:r>
    </w:p>
    <w:p w:rsidR="0033590F" w:rsidRPr="006B3B84" w:rsidRDefault="0033590F" w:rsidP="0033590F">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Cs/>
          <w:color w:val="666666"/>
          <w:sz w:val="28"/>
          <w:szCs w:val="28"/>
          <w:lang w:eastAsia="ru-RU"/>
        </w:rPr>
        <w:t>Россия – наша общая Родина!</w:t>
      </w:r>
    </w:p>
    <w:p w:rsidR="0033590F" w:rsidRPr="006B3B84" w:rsidRDefault="0033590F" w:rsidP="0033590F">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Cs/>
          <w:color w:val="666666"/>
          <w:sz w:val="28"/>
          <w:szCs w:val="28"/>
          <w:lang w:eastAsia="ru-RU"/>
        </w:rPr>
        <w:t>Наши дети - наша жизнь! Их жизнь в наших руках. Поможем им не быть вовлеченными в бессмысленные агрессивные действия провокаторов и сохранить свои хрупкие жизни.</w:t>
      </w:r>
    </w:p>
    <w:p w:rsidR="00395542" w:rsidRPr="006B3B84" w:rsidRDefault="00395542" w:rsidP="00395542">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24 СЛАЙД</w:t>
      </w:r>
    </w:p>
    <w:p w:rsidR="00395542" w:rsidRPr="006B3B84" w:rsidRDefault="00522EC4"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Cs/>
          <w:color w:val="666666"/>
          <w:sz w:val="28"/>
          <w:szCs w:val="28"/>
          <w:lang w:eastAsia="ru-RU"/>
        </w:rPr>
        <w:t>Наша земля – это место, где мы можем любить друг друга, соблюдать традиции и продолжать начатую нами историю, основанную на принципах толерантности.</w:t>
      </w:r>
    </w:p>
    <w:p w:rsidR="00FD387B" w:rsidRPr="006B3B84" w:rsidRDefault="00FD387B" w:rsidP="00FD387B">
      <w:pPr>
        <w:spacing w:before="240" w:after="240" w:line="240" w:lineRule="auto"/>
        <w:jc w:val="both"/>
        <w:rPr>
          <w:rFonts w:ascii="Times New Roman" w:eastAsia="Times New Roman" w:hAnsi="Times New Roman" w:cs="Times New Roman"/>
          <w:b/>
          <w:color w:val="666666"/>
          <w:sz w:val="28"/>
          <w:szCs w:val="28"/>
          <w:u w:val="single"/>
          <w:lang w:eastAsia="ru-RU"/>
        </w:rPr>
      </w:pPr>
      <w:r w:rsidRPr="006B3B84">
        <w:rPr>
          <w:rFonts w:ascii="Times New Roman" w:eastAsia="Times New Roman" w:hAnsi="Times New Roman" w:cs="Times New Roman"/>
          <w:b/>
          <w:color w:val="666666"/>
          <w:sz w:val="28"/>
          <w:szCs w:val="28"/>
          <w:u w:val="single"/>
          <w:lang w:eastAsia="ru-RU"/>
        </w:rPr>
        <w:t>25 СЛАЙД</w:t>
      </w:r>
    </w:p>
    <w:p w:rsidR="00FD387B" w:rsidRPr="006B3B84" w:rsidRDefault="00FD387B" w:rsidP="00FD387B">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Cs/>
          <w:color w:val="666666"/>
          <w:sz w:val="28"/>
          <w:szCs w:val="28"/>
          <w:lang w:eastAsia="ru-RU"/>
        </w:rPr>
        <w:t>Мы получим больше, чем отдадим, если будем чаще вспоминать про то, что нас соединяет, про то, что человек становится Человеком только благодаря другому человеку.</w:t>
      </w:r>
      <w:r w:rsidRPr="006B3B84">
        <w:rPr>
          <w:rFonts w:ascii="Times New Roman" w:eastAsia="Times New Roman" w:hAnsi="Times New Roman" w:cs="Times New Roman"/>
          <w:color w:val="666666"/>
          <w:sz w:val="28"/>
          <w:szCs w:val="28"/>
          <w:lang w:eastAsia="ru-RU"/>
        </w:rPr>
        <w:t xml:space="preserve"> </w:t>
      </w:r>
    </w:p>
    <w:p w:rsidR="00FD387B" w:rsidRPr="006B3B84" w:rsidRDefault="00FD387B" w:rsidP="00FD387B">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Cs/>
          <w:color w:val="666666"/>
          <w:sz w:val="28"/>
          <w:szCs w:val="28"/>
          <w:lang w:eastAsia="ru-RU"/>
        </w:rPr>
        <w:t>Мы живем, потому что мы разные.</w:t>
      </w:r>
    </w:p>
    <w:p w:rsidR="00FD387B" w:rsidRPr="006B3B84" w:rsidRDefault="00FD387B" w:rsidP="00FD387B">
      <w:pPr>
        <w:spacing w:before="240" w:after="240" w:line="240" w:lineRule="auto"/>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lastRenderedPageBreak/>
        <w:t>Мы вместе должны помочь нашим детям овладеть навыками общения, умением критически мыслить, знаниями в области культуры, политики, прав человека, национальных отношений.</w:t>
      </w:r>
      <w:r w:rsidRPr="006B3B84">
        <w:rPr>
          <w:rFonts w:ascii="Times New Roman" w:eastAsia="Times New Roman" w:hAnsi="Times New Roman" w:cs="Times New Roman"/>
          <w:color w:val="666666"/>
          <w:sz w:val="28"/>
          <w:szCs w:val="28"/>
          <w:lang w:eastAsia="ru-RU"/>
        </w:rPr>
        <w:br/>
        <w:t>Однако вряд ли можно говорить о том, что у наших детей в результате наших совместных усилий толерантная позиция сформируется быстро. Ведь всякая жизненная позиция требует значительного времени, необходимого жизненного опыта. Процесс этот не завершается никогда. И это позволяет нам надеяться на успех.</w:t>
      </w:r>
    </w:p>
    <w:p w:rsidR="00395542" w:rsidRPr="006B3B84" w:rsidRDefault="00395542" w:rsidP="00AE6BFE">
      <w:pPr>
        <w:spacing w:before="240" w:after="240" w:line="240" w:lineRule="auto"/>
        <w:jc w:val="both"/>
        <w:rPr>
          <w:rFonts w:ascii="Times New Roman" w:eastAsia="Times New Roman" w:hAnsi="Times New Roman" w:cs="Times New Roman"/>
          <w:color w:val="666666"/>
          <w:sz w:val="28"/>
          <w:szCs w:val="28"/>
          <w:lang w:eastAsia="ru-RU"/>
        </w:rPr>
      </w:pPr>
    </w:p>
    <w:p w:rsidR="00AE6BFE" w:rsidRPr="006B3B84" w:rsidRDefault="00AE6BFE" w:rsidP="00AE6BFE">
      <w:pPr>
        <w:spacing w:before="240" w:after="240" w:line="240" w:lineRule="auto"/>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b/>
          <w:bCs/>
          <w:color w:val="666666"/>
          <w:sz w:val="28"/>
          <w:szCs w:val="28"/>
          <w:lang w:eastAsia="ru-RU"/>
        </w:rPr>
        <w:t>Решение родительского собрания</w:t>
      </w:r>
      <w:r w:rsidRPr="006B3B84">
        <w:rPr>
          <w:rFonts w:ascii="Times New Roman" w:eastAsia="Times New Roman" w:hAnsi="Times New Roman" w:cs="Times New Roman"/>
          <w:color w:val="666666"/>
          <w:sz w:val="28"/>
          <w:szCs w:val="28"/>
          <w:lang w:eastAsia="ru-RU"/>
        </w:rPr>
        <w:br/>
      </w:r>
      <w:bookmarkStart w:id="0" w:name="_GoBack"/>
      <w:bookmarkEnd w:id="0"/>
    </w:p>
    <w:p w:rsidR="00AE6BFE" w:rsidRPr="006B3B84" w:rsidRDefault="00AE6BFE" w:rsidP="00AE6BFE">
      <w:pPr>
        <w:spacing w:before="240" w:after="240" w:line="240" w:lineRule="auto"/>
        <w:jc w:val="both"/>
        <w:rPr>
          <w:rFonts w:ascii="Times New Roman" w:eastAsia="Times New Roman" w:hAnsi="Times New Roman" w:cs="Times New Roman"/>
          <w:color w:val="666666"/>
          <w:sz w:val="28"/>
          <w:szCs w:val="28"/>
          <w:lang w:eastAsia="ru-RU"/>
        </w:rPr>
      </w:pPr>
      <w:r w:rsidRPr="006B3B84">
        <w:rPr>
          <w:rFonts w:ascii="Times New Roman" w:eastAsia="Times New Roman" w:hAnsi="Times New Roman" w:cs="Times New Roman"/>
          <w:color w:val="666666"/>
          <w:sz w:val="28"/>
          <w:szCs w:val="28"/>
          <w:lang w:eastAsia="ru-RU"/>
        </w:rPr>
        <w:t> </w:t>
      </w:r>
    </w:p>
    <w:p w:rsidR="00FD0E41" w:rsidRPr="006B3B84" w:rsidRDefault="00FD0E41">
      <w:pPr>
        <w:rPr>
          <w:rFonts w:ascii="Times New Roman" w:hAnsi="Times New Roman" w:cs="Times New Roman"/>
          <w:sz w:val="28"/>
          <w:szCs w:val="28"/>
        </w:rPr>
      </w:pPr>
    </w:p>
    <w:sectPr w:rsidR="00FD0E41" w:rsidRPr="006B3B84" w:rsidSect="00FD0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6BFE"/>
    <w:rsid w:val="000545AF"/>
    <w:rsid w:val="00080706"/>
    <w:rsid w:val="000F0E0F"/>
    <w:rsid w:val="00164D95"/>
    <w:rsid w:val="00174E10"/>
    <w:rsid w:val="00203E75"/>
    <w:rsid w:val="00204D9F"/>
    <w:rsid w:val="00272830"/>
    <w:rsid w:val="002F6F91"/>
    <w:rsid w:val="0033590F"/>
    <w:rsid w:val="0035371D"/>
    <w:rsid w:val="00362D6B"/>
    <w:rsid w:val="003852A7"/>
    <w:rsid w:val="00395542"/>
    <w:rsid w:val="003A639F"/>
    <w:rsid w:val="003F7294"/>
    <w:rsid w:val="004965C4"/>
    <w:rsid w:val="00497BF9"/>
    <w:rsid w:val="00522EC4"/>
    <w:rsid w:val="005C24D4"/>
    <w:rsid w:val="006042E1"/>
    <w:rsid w:val="00665E62"/>
    <w:rsid w:val="00692236"/>
    <w:rsid w:val="006A7B4B"/>
    <w:rsid w:val="006B3B84"/>
    <w:rsid w:val="00764B94"/>
    <w:rsid w:val="0077515C"/>
    <w:rsid w:val="007843F7"/>
    <w:rsid w:val="008058B4"/>
    <w:rsid w:val="008211E7"/>
    <w:rsid w:val="008E70D2"/>
    <w:rsid w:val="00955B1E"/>
    <w:rsid w:val="009A6DEA"/>
    <w:rsid w:val="00A408B0"/>
    <w:rsid w:val="00A55CC2"/>
    <w:rsid w:val="00AE55D4"/>
    <w:rsid w:val="00AE6BFE"/>
    <w:rsid w:val="00B15D31"/>
    <w:rsid w:val="00BF0E86"/>
    <w:rsid w:val="00C046CC"/>
    <w:rsid w:val="00C33049"/>
    <w:rsid w:val="00CF7369"/>
    <w:rsid w:val="00D141E5"/>
    <w:rsid w:val="00D257A7"/>
    <w:rsid w:val="00E0417A"/>
    <w:rsid w:val="00E27B66"/>
    <w:rsid w:val="00E35C16"/>
    <w:rsid w:val="00F84436"/>
    <w:rsid w:val="00F91A9A"/>
    <w:rsid w:val="00FA5BA7"/>
    <w:rsid w:val="00FD0E41"/>
    <w:rsid w:val="00FD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BFE"/>
    <w:rPr>
      <w:color w:val="0000FF"/>
      <w:u w:val="single"/>
    </w:rPr>
  </w:style>
  <w:style w:type="table" w:styleId="a4">
    <w:name w:val="Table Grid"/>
    <w:basedOn w:val="a1"/>
    <w:uiPriority w:val="59"/>
    <w:rsid w:val="00A40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18858">
      <w:bodyDiv w:val="1"/>
      <w:marLeft w:val="0"/>
      <w:marRight w:val="0"/>
      <w:marTop w:val="0"/>
      <w:marBottom w:val="0"/>
      <w:divBdr>
        <w:top w:val="none" w:sz="0" w:space="0" w:color="auto"/>
        <w:left w:val="none" w:sz="0" w:space="0" w:color="auto"/>
        <w:bottom w:val="none" w:sz="0" w:space="0" w:color="auto"/>
        <w:right w:val="none" w:sz="0" w:space="0" w:color="auto"/>
      </w:divBdr>
    </w:div>
    <w:div w:id="1086849855">
      <w:bodyDiv w:val="1"/>
      <w:marLeft w:val="0"/>
      <w:marRight w:val="0"/>
      <w:marTop w:val="0"/>
      <w:marBottom w:val="0"/>
      <w:divBdr>
        <w:top w:val="none" w:sz="0" w:space="0" w:color="auto"/>
        <w:left w:val="none" w:sz="0" w:space="0" w:color="auto"/>
        <w:bottom w:val="none" w:sz="0" w:space="0" w:color="auto"/>
        <w:right w:val="none" w:sz="0" w:space="0" w:color="auto"/>
      </w:divBdr>
    </w:div>
    <w:div w:id="1138229891">
      <w:bodyDiv w:val="1"/>
      <w:marLeft w:val="0"/>
      <w:marRight w:val="0"/>
      <w:marTop w:val="0"/>
      <w:marBottom w:val="0"/>
      <w:divBdr>
        <w:top w:val="none" w:sz="0" w:space="0" w:color="auto"/>
        <w:left w:val="none" w:sz="0" w:space="0" w:color="auto"/>
        <w:bottom w:val="none" w:sz="0" w:space="0" w:color="auto"/>
        <w:right w:val="none" w:sz="0" w:space="0" w:color="auto"/>
      </w:divBdr>
    </w:div>
    <w:div w:id="1466001120">
      <w:bodyDiv w:val="1"/>
      <w:marLeft w:val="0"/>
      <w:marRight w:val="0"/>
      <w:marTop w:val="0"/>
      <w:marBottom w:val="0"/>
      <w:divBdr>
        <w:top w:val="none" w:sz="0" w:space="0" w:color="auto"/>
        <w:left w:val="none" w:sz="0" w:space="0" w:color="auto"/>
        <w:bottom w:val="none" w:sz="0" w:space="0" w:color="auto"/>
        <w:right w:val="none" w:sz="0" w:space="0" w:color="auto"/>
      </w:divBdr>
    </w:div>
    <w:div w:id="1558855093">
      <w:bodyDiv w:val="1"/>
      <w:marLeft w:val="0"/>
      <w:marRight w:val="0"/>
      <w:marTop w:val="0"/>
      <w:marBottom w:val="0"/>
      <w:divBdr>
        <w:top w:val="none" w:sz="0" w:space="0" w:color="auto"/>
        <w:left w:val="none" w:sz="0" w:space="0" w:color="auto"/>
        <w:bottom w:val="none" w:sz="0" w:space="0" w:color="auto"/>
        <w:right w:val="none" w:sz="0" w:space="0" w:color="auto"/>
      </w:divBdr>
    </w:div>
    <w:div w:id="1577980605">
      <w:bodyDiv w:val="1"/>
      <w:marLeft w:val="0"/>
      <w:marRight w:val="0"/>
      <w:marTop w:val="0"/>
      <w:marBottom w:val="0"/>
      <w:divBdr>
        <w:top w:val="none" w:sz="0" w:space="0" w:color="auto"/>
        <w:left w:val="none" w:sz="0" w:space="0" w:color="auto"/>
        <w:bottom w:val="none" w:sz="0" w:space="0" w:color="auto"/>
        <w:right w:val="none" w:sz="0" w:space="0" w:color="auto"/>
      </w:divBdr>
    </w:div>
    <w:div w:id="18527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Угренёва</dc:creator>
  <cp:keywords/>
  <dc:description/>
  <cp:lastModifiedBy>Антон</cp:lastModifiedBy>
  <cp:revision>32</cp:revision>
  <dcterms:created xsi:type="dcterms:W3CDTF">2012-09-27T11:10:00Z</dcterms:created>
  <dcterms:modified xsi:type="dcterms:W3CDTF">2014-02-13T12:28:00Z</dcterms:modified>
</cp:coreProperties>
</file>