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r w:rsidRPr="002E5B5E">
        <w:rPr>
          <w:b/>
          <w:noProof/>
          <w:sz w:val="28"/>
          <w:szCs w:val="28"/>
        </w:rPr>
        <w:drawing>
          <wp:inline distT="0" distB="0" distL="0" distR="0">
            <wp:extent cx="4433770" cy="2044700"/>
            <wp:effectExtent l="19050" t="0" r="4880" b="0"/>
            <wp:docPr id="5" name="Рисунок 5" descr="1943_13"/>
            <wp:cNvGraphicFramePr/>
            <a:graphic xmlns:a="http://schemas.openxmlformats.org/drawingml/2006/main">
              <a:graphicData uri="http://schemas.openxmlformats.org/drawingml/2006/picture">
                <pic:pic xmlns:pic="http://schemas.openxmlformats.org/drawingml/2006/picture">
                  <pic:nvPicPr>
                    <pic:cNvPr id="92162" name="Picture 7" descr="1943_13"/>
                    <pic:cNvPicPr>
                      <a:picLocks noChangeAspect="1" noChangeArrowheads="1"/>
                    </pic:cNvPicPr>
                  </pic:nvPicPr>
                  <pic:blipFill>
                    <a:blip r:embed="rId6" cstate="print"/>
                    <a:srcRect/>
                    <a:stretch>
                      <a:fillRect/>
                    </a:stretch>
                  </pic:blipFill>
                  <pic:spPr bwMode="auto">
                    <a:xfrm>
                      <a:off x="0" y="0"/>
                      <a:ext cx="4435043" cy="2045287"/>
                    </a:xfrm>
                    <a:prstGeom prst="rect">
                      <a:avLst/>
                    </a:prstGeom>
                    <a:noFill/>
                    <a:ln w="9525">
                      <a:noFill/>
                      <a:miter lim="800000"/>
                      <a:headEnd/>
                      <a:tailEnd/>
                    </a:ln>
                  </pic:spPr>
                </pic:pic>
              </a:graphicData>
            </a:graphic>
          </wp:inline>
        </w:drawing>
      </w:r>
    </w:p>
    <w:p w:rsidR="002E5B5E" w:rsidRDefault="002E5B5E" w:rsidP="002E5B5E">
      <w:pPr>
        <w:jc w:val="center"/>
        <w:rPr>
          <w:b/>
          <w:sz w:val="28"/>
          <w:szCs w:val="28"/>
        </w:rPr>
      </w:pPr>
    </w:p>
    <w:p w:rsidR="002E5B5E" w:rsidRPr="002E5B5E" w:rsidRDefault="002E5B5E" w:rsidP="002E5B5E">
      <w:pPr>
        <w:jc w:val="center"/>
        <w:rPr>
          <w:b/>
          <w:sz w:val="56"/>
          <w:szCs w:val="56"/>
        </w:rPr>
      </w:pPr>
    </w:p>
    <w:p w:rsidR="002E5B5E" w:rsidRPr="002E5B5E" w:rsidRDefault="002E5B5E" w:rsidP="002E5B5E">
      <w:pPr>
        <w:jc w:val="center"/>
        <w:rPr>
          <w:b/>
          <w:sz w:val="56"/>
          <w:szCs w:val="56"/>
        </w:rPr>
      </w:pPr>
      <w:r w:rsidRPr="002E5B5E">
        <w:rPr>
          <w:b/>
          <w:sz w:val="56"/>
          <w:szCs w:val="56"/>
        </w:rPr>
        <w:t xml:space="preserve">«Вклад ученых </w:t>
      </w:r>
    </w:p>
    <w:p w:rsidR="002E5B5E" w:rsidRPr="002E5B5E" w:rsidRDefault="002E5B5E" w:rsidP="002E5B5E">
      <w:pPr>
        <w:jc w:val="center"/>
        <w:rPr>
          <w:b/>
          <w:sz w:val="56"/>
          <w:szCs w:val="56"/>
        </w:rPr>
      </w:pPr>
      <w:r w:rsidRPr="002E5B5E">
        <w:rPr>
          <w:b/>
          <w:sz w:val="56"/>
          <w:szCs w:val="56"/>
        </w:rPr>
        <w:t>в дело Победы над фашизмом»</w:t>
      </w:r>
    </w:p>
    <w:p w:rsidR="002E5B5E" w:rsidRDefault="002E5B5E" w:rsidP="002E5B5E">
      <w:pPr>
        <w:jc w:val="center"/>
        <w:rPr>
          <w:b/>
          <w:sz w:val="56"/>
          <w:szCs w:val="56"/>
        </w:rPr>
      </w:pPr>
    </w:p>
    <w:p w:rsidR="002E5B5E" w:rsidRDefault="005552A2" w:rsidP="002E5B5E">
      <w:pPr>
        <w:jc w:val="center"/>
        <w:rPr>
          <w:b/>
          <w:sz w:val="56"/>
          <w:szCs w:val="56"/>
        </w:rPr>
      </w:pPr>
      <w:r w:rsidRPr="005552A2">
        <w:rPr>
          <w:b/>
          <w:noProof/>
          <w:sz w:val="56"/>
          <w:szCs w:val="56"/>
        </w:rPr>
        <w:drawing>
          <wp:inline distT="0" distB="0" distL="0" distR="0">
            <wp:extent cx="2860675" cy="768350"/>
            <wp:effectExtent l="19050" t="19050" r="15875" b="12700"/>
            <wp:docPr id="6" name="Рисунок 6" descr="C:\Documents and Settings\- VavaN -\Мои документы\держ. кул мэн\e5e9fa284a17.jpg"/>
            <wp:cNvGraphicFramePr/>
            <a:graphic xmlns:a="http://schemas.openxmlformats.org/drawingml/2006/main">
              <a:graphicData uri="http://schemas.openxmlformats.org/drawingml/2006/picture">
                <pic:pic xmlns:pic="http://schemas.openxmlformats.org/drawingml/2006/picture">
                  <pic:nvPicPr>
                    <pic:cNvPr id="4" name="Picture 2" descr="C:\Documents and Settings\- VavaN -\Мои документы\держ. кул мэн\e5e9fa284a17.jpg"/>
                    <pic:cNvPicPr>
                      <a:picLocks noChangeAspect="1" noChangeArrowheads="1"/>
                    </pic:cNvPicPr>
                  </pic:nvPicPr>
                  <pic:blipFill>
                    <a:blip r:embed="rId7" cstate="print"/>
                    <a:srcRect/>
                    <a:stretch>
                      <a:fillRect/>
                    </a:stretch>
                  </pic:blipFill>
                  <pic:spPr>
                    <a:xfrm>
                      <a:off x="0" y="0"/>
                      <a:ext cx="2860675" cy="768350"/>
                    </a:xfrm>
                    <a:prstGeom prst="rect">
                      <a:avLst/>
                    </a:prstGeom>
                    <a:ln>
                      <a:gradFill>
                        <a:gsLst>
                          <a:gs pos="0">
                            <a:srgbClr val="03D4A8"/>
                          </a:gs>
                          <a:gs pos="25000">
                            <a:srgbClr val="21D6E0"/>
                          </a:gs>
                          <a:gs pos="75000">
                            <a:srgbClr val="0087E6"/>
                          </a:gs>
                          <a:gs pos="100000">
                            <a:srgbClr val="005CBF"/>
                          </a:gs>
                        </a:gsLst>
                        <a:lin ang="5400000" scaled="0"/>
                      </a:gradFill>
                    </a:ln>
                  </pic:spPr>
                </pic:pic>
              </a:graphicData>
            </a:graphic>
          </wp:inline>
        </w:drawing>
      </w:r>
    </w:p>
    <w:p w:rsidR="005552A2" w:rsidRPr="002E5B5E" w:rsidRDefault="005552A2" w:rsidP="002E5B5E">
      <w:pPr>
        <w:jc w:val="center"/>
        <w:rPr>
          <w:b/>
          <w:sz w:val="56"/>
          <w:szCs w:val="56"/>
        </w:rPr>
      </w:pPr>
    </w:p>
    <w:p w:rsidR="002E5B5E" w:rsidRDefault="002E5B5E" w:rsidP="002E5B5E">
      <w:pPr>
        <w:jc w:val="right"/>
        <w:rPr>
          <w:b/>
          <w:sz w:val="32"/>
          <w:szCs w:val="32"/>
        </w:rPr>
      </w:pPr>
      <w:r>
        <w:rPr>
          <w:b/>
          <w:sz w:val="32"/>
          <w:szCs w:val="32"/>
        </w:rPr>
        <w:t xml:space="preserve">Учитель физики </w:t>
      </w:r>
    </w:p>
    <w:p w:rsidR="002E5B5E" w:rsidRDefault="002E5B5E" w:rsidP="002E5B5E">
      <w:pPr>
        <w:jc w:val="right"/>
        <w:rPr>
          <w:b/>
          <w:sz w:val="32"/>
          <w:szCs w:val="32"/>
        </w:rPr>
      </w:pPr>
      <w:r>
        <w:rPr>
          <w:b/>
          <w:sz w:val="32"/>
          <w:szCs w:val="32"/>
        </w:rPr>
        <w:t xml:space="preserve">МОУ «СОШ </w:t>
      </w:r>
      <w:proofErr w:type="gramStart"/>
      <w:r>
        <w:rPr>
          <w:b/>
          <w:sz w:val="32"/>
          <w:szCs w:val="32"/>
        </w:rPr>
        <w:t>с</w:t>
      </w:r>
      <w:proofErr w:type="gramEnd"/>
      <w:r>
        <w:rPr>
          <w:b/>
          <w:sz w:val="32"/>
          <w:szCs w:val="32"/>
        </w:rPr>
        <w:t xml:space="preserve">. Кормежка» </w:t>
      </w:r>
    </w:p>
    <w:p w:rsidR="002E5B5E" w:rsidRPr="002E5B5E" w:rsidRDefault="002E5B5E" w:rsidP="002E5B5E">
      <w:pPr>
        <w:jc w:val="right"/>
        <w:rPr>
          <w:b/>
          <w:i/>
          <w:sz w:val="40"/>
          <w:szCs w:val="40"/>
        </w:rPr>
      </w:pPr>
      <w:proofErr w:type="spellStart"/>
      <w:r w:rsidRPr="002E5B5E">
        <w:rPr>
          <w:b/>
          <w:i/>
          <w:sz w:val="40"/>
          <w:szCs w:val="40"/>
        </w:rPr>
        <w:t>Утибкалиева</w:t>
      </w:r>
      <w:proofErr w:type="spellEnd"/>
      <w:r w:rsidRPr="002E5B5E">
        <w:rPr>
          <w:b/>
          <w:i/>
          <w:sz w:val="40"/>
          <w:szCs w:val="40"/>
        </w:rPr>
        <w:t xml:space="preserve"> </w:t>
      </w:r>
    </w:p>
    <w:p w:rsidR="002E5B5E" w:rsidRPr="002E5B5E" w:rsidRDefault="002E5B5E" w:rsidP="002E5B5E">
      <w:pPr>
        <w:jc w:val="right"/>
        <w:rPr>
          <w:b/>
          <w:i/>
          <w:sz w:val="40"/>
          <w:szCs w:val="40"/>
        </w:rPr>
      </w:pPr>
      <w:proofErr w:type="spellStart"/>
      <w:r w:rsidRPr="002E5B5E">
        <w:rPr>
          <w:b/>
          <w:i/>
          <w:sz w:val="40"/>
          <w:szCs w:val="40"/>
        </w:rPr>
        <w:t>Жанглен</w:t>
      </w:r>
      <w:proofErr w:type="spellEnd"/>
      <w:r w:rsidRPr="002E5B5E">
        <w:rPr>
          <w:b/>
          <w:i/>
          <w:sz w:val="40"/>
          <w:szCs w:val="40"/>
        </w:rPr>
        <w:t xml:space="preserve"> </w:t>
      </w:r>
      <w:proofErr w:type="spellStart"/>
      <w:r w:rsidRPr="002E5B5E">
        <w:rPr>
          <w:b/>
          <w:i/>
          <w:sz w:val="40"/>
          <w:szCs w:val="40"/>
        </w:rPr>
        <w:t>Миралеевна</w:t>
      </w:r>
      <w:proofErr w:type="spellEnd"/>
    </w:p>
    <w:p w:rsidR="002E5B5E" w:rsidRPr="002E5B5E" w:rsidRDefault="002E5B5E" w:rsidP="002E5B5E">
      <w:pPr>
        <w:jc w:val="right"/>
        <w:rPr>
          <w:b/>
          <w:sz w:val="56"/>
          <w:szCs w:val="56"/>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2E5B5E" w:rsidRDefault="002E5B5E" w:rsidP="002E5B5E">
      <w:pPr>
        <w:jc w:val="center"/>
        <w:rPr>
          <w:b/>
          <w:sz w:val="28"/>
          <w:szCs w:val="28"/>
        </w:rPr>
      </w:pPr>
    </w:p>
    <w:p w:rsidR="00565FA4" w:rsidRDefault="00461299" w:rsidP="002E5B5E">
      <w:pPr>
        <w:jc w:val="center"/>
        <w:rPr>
          <w:b/>
          <w:sz w:val="28"/>
          <w:szCs w:val="28"/>
        </w:rPr>
      </w:pPr>
      <w:r w:rsidRPr="00461299">
        <w:rPr>
          <w:b/>
          <w:sz w:val="28"/>
          <w:szCs w:val="28"/>
        </w:rPr>
        <w:lastRenderedPageBreak/>
        <w:t>«</w:t>
      </w:r>
      <w:r w:rsidRPr="00152A46">
        <w:rPr>
          <w:b/>
          <w:sz w:val="36"/>
          <w:szCs w:val="36"/>
        </w:rPr>
        <w:t>Вклад ученых в дело Победы над фашизмом»</w:t>
      </w:r>
      <w:r w:rsidR="00446701" w:rsidRPr="00152A46">
        <w:rPr>
          <w:b/>
          <w:sz w:val="36"/>
          <w:szCs w:val="36"/>
        </w:rPr>
        <w:t>-</w:t>
      </w:r>
      <w:r w:rsidR="00446701">
        <w:rPr>
          <w:b/>
          <w:sz w:val="28"/>
          <w:szCs w:val="28"/>
        </w:rPr>
        <w:t xml:space="preserve"> Слайд 1</w:t>
      </w:r>
    </w:p>
    <w:p w:rsidR="00C13D78" w:rsidRDefault="00C13D78" w:rsidP="00C13D78">
      <w:pPr>
        <w:jc w:val="both"/>
        <w:rPr>
          <w:b/>
          <w:sz w:val="28"/>
          <w:szCs w:val="28"/>
        </w:rPr>
      </w:pPr>
    </w:p>
    <w:p w:rsidR="00461299" w:rsidRDefault="00461299" w:rsidP="00C13D78">
      <w:pPr>
        <w:jc w:val="both"/>
        <w:rPr>
          <w:b/>
          <w:sz w:val="28"/>
          <w:szCs w:val="28"/>
        </w:rPr>
      </w:pPr>
      <w:r>
        <w:rPr>
          <w:b/>
          <w:sz w:val="28"/>
          <w:szCs w:val="28"/>
        </w:rPr>
        <w:t>Цели:</w:t>
      </w:r>
    </w:p>
    <w:p w:rsidR="00461299" w:rsidRDefault="00461299" w:rsidP="00C13D78">
      <w:pPr>
        <w:ind w:firstLine="708"/>
        <w:jc w:val="both"/>
        <w:rPr>
          <w:sz w:val="28"/>
          <w:szCs w:val="28"/>
        </w:rPr>
      </w:pPr>
      <w:r>
        <w:rPr>
          <w:sz w:val="28"/>
          <w:szCs w:val="28"/>
        </w:rPr>
        <w:t>Расширить и углубить знания, полученные учащимися на уроках, применить их в другой области, раздвинуть границы учебников;</w:t>
      </w:r>
    </w:p>
    <w:p w:rsidR="00461299" w:rsidRDefault="00461299" w:rsidP="00C13D78">
      <w:pPr>
        <w:ind w:firstLine="708"/>
        <w:jc w:val="both"/>
        <w:rPr>
          <w:sz w:val="28"/>
          <w:szCs w:val="28"/>
        </w:rPr>
      </w:pPr>
      <w:r>
        <w:rPr>
          <w:sz w:val="28"/>
          <w:szCs w:val="28"/>
        </w:rPr>
        <w:t>Пробудить желание, как можно глубже понимать, осмысливать события, факты в ВОВ 1941-1945гг., оценить роль знаний, смекалки и интуитивности догадок;</w:t>
      </w:r>
    </w:p>
    <w:p w:rsidR="00461299" w:rsidRDefault="00461299" w:rsidP="00C13D78">
      <w:pPr>
        <w:ind w:firstLine="708"/>
        <w:jc w:val="both"/>
        <w:rPr>
          <w:sz w:val="28"/>
          <w:szCs w:val="28"/>
        </w:rPr>
      </w:pPr>
      <w:r>
        <w:rPr>
          <w:sz w:val="28"/>
          <w:szCs w:val="28"/>
        </w:rPr>
        <w:t>Приобщить детей к коллективному поиску истины изложения исторических фактов, развивать их познавательный интерес, расширять кругозор, эрудицию детей.</w:t>
      </w:r>
    </w:p>
    <w:p w:rsidR="00461299" w:rsidRDefault="00461299" w:rsidP="00C13D78">
      <w:pPr>
        <w:jc w:val="both"/>
        <w:rPr>
          <w:sz w:val="28"/>
          <w:szCs w:val="28"/>
        </w:rPr>
      </w:pPr>
    </w:p>
    <w:p w:rsidR="00461299" w:rsidRDefault="00461299" w:rsidP="00C13D78">
      <w:pPr>
        <w:jc w:val="both"/>
        <w:rPr>
          <w:sz w:val="28"/>
          <w:szCs w:val="28"/>
        </w:rPr>
      </w:pPr>
      <w:r w:rsidRPr="00152A46">
        <w:rPr>
          <w:b/>
          <w:sz w:val="28"/>
          <w:szCs w:val="28"/>
        </w:rPr>
        <w:t>Оборудование:</w:t>
      </w:r>
      <w:r>
        <w:rPr>
          <w:sz w:val="28"/>
          <w:szCs w:val="28"/>
        </w:rPr>
        <w:t xml:space="preserve"> Дата 1945-2010гг.;</w:t>
      </w:r>
    </w:p>
    <w:p w:rsidR="00461299" w:rsidRDefault="00461299" w:rsidP="00C13D78">
      <w:pPr>
        <w:jc w:val="both"/>
        <w:rPr>
          <w:sz w:val="28"/>
          <w:szCs w:val="28"/>
        </w:rPr>
      </w:pPr>
      <w:r>
        <w:rPr>
          <w:sz w:val="28"/>
          <w:szCs w:val="28"/>
        </w:rPr>
        <w:t>Обелиск у Вечного огня;</w:t>
      </w:r>
    </w:p>
    <w:p w:rsidR="00461299" w:rsidRDefault="00461299" w:rsidP="00C13D78">
      <w:pPr>
        <w:jc w:val="both"/>
        <w:rPr>
          <w:sz w:val="28"/>
          <w:szCs w:val="28"/>
        </w:rPr>
      </w:pPr>
      <w:r>
        <w:rPr>
          <w:sz w:val="28"/>
          <w:szCs w:val="28"/>
        </w:rPr>
        <w:t>Лозунги: «Никто не забыт, ничто не забыто», «Все для фронта, все для Победы»;</w:t>
      </w:r>
    </w:p>
    <w:p w:rsidR="00656FBF" w:rsidRPr="00461299" w:rsidRDefault="00656FBF" w:rsidP="00C13D78">
      <w:pPr>
        <w:jc w:val="both"/>
        <w:rPr>
          <w:sz w:val="28"/>
          <w:szCs w:val="28"/>
        </w:rPr>
      </w:pPr>
      <w:r>
        <w:rPr>
          <w:sz w:val="28"/>
          <w:szCs w:val="28"/>
        </w:rPr>
        <w:t xml:space="preserve">Экран, </w:t>
      </w:r>
      <w:proofErr w:type="spellStart"/>
      <w:r>
        <w:rPr>
          <w:sz w:val="28"/>
          <w:szCs w:val="28"/>
        </w:rPr>
        <w:t>мультипроектор</w:t>
      </w:r>
      <w:proofErr w:type="spellEnd"/>
      <w:r>
        <w:rPr>
          <w:sz w:val="28"/>
          <w:szCs w:val="28"/>
        </w:rPr>
        <w:t>, музыкальный центр</w:t>
      </w:r>
    </w:p>
    <w:p w:rsidR="00656FBF" w:rsidRDefault="00656FBF" w:rsidP="00C13D78">
      <w:pPr>
        <w:ind w:firstLine="708"/>
        <w:jc w:val="both"/>
        <w:rPr>
          <w:b/>
          <w:sz w:val="28"/>
          <w:szCs w:val="28"/>
        </w:rPr>
      </w:pPr>
    </w:p>
    <w:p w:rsidR="00656FBF" w:rsidRPr="00656FBF" w:rsidRDefault="00656FBF" w:rsidP="00152A46">
      <w:pPr>
        <w:ind w:firstLine="708"/>
        <w:jc w:val="center"/>
        <w:rPr>
          <w:b/>
          <w:sz w:val="28"/>
          <w:szCs w:val="28"/>
        </w:rPr>
      </w:pPr>
      <w:r w:rsidRPr="00656FBF">
        <w:rPr>
          <w:b/>
          <w:sz w:val="28"/>
          <w:szCs w:val="28"/>
        </w:rPr>
        <w:t>Ход мероприятия</w:t>
      </w:r>
    </w:p>
    <w:p w:rsidR="00656FBF" w:rsidRDefault="00656FBF" w:rsidP="00C13D78">
      <w:pPr>
        <w:ind w:firstLine="708"/>
        <w:jc w:val="both"/>
        <w:rPr>
          <w:sz w:val="28"/>
          <w:szCs w:val="28"/>
        </w:rPr>
      </w:pPr>
    </w:p>
    <w:p w:rsidR="00B82F48" w:rsidRDefault="00B82F48" w:rsidP="00C13D78">
      <w:pPr>
        <w:ind w:firstLine="708"/>
        <w:jc w:val="both"/>
        <w:rPr>
          <w:sz w:val="28"/>
          <w:szCs w:val="28"/>
        </w:rPr>
      </w:pPr>
      <w:r>
        <w:rPr>
          <w:sz w:val="28"/>
          <w:szCs w:val="28"/>
        </w:rPr>
        <w:t>65 лет отделяет нас от того дня, когда началась страшная для нашей страны – тогда ССС</w:t>
      </w:r>
      <w:proofErr w:type="gramStart"/>
      <w:r>
        <w:rPr>
          <w:sz w:val="28"/>
          <w:szCs w:val="28"/>
        </w:rPr>
        <w:t>Р-</w:t>
      </w:r>
      <w:proofErr w:type="gramEnd"/>
      <w:r>
        <w:rPr>
          <w:sz w:val="28"/>
          <w:szCs w:val="28"/>
        </w:rPr>
        <w:t xml:space="preserve"> битва с фашизмом, война за выживание многомиллионной Страны Советов. Многонациональный народ этой страны в борьбе выстоял, и не просто выстоял, а победил, сокрушив фашизм, освободив от него Россию, Украину, Белоруссию, Прибалтику, многие государства Восточной Европы. </w:t>
      </w:r>
    </w:p>
    <w:p w:rsidR="00B82F48" w:rsidRDefault="00B82F48" w:rsidP="00C13D78">
      <w:pPr>
        <w:jc w:val="both"/>
        <w:rPr>
          <w:sz w:val="28"/>
          <w:szCs w:val="28"/>
        </w:rPr>
      </w:pPr>
      <w:r>
        <w:rPr>
          <w:sz w:val="28"/>
          <w:szCs w:val="28"/>
        </w:rPr>
        <w:t xml:space="preserve">Победа СССР над фашизмом навсегда вписана золотыми буквами в историю человечества. </w:t>
      </w:r>
    </w:p>
    <w:p w:rsidR="00B82F48" w:rsidRPr="008D5A6A" w:rsidRDefault="00B82F48" w:rsidP="00C13D78">
      <w:pPr>
        <w:jc w:val="both"/>
        <w:rPr>
          <w:sz w:val="28"/>
          <w:szCs w:val="28"/>
        </w:rPr>
      </w:pPr>
      <w:r>
        <w:rPr>
          <w:sz w:val="28"/>
          <w:szCs w:val="28"/>
        </w:rPr>
        <w:t>На разгром врага, на Победу работали, помимо воинов, вся страна – ее тыл, главным образом женщины, старики, подростки, дети; его «приближали, как могли» все</w:t>
      </w:r>
      <w:proofErr w:type="gramStart"/>
      <w:r>
        <w:rPr>
          <w:sz w:val="28"/>
          <w:szCs w:val="28"/>
        </w:rPr>
        <w:t>…</w:t>
      </w:r>
      <w:r w:rsidR="008D5A6A" w:rsidRPr="008D5A6A">
        <w:rPr>
          <w:sz w:val="28"/>
          <w:szCs w:val="28"/>
        </w:rPr>
        <w:t>И</w:t>
      </w:r>
      <w:proofErr w:type="gramEnd"/>
      <w:r w:rsidR="008D5A6A" w:rsidRPr="008D5A6A">
        <w:rPr>
          <w:sz w:val="28"/>
          <w:szCs w:val="28"/>
        </w:rPr>
        <w:t>, безусл</w:t>
      </w:r>
      <w:r w:rsidR="008D5A6A">
        <w:rPr>
          <w:sz w:val="28"/>
          <w:szCs w:val="28"/>
        </w:rPr>
        <w:t>овно, неоценимый вклад в дело П</w:t>
      </w:r>
      <w:r w:rsidR="008D5A6A" w:rsidRPr="008D5A6A">
        <w:rPr>
          <w:sz w:val="28"/>
          <w:szCs w:val="28"/>
        </w:rPr>
        <w:t>обеды в этой войне,</w:t>
      </w:r>
      <w:r w:rsidR="008D5A6A">
        <w:rPr>
          <w:sz w:val="28"/>
          <w:szCs w:val="28"/>
        </w:rPr>
        <w:t xml:space="preserve"> вложили наши ученые, конструкторы, химики, физики…</w:t>
      </w:r>
    </w:p>
    <w:p w:rsidR="00B82F48" w:rsidRPr="009B5768" w:rsidRDefault="00656FBF" w:rsidP="00C13D78">
      <w:pPr>
        <w:jc w:val="both"/>
        <w:rPr>
          <w:b/>
          <w:sz w:val="28"/>
          <w:szCs w:val="28"/>
        </w:rPr>
      </w:pPr>
      <w:r>
        <w:rPr>
          <w:sz w:val="28"/>
          <w:szCs w:val="28"/>
        </w:rPr>
        <w:t xml:space="preserve"> </w:t>
      </w:r>
      <w:r>
        <w:rPr>
          <w:sz w:val="28"/>
          <w:szCs w:val="28"/>
        </w:rPr>
        <w:tab/>
      </w:r>
      <w:r w:rsidR="00B82F48">
        <w:rPr>
          <w:sz w:val="28"/>
          <w:szCs w:val="28"/>
        </w:rPr>
        <w:t>65-летию Победы над фашизмом посвящается викторина – панорама «</w:t>
      </w:r>
      <w:r w:rsidR="00B82F48" w:rsidRPr="00656FBF">
        <w:rPr>
          <w:b/>
          <w:sz w:val="28"/>
          <w:szCs w:val="28"/>
        </w:rPr>
        <w:t>Вклад ученых – физиков, химиков, конструкторов в д</w:t>
      </w:r>
      <w:r w:rsidR="00446701" w:rsidRPr="00656FBF">
        <w:rPr>
          <w:b/>
          <w:sz w:val="28"/>
          <w:szCs w:val="28"/>
        </w:rPr>
        <w:t xml:space="preserve">остижение </w:t>
      </w:r>
      <w:r w:rsidR="00B82F48" w:rsidRPr="00656FBF">
        <w:rPr>
          <w:b/>
          <w:sz w:val="28"/>
          <w:szCs w:val="28"/>
        </w:rPr>
        <w:t xml:space="preserve"> Победы</w:t>
      </w:r>
      <w:r w:rsidR="009B5768">
        <w:rPr>
          <w:b/>
          <w:sz w:val="28"/>
          <w:szCs w:val="28"/>
        </w:rPr>
        <w:t>»</w:t>
      </w:r>
      <w:r w:rsidR="009E0FFD">
        <w:rPr>
          <w:b/>
          <w:sz w:val="28"/>
          <w:szCs w:val="28"/>
        </w:rPr>
        <w:t xml:space="preserve"> </w:t>
      </w:r>
      <w:r w:rsidR="009B5768">
        <w:rPr>
          <w:b/>
          <w:sz w:val="28"/>
          <w:szCs w:val="28"/>
        </w:rPr>
        <w:t>под девизом «Они ковали Победу…»</w:t>
      </w:r>
    </w:p>
    <w:p w:rsidR="00446701" w:rsidRDefault="00446701" w:rsidP="00C13D78">
      <w:pPr>
        <w:jc w:val="both"/>
        <w:rPr>
          <w:sz w:val="28"/>
          <w:szCs w:val="28"/>
        </w:rPr>
      </w:pPr>
    </w:p>
    <w:p w:rsidR="00675FAB" w:rsidRDefault="00675FAB" w:rsidP="00C13D78">
      <w:pPr>
        <w:jc w:val="both"/>
        <w:rPr>
          <w:b/>
          <w:sz w:val="28"/>
          <w:szCs w:val="28"/>
        </w:rPr>
      </w:pPr>
    </w:p>
    <w:p w:rsidR="00675FAB" w:rsidRPr="00C13D78" w:rsidRDefault="00514CE9" w:rsidP="00C13D78">
      <w:pPr>
        <w:jc w:val="both"/>
        <w:rPr>
          <w:b/>
          <w:sz w:val="28"/>
          <w:szCs w:val="28"/>
        </w:rPr>
      </w:pPr>
      <w:r>
        <w:rPr>
          <w:b/>
          <w:sz w:val="28"/>
          <w:szCs w:val="28"/>
        </w:rPr>
        <w:t>Слайд 2 – «Журавли»</w:t>
      </w:r>
    </w:p>
    <w:p w:rsidR="00675FAB" w:rsidRDefault="00675FAB" w:rsidP="00C13D78">
      <w:pPr>
        <w:jc w:val="both"/>
        <w:rPr>
          <w:b/>
          <w:sz w:val="28"/>
          <w:szCs w:val="28"/>
        </w:rPr>
      </w:pPr>
    </w:p>
    <w:p w:rsidR="00C1544D" w:rsidRDefault="00446701" w:rsidP="00C13D78">
      <w:pPr>
        <w:jc w:val="both"/>
        <w:rPr>
          <w:b/>
          <w:sz w:val="28"/>
          <w:szCs w:val="28"/>
        </w:rPr>
      </w:pPr>
      <w:r>
        <w:rPr>
          <w:b/>
          <w:sz w:val="28"/>
          <w:szCs w:val="28"/>
        </w:rPr>
        <w:t>Ведущий</w:t>
      </w:r>
      <w:r w:rsidR="00656FBF">
        <w:rPr>
          <w:b/>
          <w:sz w:val="28"/>
          <w:szCs w:val="28"/>
        </w:rPr>
        <w:t xml:space="preserve">                             </w:t>
      </w:r>
      <w:r>
        <w:rPr>
          <w:b/>
          <w:sz w:val="28"/>
          <w:szCs w:val="28"/>
        </w:rPr>
        <w:t xml:space="preserve"> </w:t>
      </w:r>
      <w:r w:rsidR="00656FBF">
        <w:rPr>
          <w:b/>
          <w:sz w:val="28"/>
          <w:szCs w:val="28"/>
        </w:rPr>
        <w:t xml:space="preserve"> Носова О.</w:t>
      </w:r>
    </w:p>
    <w:p w:rsidR="00C1544D" w:rsidRDefault="00C1544D" w:rsidP="00C13D78">
      <w:pPr>
        <w:ind w:firstLine="708"/>
        <w:jc w:val="both"/>
        <w:rPr>
          <w:sz w:val="28"/>
          <w:szCs w:val="28"/>
        </w:rPr>
      </w:pPr>
      <w:r w:rsidRPr="00C1544D">
        <w:rPr>
          <w:sz w:val="28"/>
          <w:szCs w:val="28"/>
        </w:rPr>
        <w:t>Прекрасный мир окружал людей</w:t>
      </w:r>
      <w:r>
        <w:rPr>
          <w:sz w:val="28"/>
          <w:szCs w:val="28"/>
        </w:rPr>
        <w:t xml:space="preserve">. Но на рассвете воскресного утра </w:t>
      </w:r>
      <w:r w:rsidRPr="00446701">
        <w:rPr>
          <w:sz w:val="28"/>
          <w:szCs w:val="28"/>
        </w:rPr>
        <w:t>22 и</w:t>
      </w:r>
      <w:r>
        <w:rPr>
          <w:sz w:val="28"/>
          <w:szCs w:val="28"/>
        </w:rPr>
        <w:t>юня 1941г. на страну обрушилась беда: грозный враг вероломно перешел границу и напал на нашу Родину. Началась война. Сурово, как приказ, прозвучал призыв, обращенный ко всем гражданам:</w:t>
      </w:r>
      <w:r w:rsidRPr="00C1544D">
        <w:rPr>
          <w:sz w:val="28"/>
          <w:szCs w:val="28"/>
        </w:rPr>
        <w:t xml:space="preserve"> </w:t>
      </w:r>
    </w:p>
    <w:p w:rsidR="00C1544D" w:rsidRDefault="00C1544D" w:rsidP="00C13D78">
      <w:pPr>
        <w:jc w:val="both"/>
        <w:rPr>
          <w:b/>
          <w:sz w:val="28"/>
          <w:szCs w:val="28"/>
        </w:rPr>
      </w:pPr>
      <w:r>
        <w:rPr>
          <w:sz w:val="28"/>
          <w:szCs w:val="28"/>
        </w:rPr>
        <w:t>(Звучит песня «</w:t>
      </w:r>
      <w:r w:rsidRPr="00C1544D">
        <w:rPr>
          <w:b/>
          <w:sz w:val="28"/>
          <w:szCs w:val="28"/>
        </w:rPr>
        <w:t>Священная война</w:t>
      </w:r>
      <w:r>
        <w:rPr>
          <w:sz w:val="28"/>
          <w:szCs w:val="28"/>
        </w:rPr>
        <w:t xml:space="preserve">»)- </w:t>
      </w:r>
      <w:r w:rsidR="004E45E7">
        <w:rPr>
          <w:b/>
          <w:sz w:val="28"/>
          <w:szCs w:val="28"/>
        </w:rPr>
        <w:t>Слайд 3</w:t>
      </w:r>
      <w:r w:rsidR="00350E43" w:rsidRPr="00350E43">
        <w:rPr>
          <w:b/>
          <w:sz w:val="28"/>
          <w:szCs w:val="28"/>
        </w:rPr>
        <w:t xml:space="preserve"> </w:t>
      </w:r>
      <w:r w:rsidR="00350E43">
        <w:rPr>
          <w:b/>
          <w:sz w:val="28"/>
          <w:szCs w:val="28"/>
        </w:rPr>
        <w:t>–</w:t>
      </w:r>
      <w:r w:rsidR="004E45E7">
        <w:rPr>
          <w:b/>
          <w:sz w:val="28"/>
          <w:szCs w:val="28"/>
        </w:rPr>
        <w:t>-5</w:t>
      </w:r>
      <w:r w:rsidR="00350E43" w:rsidRPr="00350E43">
        <w:rPr>
          <w:b/>
          <w:sz w:val="28"/>
          <w:szCs w:val="28"/>
        </w:rPr>
        <w:t xml:space="preserve"> </w:t>
      </w:r>
      <w:r w:rsidR="004E45E7">
        <w:rPr>
          <w:b/>
          <w:sz w:val="28"/>
          <w:szCs w:val="28"/>
        </w:rPr>
        <w:t>-</w:t>
      </w:r>
      <w:r w:rsidR="00514CE9">
        <w:rPr>
          <w:b/>
          <w:sz w:val="28"/>
          <w:szCs w:val="28"/>
        </w:rPr>
        <w:t xml:space="preserve">6 - </w:t>
      </w:r>
      <w:r w:rsidR="004E45E7">
        <w:rPr>
          <w:b/>
          <w:sz w:val="28"/>
          <w:szCs w:val="28"/>
        </w:rPr>
        <w:t xml:space="preserve"> </w:t>
      </w:r>
      <w:r w:rsidR="00350E43" w:rsidRPr="00350E43">
        <w:rPr>
          <w:b/>
          <w:sz w:val="28"/>
          <w:szCs w:val="28"/>
        </w:rPr>
        <w:t xml:space="preserve">6 </w:t>
      </w:r>
      <w:proofErr w:type="spellStart"/>
      <w:r w:rsidR="00350E43" w:rsidRPr="00350E43">
        <w:rPr>
          <w:b/>
          <w:sz w:val="28"/>
          <w:szCs w:val="28"/>
        </w:rPr>
        <w:t>кл</w:t>
      </w:r>
      <w:proofErr w:type="spellEnd"/>
      <w:r w:rsidR="00350E43" w:rsidRPr="00350E43">
        <w:rPr>
          <w:b/>
          <w:sz w:val="28"/>
          <w:szCs w:val="28"/>
        </w:rPr>
        <w:t>.</w:t>
      </w:r>
    </w:p>
    <w:p w:rsidR="00C13D78" w:rsidRPr="00350E43" w:rsidRDefault="00C13D78" w:rsidP="00C13D78">
      <w:pPr>
        <w:jc w:val="right"/>
        <w:rPr>
          <w:b/>
          <w:sz w:val="28"/>
          <w:szCs w:val="28"/>
        </w:rPr>
      </w:pPr>
      <w:r>
        <w:rPr>
          <w:b/>
          <w:sz w:val="28"/>
          <w:szCs w:val="28"/>
        </w:rPr>
        <w:t>1</w:t>
      </w:r>
    </w:p>
    <w:p w:rsidR="00446701" w:rsidRDefault="00446701" w:rsidP="00C13D78">
      <w:pPr>
        <w:ind w:firstLine="708"/>
        <w:jc w:val="both"/>
        <w:rPr>
          <w:sz w:val="28"/>
          <w:szCs w:val="28"/>
        </w:rPr>
      </w:pPr>
      <w:r>
        <w:rPr>
          <w:sz w:val="28"/>
          <w:szCs w:val="28"/>
        </w:rPr>
        <w:lastRenderedPageBreak/>
        <w:t>Уже 23 июня состоялось внеочередное расширенное заседание Президиума Академии наук СССР, который принял решение направить все силы и средства на быстрейшее завершение работ, важных для обороны и народного хозяйства страны.</w:t>
      </w:r>
    </w:p>
    <w:p w:rsidR="00C1544D" w:rsidRDefault="00C1544D" w:rsidP="00C13D78">
      <w:pPr>
        <w:jc w:val="both"/>
        <w:rPr>
          <w:b/>
          <w:sz w:val="28"/>
          <w:szCs w:val="28"/>
        </w:rPr>
      </w:pPr>
    </w:p>
    <w:p w:rsidR="00446701" w:rsidRPr="00350E43" w:rsidRDefault="00AA4542" w:rsidP="00C13D78">
      <w:pPr>
        <w:jc w:val="both"/>
        <w:rPr>
          <w:b/>
          <w:sz w:val="28"/>
          <w:szCs w:val="28"/>
        </w:rPr>
      </w:pPr>
      <w:r>
        <w:rPr>
          <w:b/>
          <w:sz w:val="28"/>
          <w:szCs w:val="28"/>
        </w:rPr>
        <w:t>У</w:t>
      </w:r>
      <w:r w:rsidR="00446701" w:rsidRPr="00446701">
        <w:rPr>
          <w:b/>
          <w:sz w:val="28"/>
          <w:szCs w:val="28"/>
        </w:rPr>
        <w:t>ченик:</w:t>
      </w:r>
      <w:r w:rsidR="001E2579">
        <w:rPr>
          <w:b/>
          <w:sz w:val="28"/>
          <w:szCs w:val="28"/>
        </w:rPr>
        <w:t xml:space="preserve"> </w:t>
      </w:r>
      <w:r w:rsidR="009B7D24">
        <w:rPr>
          <w:b/>
          <w:sz w:val="28"/>
          <w:szCs w:val="28"/>
        </w:rPr>
        <w:t xml:space="preserve">                         </w:t>
      </w:r>
      <w:r w:rsidR="001E2579">
        <w:rPr>
          <w:b/>
          <w:sz w:val="28"/>
          <w:szCs w:val="28"/>
        </w:rPr>
        <w:t xml:space="preserve">Слайд </w:t>
      </w:r>
      <w:r w:rsidR="004E45E7">
        <w:rPr>
          <w:b/>
          <w:sz w:val="28"/>
          <w:szCs w:val="28"/>
        </w:rPr>
        <w:t>7</w:t>
      </w:r>
      <w:r w:rsidR="00350E43">
        <w:rPr>
          <w:b/>
          <w:sz w:val="28"/>
          <w:szCs w:val="28"/>
        </w:rPr>
        <w:t xml:space="preserve"> -      </w:t>
      </w:r>
      <w:r w:rsidR="00656FBF">
        <w:rPr>
          <w:b/>
          <w:sz w:val="28"/>
          <w:szCs w:val="28"/>
        </w:rPr>
        <w:t xml:space="preserve">                  </w:t>
      </w:r>
      <w:r w:rsidR="00350E43">
        <w:rPr>
          <w:b/>
          <w:sz w:val="28"/>
          <w:szCs w:val="28"/>
        </w:rPr>
        <w:t>Державин</w:t>
      </w:r>
    </w:p>
    <w:p w:rsidR="00446701" w:rsidRDefault="00446701" w:rsidP="00C13D78">
      <w:pPr>
        <w:ind w:firstLine="708"/>
        <w:jc w:val="both"/>
        <w:rPr>
          <w:sz w:val="28"/>
          <w:szCs w:val="28"/>
        </w:rPr>
      </w:pPr>
      <w:r>
        <w:rPr>
          <w:sz w:val="28"/>
          <w:szCs w:val="28"/>
        </w:rPr>
        <w:t>Уже через 5 дней (28 июня) Академия наук обратилась к ученым всех стран с призывом сплотить все силы для защиты человеческой культуры от фашизма. В нем говорилось: «В этот час решительного боя советские ученые идут со своим народом, отдавая все силы борьбе с фашистскими поджигателями войны – во имя защиты своей Родины и во имя защиты мировой на</w:t>
      </w:r>
      <w:r w:rsidR="008D5A6A">
        <w:rPr>
          <w:sz w:val="28"/>
          <w:szCs w:val="28"/>
        </w:rPr>
        <w:t>уки и спасения культуры, служаще</w:t>
      </w:r>
      <w:r>
        <w:rPr>
          <w:sz w:val="28"/>
          <w:szCs w:val="28"/>
        </w:rPr>
        <w:t>й всему человечеству».</w:t>
      </w:r>
    </w:p>
    <w:p w:rsidR="00446701" w:rsidRDefault="000274AB" w:rsidP="00C13D78">
      <w:pPr>
        <w:jc w:val="both"/>
        <w:rPr>
          <w:sz w:val="28"/>
          <w:szCs w:val="28"/>
        </w:rPr>
      </w:pPr>
      <w:r>
        <w:rPr>
          <w:sz w:val="28"/>
          <w:szCs w:val="28"/>
        </w:rPr>
        <w:t xml:space="preserve">И </w:t>
      </w:r>
      <w:r w:rsidR="00C1544D">
        <w:rPr>
          <w:sz w:val="28"/>
          <w:szCs w:val="28"/>
        </w:rPr>
        <w:t xml:space="preserve"> в числе других </w:t>
      </w:r>
      <w:r>
        <w:rPr>
          <w:sz w:val="28"/>
          <w:szCs w:val="28"/>
        </w:rPr>
        <w:t>подписи крупных физиков А.Ф.Иоффе, П.Л.Капицы, механиков А.Н, Крылова, С.А.Чаплыгина стояли под этим обращением к деятелям науки всего мира.</w:t>
      </w:r>
    </w:p>
    <w:p w:rsidR="00675FAB" w:rsidRDefault="00675FAB" w:rsidP="00C13D78">
      <w:pPr>
        <w:jc w:val="both"/>
        <w:rPr>
          <w:b/>
          <w:sz w:val="28"/>
          <w:szCs w:val="28"/>
        </w:rPr>
      </w:pPr>
    </w:p>
    <w:p w:rsidR="005A2339" w:rsidRDefault="005A2339" w:rsidP="00C13D78">
      <w:pPr>
        <w:jc w:val="both"/>
        <w:rPr>
          <w:b/>
          <w:sz w:val="28"/>
          <w:szCs w:val="28"/>
        </w:rPr>
      </w:pPr>
      <w:r w:rsidRPr="005A2339">
        <w:rPr>
          <w:b/>
          <w:sz w:val="28"/>
          <w:szCs w:val="28"/>
        </w:rPr>
        <w:t>Учитель</w:t>
      </w:r>
      <w:r>
        <w:rPr>
          <w:b/>
          <w:sz w:val="28"/>
          <w:szCs w:val="28"/>
        </w:rPr>
        <w:t xml:space="preserve">: </w:t>
      </w:r>
      <w:r w:rsidR="009B7D24">
        <w:rPr>
          <w:b/>
          <w:sz w:val="28"/>
          <w:szCs w:val="28"/>
        </w:rPr>
        <w:t xml:space="preserve">      </w:t>
      </w:r>
      <w:r w:rsidR="00030796">
        <w:rPr>
          <w:b/>
          <w:sz w:val="28"/>
          <w:szCs w:val="28"/>
        </w:rPr>
        <w:t>«Подвиг людей науки»</w:t>
      </w:r>
      <w:r w:rsidR="009B7D24">
        <w:rPr>
          <w:b/>
          <w:sz w:val="28"/>
          <w:szCs w:val="28"/>
        </w:rPr>
        <w:t xml:space="preserve">                                   </w:t>
      </w:r>
      <w:r>
        <w:rPr>
          <w:b/>
          <w:sz w:val="28"/>
          <w:szCs w:val="28"/>
        </w:rPr>
        <w:t xml:space="preserve"> Слайд 8-9</w:t>
      </w:r>
    </w:p>
    <w:p w:rsidR="005A2339" w:rsidRPr="009B7D24" w:rsidRDefault="005A2339" w:rsidP="00C13D78">
      <w:pPr>
        <w:pStyle w:val="a5"/>
        <w:numPr>
          <w:ilvl w:val="0"/>
          <w:numId w:val="3"/>
        </w:numPr>
        <w:jc w:val="both"/>
        <w:rPr>
          <w:sz w:val="28"/>
          <w:szCs w:val="28"/>
        </w:rPr>
      </w:pPr>
      <w:r w:rsidRPr="009B7D24">
        <w:rPr>
          <w:bCs/>
          <w:sz w:val="28"/>
          <w:szCs w:val="28"/>
        </w:rPr>
        <w:t>Московские ученые под руководством П.Л.Капицы за 5 дней выполнили задание по  созданию методики обезвреживания невзорвавшихся вражеских фугасных авиационных бомб;</w:t>
      </w:r>
    </w:p>
    <w:p w:rsidR="005E4A63" w:rsidRPr="009B7D24" w:rsidRDefault="00E82BD8" w:rsidP="00C13D78">
      <w:pPr>
        <w:pStyle w:val="a5"/>
        <w:numPr>
          <w:ilvl w:val="0"/>
          <w:numId w:val="3"/>
        </w:numPr>
        <w:jc w:val="both"/>
        <w:rPr>
          <w:sz w:val="28"/>
          <w:szCs w:val="28"/>
        </w:rPr>
      </w:pPr>
      <w:r w:rsidRPr="009B7D24">
        <w:rPr>
          <w:bCs/>
          <w:sz w:val="28"/>
          <w:szCs w:val="28"/>
        </w:rPr>
        <w:t>Профессор МГУ Н.А.Глаголев оказал большую помощь в организации обороны Москвы от налета вражеской авиации (размещение зенитных батарей вокруг столицы);</w:t>
      </w:r>
    </w:p>
    <w:p w:rsidR="005A2339" w:rsidRPr="009B7D24" w:rsidRDefault="009B7D24" w:rsidP="00C13D78">
      <w:pPr>
        <w:pStyle w:val="a5"/>
        <w:numPr>
          <w:ilvl w:val="0"/>
          <w:numId w:val="3"/>
        </w:numPr>
        <w:jc w:val="both"/>
        <w:rPr>
          <w:sz w:val="28"/>
          <w:szCs w:val="28"/>
        </w:rPr>
      </w:pPr>
      <w:proofErr w:type="gramStart"/>
      <w:r w:rsidRPr="009B7D24">
        <w:rPr>
          <w:bCs/>
          <w:sz w:val="28"/>
          <w:szCs w:val="28"/>
        </w:rPr>
        <w:t>-</w:t>
      </w:r>
      <w:r w:rsidR="005A2339" w:rsidRPr="009B7D24">
        <w:rPr>
          <w:bCs/>
          <w:sz w:val="28"/>
          <w:szCs w:val="28"/>
        </w:rPr>
        <w:t>Группа ученых ленинградского ФТИ создала эффективную зажигательную смесь, новые подрывные противотанковые средства;</w:t>
      </w:r>
      <w:proofErr w:type="gramEnd"/>
    </w:p>
    <w:p w:rsidR="005A2339" w:rsidRPr="009B7D24" w:rsidRDefault="009B7D24" w:rsidP="00C13D78">
      <w:pPr>
        <w:pStyle w:val="a5"/>
        <w:numPr>
          <w:ilvl w:val="0"/>
          <w:numId w:val="3"/>
        </w:numPr>
        <w:jc w:val="both"/>
        <w:rPr>
          <w:sz w:val="28"/>
          <w:szCs w:val="28"/>
        </w:rPr>
      </w:pPr>
      <w:r w:rsidRPr="009B7D24">
        <w:rPr>
          <w:bCs/>
          <w:sz w:val="28"/>
          <w:szCs w:val="28"/>
        </w:rPr>
        <w:t>-</w:t>
      </w:r>
      <w:r w:rsidR="005A2339" w:rsidRPr="009B7D24">
        <w:rPr>
          <w:bCs/>
          <w:sz w:val="28"/>
          <w:szCs w:val="28"/>
        </w:rPr>
        <w:t xml:space="preserve">Инженеры </w:t>
      </w:r>
      <w:proofErr w:type="spellStart"/>
      <w:r w:rsidR="005A2339" w:rsidRPr="009B7D24">
        <w:rPr>
          <w:bCs/>
          <w:sz w:val="28"/>
          <w:szCs w:val="28"/>
        </w:rPr>
        <w:t>Ленэнерго</w:t>
      </w:r>
      <w:proofErr w:type="spellEnd"/>
      <w:r w:rsidR="005A2339" w:rsidRPr="009B7D24">
        <w:rPr>
          <w:bCs/>
          <w:sz w:val="28"/>
          <w:szCs w:val="28"/>
        </w:rPr>
        <w:t xml:space="preserve">  прорвали блокаду Ленинграда и проложили по дну Ладожского озера линию электропередачи;</w:t>
      </w:r>
    </w:p>
    <w:p w:rsidR="005A2339" w:rsidRPr="005A2339" w:rsidRDefault="005A2339" w:rsidP="00C13D78">
      <w:pPr>
        <w:numPr>
          <w:ilvl w:val="0"/>
          <w:numId w:val="3"/>
        </w:numPr>
        <w:jc w:val="both"/>
        <w:rPr>
          <w:sz w:val="28"/>
          <w:szCs w:val="28"/>
        </w:rPr>
      </w:pPr>
      <w:r w:rsidRPr="005A2339">
        <w:rPr>
          <w:bCs/>
          <w:sz w:val="28"/>
          <w:szCs w:val="28"/>
        </w:rPr>
        <w:t>Ученые Ленинградского оптического института разработали методы светомаскировки военных объектов, новые образцы дальномеров, стереотруб, объективов;</w:t>
      </w:r>
    </w:p>
    <w:p w:rsidR="005A2339" w:rsidRPr="009B7D24" w:rsidRDefault="005A2339" w:rsidP="00C13D78">
      <w:pPr>
        <w:numPr>
          <w:ilvl w:val="0"/>
          <w:numId w:val="3"/>
        </w:numPr>
        <w:jc w:val="both"/>
        <w:rPr>
          <w:sz w:val="28"/>
          <w:szCs w:val="28"/>
        </w:rPr>
      </w:pPr>
      <w:r w:rsidRPr="005A2339">
        <w:rPr>
          <w:bCs/>
          <w:sz w:val="28"/>
          <w:szCs w:val="28"/>
        </w:rPr>
        <w:t xml:space="preserve">В Казани под руководством С.И.Вавилова велись работы по изготовлению люминесцентных </w:t>
      </w:r>
      <w:proofErr w:type="spellStart"/>
      <w:r w:rsidRPr="005A2339">
        <w:rPr>
          <w:bCs/>
          <w:sz w:val="28"/>
          <w:szCs w:val="28"/>
        </w:rPr>
        <w:t>светосоставов</w:t>
      </w:r>
      <w:proofErr w:type="spellEnd"/>
      <w:r w:rsidRPr="005A2339">
        <w:rPr>
          <w:bCs/>
          <w:sz w:val="28"/>
          <w:szCs w:val="28"/>
        </w:rPr>
        <w:t xml:space="preserve"> для нанесения на шкалы приборов военных самолетов; был налажен выпуск люминесцентных ламп для подводных лодок. </w:t>
      </w:r>
    </w:p>
    <w:p w:rsidR="009B7D24" w:rsidRPr="009B7D24" w:rsidRDefault="009B7D24" w:rsidP="00C13D78">
      <w:pPr>
        <w:ind w:left="720"/>
        <w:jc w:val="both"/>
        <w:rPr>
          <w:b/>
          <w:sz w:val="28"/>
          <w:szCs w:val="28"/>
        </w:rPr>
      </w:pPr>
      <w:r w:rsidRPr="009B7D24">
        <w:rPr>
          <w:b/>
          <w:bCs/>
          <w:sz w:val="28"/>
          <w:szCs w:val="28"/>
        </w:rPr>
        <w:t>Перечень важных творческих работ наших ученых, явившихся своеобразным научным ударом по врагу, велик.</w:t>
      </w:r>
    </w:p>
    <w:p w:rsidR="005A2339" w:rsidRPr="005A2339" w:rsidRDefault="005A2339" w:rsidP="00C13D78">
      <w:pPr>
        <w:jc w:val="both"/>
        <w:rPr>
          <w:b/>
          <w:sz w:val="28"/>
          <w:szCs w:val="28"/>
        </w:rPr>
      </w:pPr>
    </w:p>
    <w:p w:rsidR="00C861E6" w:rsidRPr="00656FBF" w:rsidRDefault="00AA4542" w:rsidP="00C13D78">
      <w:pPr>
        <w:jc w:val="both"/>
        <w:rPr>
          <w:b/>
          <w:sz w:val="28"/>
          <w:szCs w:val="28"/>
        </w:rPr>
      </w:pPr>
      <w:r>
        <w:rPr>
          <w:b/>
          <w:sz w:val="28"/>
          <w:szCs w:val="28"/>
        </w:rPr>
        <w:t>У</w:t>
      </w:r>
      <w:r w:rsidR="000274AB" w:rsidRPr="00305A99">
        <w:rPr>
          <w:b/>
          <w:sz w:val="28"/>
          <w:szCs w:val="28"/>
        </w:rPr>
        <w:t>ченик:</w:t>
      </w:r>
      <w:r w:rsidR="00C861E6" w:rsidRPr="00C861E6">
        <w:rPr>
          <w:sz w:val="28"/>
          <w:szCs w:val="28"/>
        </w:rPr>
        <w:t xml:space="preserve"> </w:t>
      </w:r>
      <w:r w:rsidR="00656FBF">
        <w:rPr>
          <w:sz w:val="28"/>
          <w:szCs w:val="28"/>
        </w:rPr>
        <w:t xml:space="preserve">    </w:t>
      </w:r>
      <w:r w:rsidR="008D5F2F" w:rsidRPr="008D5F2F">
        <w:rPr>
          <w:b/>
          <w:sz w:val="28"/>
          <w:szCs w:val="28"/>
        </w:rPr>
        <w:t>Слайд 10</w:t>
      </w:r>
      <w:r w:rsidR="00656FBF">
        <w:rPr>
          <w:sz w:val="28"/>
          <w:szCs w:val="28"/>
        </w:rPr>
        <w:t xml:space="preserve">                                     </w:t>
      </w:r>
      <w:r w:rsidR="00656FBF" w:rsidRPr="00656FBF">
        <w:rPr>
          <w:b/>
          <w:sz w:val="28"/>
          <w:szCs w:val="28"/>
        </w:rPr>
        <w:t>Горюнова</w:t>
      </w:r>
    </w:p>
    <w:p w:rsidR="00656FBF" w:rsidRDefault="00C861E6" w:rsidP="00C13D78">
      <w:pPr>
        <w:ind w:firstLine="708"/>
        <w:jc w:val="both"/>
        <w:rPr>
          <w:sz w:val="28"/>
          <w:szCs w:val="28"/>
        </w:rPr>
      </w:pPr>
      <w:r>
        <w:rPr>
          <w:sz w:val="28"/>
          <w:szCs w:val="28"/>
        </w:rPr>
        <w:t xml:space="preserve">Ученых страны ждало серьезное испытание: враг наступал: его армии неумолимо двигались на восток. С первых дней войны по решению ЦК партии и Госкомитета обороны началась эвакуация научных учреждений и вузов, прежде всего из прифронтовой полосы в отдаленные от них места. Она была объявлена важнейшим государственным делом: нужно </w:t>
      </w:r>
      <w:proofErr w:type="gramStart"/>
      <w:r>
        <w:rPr>
          <w:sz w:val="28"/>
          <w:szCs w:val="28"/>
        </w:rPr>
        <w:t>было</w:t>
      </w:r>
      <w:proofErr w:type="gramEnd"/>
      <w:r>
        <w:rPr>
          <w:sz w:val="28"/>
          <w:szCs w:val="28"/>
        </w:rPr>
        <w:t xml:space="preserve"> во что бы ни стало сохранить и ученых, и научную базу страны.</w:t>
      </w:r>
    </w:p>
    <w:p w:rsidR="00152A46" w:rsidRDefault="00C861E6" w:rsidP="00C13D78">
      <w:pPr>
        <w:ind w:firstLine="708"/>
        <w:jc w:val="both"/>
        <w:rPr>
          <w:sz w:val="28"/>
          <w:szCs w:val="28"/>
        </w:rPr>
      </w:pPr>
      <w:r>
        <w:rPr>
          <w:sz w:val="28"/>
          <w:szCs w:val="28"/>
        </w:rPr>
        <w:t xml:space="preserve">Война сдвинула  со своих мест 35 научных учреждений Академии наук, </w:t>
      </w:r>
    </w:p>
    <w:p w:rsidR="00152A46" w:rsidRDefault="00152A46" w:rsidP="00152A46">
      <w:pPr>
        <w:ind w:firstLine="708"/>
        <w:jc w:val="right"/>
        <w:rPr>
          <w:sz w:val="28"/>
          <w:szCs w:val="28"/>
        </w:rPr>
      </w:pPr>
      <w:r>
        <w:rPr>
          <w:sz w:val="28"/>
          <w:szCs w:val="28"/>
        </w:rPr>
        <w:t>2</w:t>
      </w:r>
    </w:p>
    <w:p w:rsidR="00030796" w:rsidRDefault="00C861E6" w:rsidP="00C13D78">
      <w:pPr>
        <w:ind w:firstLine="708"/>
        <w:jc w:val="both"/>
        <w:rPr>
          <w:sz w:val="28"/>
          <w:szCs w:val="28"/>
        </w:rPr>
      </w:pPr>
      <w:r>
        <w:rPr>
          <w:sz w:val="28"/>
          <w:szCs w:val="28"/>
        </w:rPr>
        <w:lastRenderedPageBreak/>
        <w:t xml:space="preserve">переместились на новые места около 4000 научных сотрудников. К началу 1942г. учреждения наук размещались в 45 пунктах страны. Через 2-3 месяца после объявления войны начали функционировать в новых условиях чрезвычайно быстро. А это  равносильно подвигу! </w:t>
      </w:r>
    </w:p>
    <w:p w:rsidR="00C861E6" w:rsidRDefault="00C861E6" w:rsidP="00C13D78">
      <w:pPr>
        <w:ind w:firstLine="708"/>
        <w:jc w:val="both"/>
        <w:rPr>
          <w:sz w:val="28"/>
          <w:szCs w:val="28"/>
        </w:rPr>
      </w:pPr>
      <w:r>
        <w:rPr>
          <w:sz w:val="28"/>
          <w:szCs w:val="28"/>
        </w:rPr>
        <w:t>Куда были вывезены в эвакуацию физические, физико-технические, химические научные институты и вузы, президиум Академии наук?   ( В Казань)</w:t>
      </w:r>
    </w:p>
    <w:p w:rsidR="00C861E6" w:rsidRDefault="00C861E6" w:rsidP="00C13D78">
      <w:pPr>
        <w:jc w:val="both"/>
        <w:rPr>
          <w:b/>
          <w:sz w:val="28"/>
          <w:szCs w:val="28"/>
        </w:rPr>
      </w:pPr>
    </w:p>
    <w:p w:rsidR="000274AB" w:rsidRDefault="009B7D24" w:rsidP="00C13D78">
      <w:pPr>
        <w:jc w:val="both"/>
        <w:rPr>
          <w:b/>
          <w:sz w:val="28"/>
          <w:szCs w:val="28"/>
        </w:rPr>
      </w:pPr>
      <w:r>
        <w:rPr>
          <w:b/>
          <w:sz w:val="28"/>
          <w:szCs w:val="28"/>
        </w:rPr>
        <w:t xml:space="preserve">Ведущий       </w:t>
      </w:r>
      <w:r w:rsidR="00B87CD3">
        <w:rPr>
          <w:b/>
          <w:sz w:val="28"/>
          <w:szCs w:val="28"/>
        </w:rPr>
        <w:t>«На голубых морских  дорогах»</w:t>
      </w:r>
      <w:r w:rsidRPr="009B7D24">
        <w:rPr>
          <w:b/>
          <w:sz w:val="28"/>
          <w:szCs w:val="28"/>
        </w:rPr>
        <w:t xml:space="preserve"> </w:t>
      </w:r>
      <w:r w:rsidR="008D5F2F">
        <w:rPr>
          <w:b/>
          <w:sz w:val="28"/>
          <w:szCs w:val="28"/>
        </w:rPr>
        <w:t xml:space="preserve">- Слайд 11  </w:t>
      </w:r>
      <w:proofErr w:type="spellStart"/>
      <w:r w:rsidR="008D5F2F">
        <w:rPr>
          <w:b/>
          <w:sz w:val="28"/>
          <w:szCs w:val="28"/>
        </w:rPr>
        <w:t>Чернобровкин</w:t>
      </w:r>
      <w:proofErr w:type="spellEnd"/>
      <w:r w:rsidR="008D5F2F">
        <w:rPr>
          <w:b/>
          <w:sz w:val="28"/>
          <w:szCs w:val="28"/>
        </w:rPr>
        <w:t xml:space="preserve"> </w:t>
      </w:r>
    </w:p>
    <w:p w:rsidR="004E45E7" w:rsidRPr="004E45E7" w:rsidRDefault="004E45E7" w:rsidP="00C13D78">
      <w:pPr>
        <w:jc w:val="both"/>
        <w:rPr>
          <w:sz w:val="28"/>
          <w:szCs w:val="28"/>
        </w:rPr>
      </w:pPr>
      <w:r>
        <w:rPr>
          <w:b/>
          <w:sz w:val="28"/>
          <w:szCs w:val="28"/>
        </w:rPr>
        <w:tab/>
      </w:r>
      <w:r w:rsidRPr="004E45E7">
        <w:rPr>
          <w:sz w:val="28"/>
          <w:szCs w:val="28"/>
        </w:rPr>
        <w:t>Создание флота, тем более военного, - дело сложное, требующее больших средств и времени, сильно развитой промышленной базы; оно практически невозможно в условиях войны. Это прекрасно понимали наши враги, и потому один из жесточайших ударов обрушили именно на Военно-Морской флот</w:t>
      </w:r>
      <w:r>
        <w:rPr>
          <w:sz w:val="28"/>
          <w:szCs w:val="28"/>
        </w:rPr>
        <w:t>.</w:t>
      </w:r>
    </w:p>
    <w:p w:rsidR="000274AB" w:rsidRDefault="000274AB" w:rsidP="00C13D78">
      <w:pPr>
        <w:ind w:firstLine="708"/>
        <w:jc w:val="both"/>
        <w:rPr>
          <w:sz w:val="28"/>
          <w:szCs w:val="28"/>
        </w:rPr>
      </w:pPr>
      <w:r>
        <w:rPr>
          <w:sz w:val="28"/>
          <w:szCs w:val="28"/>
        </w:rPr>
        <w:t xml:space="preserve">Готовясь к войне, фашисты рассчитывали уничтожить основную часть нашего военного флота неожиданным мощным ударом, а другую «запереть» на морских базах с помощью различного типа мин – секретного и грозного оружия – и постепенно ликвидировать. Адмирал Н.Т.Кузнецов говорил, что кардинальную помощь флоту могла оказать только квалифицированная научная сила. И эта помощь пришла. В чем </w:t>
      </w:r>
      <w:r w:rsidR="001E2579" w:rsidRPr="001E2579">
        <w:rPr>
          <w:sz w:val="28"/>
          <w:szCs w:val="28"/>
        </w:rPr>
        <w:t xml:space="preserve">же </w:t>
      </w:r>
      <w:r>
        <w:rPr>
          <w:sz w:val="28"/>
          <w:szCs w:val="28"/>
        </w:rPr>
        <w:t>она заключалась?</w:t>
      </w:r>
    </w:p>
    <w:p w:rsidR="00305A99" w:rsidRDefault="00305A99" w:rsidP="00C13D78">
      <w:pPr>
        <w:jc w:val="both"/>
        <w:rPr>
          <w:sz w:val="28"/>
          <w:szCs w:val="28"/>
        </w:rPr>
      </w:pPr>
    </w:p>
    <w:p w:rsidR="001E2579" w:rsidRPr="008D5F2F" w:rsidRDefault="000274AB" w:rsidP="00C13D78">
      <w:pPr>
        <w:jc w:val="both"/>
        <w:rPr>
          <w:b/>
          <w:sz w:val="28"/>
          <w:szCs w:val="28"/>
        </w:rPr>
      </w:pPr>
      <w:r>
        <w:rPr>
          <w:sz w:val="28"/>
          <w:szCs w:val="28"/>
        </w:rPr>
        <w:t xml:space="preserve"> </w:t>
      </w:r>
      <w:r w:rsidR="008D5F2F">
        <w:rPr>
          <w:b/>
          <w:sz w:val="28"/>
          <w:szCs w:val="28"/>
        </w:rPr>
        <w:t>У</w:t>
      </w:r>
      <w:r w:rsidRPr="00305A99">
        <w:rPr>
          <w:b/>
          <w:sz w:val="28"/>
          <w:szCs w:val="28"/>
        </w:rPr>
        <w:t>ченик:</w:t>
      </w:r>
      <w:r w:rsidR="00305A99" w:rsidRPr="00305A99">
        <w:rPr>
          <w:b/>
          <w:sz w:val="28"/>
          <w:szCs w:val="28"/>
        </w:rPr>
        <w:t xml:space="preserve"> </w:t>
      </w:r>
      <w:r w:rsidR="008D5F2F">
        <w:rPr>
          <w:b/>
          <w:sz w:val="28"/>
          <w:szCs w:val="28"/>
        </w:rPr>
        <w:t xml:space="preserve">                </w:t>
      </w:r>
      <w:r w:rsidR="00305A99" w:rsidRPr="00305A99">
        <w:rPr>
          <w:b/>
          <w:sz w:val="28"/>
          <w:szCs w:val="28"/>
        </w:rPr>
        <w:t xml:space="preserve">Слайд </w:t>
      </w:r>
      <w:r w:rsidR="008D5F2F">
        <w:rPr>
          <w:b/>
          <w:sz w:val="28"/>
          <w:szCs w:val="28"/>
        </w:rPr>
        <w:t xml:space="preserve">11 </w:t>
      </w:r>
      <w:r w:rsidR="00175DB0" w:rsidRPr="00175DB0">
        <w:rPr>
          <w:sz w:val="28"/>
          <w:szCs w:val="28"/>
        </w:rPr>
        <w:t xml:space="preserve">                     </w:t>
      </w:r>
      <w:r w:rsidR="005E71AA">
        <w:rPr>
          <w:b/>
          <w:sz w:val="28"/>
          <w:szCs w:val="28"/>
        </w:rPr>
        <w:t>Савельева Е.</w:t>
      </w:r>
    </w:p>
    <w:p w:rsidR="000274AB" w:rsidRDefault="00305A99" w:rsidP="00C13D78">
      <w:pPr>
        <w:ind w:firstLine="708"/>
        <w:jc w:val="both"/>
        <w:rPr>
          <w:sz w:val="28"/>
          <w:szCs w:val="28"/>
        </w:rPr>
      </w:pPr>
      <w:r>
        <w:rPr>
          <w:sz w:val="28"/>
          <w:szCs w:val="28"/>
        </w:rPr>
        <w:t xml:space="preserve">Еще до войны в Ленинградском физико-техническом институте под руководством профессора А.П.Александрова группой ученых были начаты работы по уменьшению возможности поражения кораблей магнитными минами. В их ходе был создан обмоточный метод размагничивания судов. С началом войны работа активизировалась. </w:t>
      </w:r>
      <w:r w:rsidR="00C861E6">
        <w:rPr>
          <w:sz w:val="28"/>
          <w:szCs w:val="28"/>
        </w:rPr>
        <w:t xml:space="preserve">Самоотверженно преодолевая трудности, к </w:t>
      </w:r>
      <w:r>
        <w:rPr>
          <w:sz w:val="28"/>
          <w:szCs w:val="28"/>
        </w:rPr>
        <w:t xml:space="preserve"> августу 1941 г. ученые защитили от магнитных мин основную часть боевых кораблей на всех действующих флотах и флотилиях. Это</w:t>
      </w:r>
      <w:r w:rsidR="00C861E6">
        <w:rPr>
          <w:sz w:val="28"/>
          <w:szCs w:val="28"/>
        </w:rPr>
        <w:t xml:space="preserve"> была героическая победа научных зн</w:t>
      </w:r>
      <w:r w:rsidR="00343685">
        <w:rPr>
          <w:sz w:val="28"/>
          <w:szCs w:val="28"/>
        </w:rPr>
        <w:t>аний и практического мастерства, благодаря которой были сохранены для Родины сотни кораблей и многие тысячи человеческих жизней.</w:t>
      </w:r>
    </w:p>
    <w:p w:rsidR="001F5B95" w:rsidRDefault="001F5B95" w:rsidP="00C13D78">
      <w:pPr>
        <w:jc w:val="both"/>
        <w:rPr>
          <w:b/>
          <w:sz w:val="28"/>
          <w:szCs w:val="28"/>
        </w:rPr>
      </w:pPr>
      <w:r w:rsidRPr="001F5B95">
        <w:rPr>
          <w:b/>
          <w:sz w:val="28"/>
          <w:szCs w:val="28"/>
        </w:rPr>
        <w:t>Ученик</w:t>
      </w:r>
      <w:r>
        <w:rPr>
          <w:b/>
          <w:sz w:val="28"/>
          <w:szCs w:val="28"/>
        </w:rPr>
        <w:t xml:space="preserve">:       Слайд 12                                     </w:t>
      </w:r>
      <w:proofErr w:type="spellStart"/>
      <w:r>
        <w:rPr>
          <w:b/>
          <w:sz w:val="28"/>
          <w:szCs w:val="28"/>
        </w:rPr>
        <w:t>Завьялов</w:t>
      </w:r>
      <w:proofErr w:type="spellEnd"/>
    </w:p>
    <w:p w:rsidR="001F5B95" w:rsidRPr="001F5B95" w:rsidRDefault="001F5B95" w:rsidP="00C13D78">
      <w:pPr>
        <w:ind w:firstLine="708"/>
        <w:jc w:val="both"/>
        <w:rPr>
          <w:sz w:val="28"/>
          <w:szCs w:val="28"/>
        </w:rPr>
      </w:pPr>
      <w:r w:rsidRPr="001F5B95">
        <w:rPr>
          <w:sz w:val="28"/>
          <w:szCs w:val="28"/>
        </w:rPr>
        <w:t>Легендарный подводник Балтики Иван Васильевич Травкин</w:t>
      </w:r>
      <w:r>
        <w:rPr>
          <w:sz w:val="28"/>
          <w:szCs w:val="28"/>
        </w:rPr>
        <w:t>.</w:t>
      </w:r>
    </w:p>
    <w:p w:rsidR="005E4A63" w:rsidRPr="001F5B95" w:rsidRDefault="00E82BD8" w:rsidP="00C13D78">
      <w:pPr>
        <w:ind w:left="142"/>
        <w:jc w:val="both"/>
        <w:rPr>
          <w:sz w:val="28"/>
          <w:szCs w:val="28"/>
        </w:rPr>
      </w:pPr>
      <w:r w:rsidRPr="001F5B95">
        <w:rPr>
          <w:bCs/>
          <w:sz w:val="28"/>
          <w:szCs w:val="28"/>
        </w:rPr>
        <w:t xml:space="preserve">Подводные лодки Щ-303 и К-52, которыми он командовал в годы войны, имели на своем счету 14 потопленных вражеских кораблей с танками. На дне Балтийского моря  он и его матросы «похоронили» почти 2 тысячи вражеских танков! За его голову фашистское командование назначило 50 тыс. марок. </w:t>
      </w:r>
    </w:p>
    <w:p w:rsidR="00C861E6" w:rsidRPr="00446701" w:rsidRDefault="00D24255" w:rsidP="00C13D78">
      <w:pPr>
        <w:jc w:val="both"/>
        <w:rPr>
          <w:sz w:val="28"/>
          <w:szCs w:val="28"/>
        </w:rPr>
      </w:pPr>
      <w:r>
        <w:rPr>
          <w:sz w:val="28"/>
          <w:szCs w:val="28"/>
        </w:rPr>
        <w:t xml:space="preserve">                    </w:t>
      </w:r>
      <w:proofErr w:type="gramStart"/>
      <w:r w:rsidR="00C861E6">
        <w:rPr>
          <w:sz w:val="28"/>
          <w:szCs w:val="28"/>
        </w:rPr>
        <w:t>(Музыка «</w:t>
      </w:r>
      <w:r w:rsidR="00C861E6" w:rsidRPr="00C861E6">
        <w:rPr>
          <w:b/>
          <w:sz w:val="28"/>
          <w:szCs w:val="28"/>
        </w:rPr>
        <w:t>Проща</w:t>
      </w:r>
      <w:r w:rsidR="005326EC">
        <w:rPr>
          <w:b/>
          <w:sz w:val="28"/>
          <w:szCs w:val="28"/>
        </w:rPr>
        <w:t>ние Славянки</w:t>
      </w:r>
      <w:r w:rsidR="00C861E6">
        <w:rPr>
          <w:sz w:val="28"/>
          <w:szCs w:val="28"/>
        </w:rPr>
        <w:t>»</w:t>
      </w:r>
      <w:proofErr w:type="gramEnd"/>
    </w:p>
    <w:p w:rsidR="001E2579" w:rsidRDefault="001E2579" w:rsidP="00C13D78">
      <w:pPr>
        <w:jc w:val="both"/>
        <w:rPr>
          <w:b/>
          <w:sz w:val="28"/>
          <w:szCs w:val="28"/>
        </w:rPr>
      </w:pPr>
    </w:p>
    <w:p w:rsidR="00BB7AD5" w:rsidRDefault="00B925FB" w:rsidP="00C13D78">
      <w:pPr>
        <w:jc w:val="both"/>
        <w:rPr>
          <w:b/>
          <w:sz w:val="28"/>
          <w:szCs w:val="28"/>
        </w:rPr>
      </w:pPr>
      <w:r>
        <w:rPr>
          <w:b/>
          <w:sz w:val="28"/>
          <w:szCs w:val="28"/>
        </w:rPr>
        <w:t>Ведущий</w:t>
      </w:r>
      <w:r w:rsidR="005E71AA">
        <w:rPr>
          <w:b/>
          <w:sz w:val="28"/>
          <w:szCs w:val="28"/>
        </w:rPr>
        <w:t xml:space="preserve">          </w:t>
      </w:r>
      <w:r>
        <w:rPr>
          <w:b/>
          <w:sz w:val="28"/>
          <w:szCs w:val="28"/>
        </w:rPr>
        <w:t xml:space="preserve"> «Крылья Победы»</w:t>
      </w:r>
      <w:r w:rsidR="00B87CD3">
        <w:rPr>
          <w:b/>
          <w:sz w:val="28"/>
          <w:szCs w:val="28"/>
        </w:rPr>
        <w:t xml:space="preserve"> </w:t>
      </w:r>
      <w:r>
        <w:rPr>
          <w:b/>
          <w:sz w:val="28"/>
          <w:szCs w:val="28"/>
        </w:rPr>
        <w:t xml:space="preserve">                   Слайд 13</w:t>
      </w:r>
    </w:p>
    <w:p w:rsidR="00B925FB" w:rsidRDefault="00B925FB" w:rsidP="00C13D78">
      <w:pPr>
        <w:jc w:val="both"/>
        <w:rPr>
          <w:sz w:val="28"/>
          <w:szCs w:val="28"/>
        </w:rPr>
      </w:pPr>
    </w:p>
    <w:p w:rsidR="00B925FB" w:rsidRDefault="00B925FB" w:rsidP="00C13D78">
      <w:pPr>
        <w:ind w:firstLine="708"/>
        <w:jc w:val="both"/>
        <w:rPr>
          <w:sz w:val="28"/>
          <w:szCs w:val="28"/>
        </w:rPr>
      </w:pPr>
      <w:r>
        <w:rPr>
          <w:sz w:val="28"/>
          <w:szCs w:val="28"/>
        </w:rPr>
        <w:t xml:space="preserve">С началом войны начался величайший </w:t>
      </w:r>
      <w:proofErr w:type="gramStart"/>
      <w:r>
        <w:rPr>
          <w:sz w:val="28"/>
          <w:szCs w:val="28"/>
        </w:rPr>
        <w:t xml:space="preserve">поединок </w:t>
      </w:r>
      <w:r w:rsidR="00D24255">
        <w:rPr>
          <w:sz w:val="28"/>
          <w:szCs w:val="28"/>
        </w:rPr>
        <w:t xml:space="preserve"> </w:t>
      </w:r>
      <w:r>
        <w:rPr>
          <w:sz w:val="28"/>
          <w:szCs w:val="28"/>
        </w:rPr>
        <w:t>воздушных армий</w:t>
      </w:r>
      <w:proofErr w:type="gramEnd"/>
      <w:r>
        <w:rPr>
          <w:sz w:val="28"/>
          <w:szCs w:val="28"/>
        </w:rPr>
        <w:t xml:space="preserve">. </w:t>
      </w:r>
    </w:p>
    <w:p w:rsidR="00152A46" w:rsidRDefault="00B925FB" w:rsidP="00C13D78">
      <w:pPr>
        <w:jc w:val="both"/>
        <w:rPr>
          <w:sz w:val="28"/>
          <w:szCs w:val="28"/>
        </w:rPr>
      </w:pPr>
      <w:r>
        <w:rPr>
          <w:sz w:val="28"/>
          <w:szCs w:val="28"/>
        </w:rPr>
        <w:t xml:space="preserve">Знаменитый авиаконструктор С.А.Лавочкин писал: «Я не вижу моего врага- </w:t>
      </w:r>
    </w:p>
    <w:p w:rsidR="00152A46" w:rsidRDefault="00152A46" w:rsidP="00152A46">
      <w:pPr>
        <w:jc w:val="right"/>
        <w:rPr>
          <w:sz w:val="28"/>
          <w:szCs w:val="28"/>
        </w:rPr>
      </w:pPr>
      <w:r>
        <w:rPr>
          <w:sz w:val="28"/>
          <w:szCs w:val="28"/>
        </w:rPr>
        <w:t>3</w:t>
      </w:r>
    </w:p>
    <w:p w:rsidR="00B925FB" w:rsidRDefault="00B925FB" w:rsidP="00C13D78">
      <w:pPr>
        <w:jc w:val="both"/>
        <w:rPr>
          <w:sz w:val="28"/>
          <w:szCs w:val="28"/>
        </w:rPr>
      </w:pPr>
      <w:r>
        <w:rPr>
          <w:sz w:val="28"/>
          <w:szCs w:val="28"/>
        </w:rPr>
        <w:lastRenderedPageBreak/>
        <w:t xml:space="preserve">немца – конструктора, который сидит над своими чертежами … в глубоком убежище. Но, не видя его, я </w:t>
      </w:r>
      <w:proofErr w:type="gramStart"/>
      <w:r>
        <w:rPr>
          <w:sz w:val="28"/>
          <w:szCs w:val="28"/>
        </w:rPr>
        <w:t>воюю с ним… Я знаю</w:t>
      </w:r>
      <w:proofErr w:type="gramEnd"/>
      <w:r>
        <w:rPr>
          <w:sz w:val="28"/>
          <w:szCs w:val="28"/>
        </w:rPr>
        <w:t>, что бы ни придумал немец, я обязан придумать лучше. Я собираю всю свою волю и фантазию, все мои знания и опыт… чтобы в день, когда два новых самолета – наш и вражески</w:t>
      </w:r>
      <w:proofErr w:type="gramStart"/>
      <w:r>
        <w:rPr>
          <w:sz w:val="28"/>
          <w:szCs w:val="28"/>
        </w:rPr>
        <w:t>й-</w:t>
      </w:r>
      <w:proofErr w:type="gramEnd"/>
      <w:r>
        <w:rPr>
          <w:sz w:val="28"/>
          <w:szCs w:val="28"/>
        </w:rPr>
        <w:t xml:space="preserve"> столкнутся  в военном небе, наш оказался «победителем». Так думал не только С.А. Лавочкин, но каждый создатель боевой отечественной техники. Какие новые и модернизированные типы  самолетов были пущены в серийное производство в годы войны? </w:t>
      </w:r>
    </w:p>
    <w:p w:rsidR="00B925FB" w:rsidRDefault="00B925FB" w:rsidP="00C13D78">
      <w:pPr>
        <w:jc w:val="both"/>
        <w:rPr>
          <w:b/>
          <w:sz w:val="28"/>
          <w:szCs w:val="28"/>
        </w:rPr>
      </w:pPr>
    </w:p>
    <w:p w:rsidR="00B925FB" w:rsidRPr="00693DFA" w:rsidRDefault="00B925FB" w:rsidP="00C13D78">
      <w:pPr>
        <w:jc w:val="both"/>
        <w:rPr>
          <w:b/>
          <w:sz w:val="28"/>
          <w:szCs w:val="28"/>
        </w:rPr>
      </w:pPr>
      <w:r>
        <w:rPr>
          <w:b/>
          <w:sz w:val="28"/>
          <w:szCs w:val="28"/>
        </w:rPr>
        <w:t>У</w:t>
      </w:r>
      <w:r w:rsidR="005326EC">
        <w:rPr>
          <w:b/>
          <w:sz w:val="28"/>
          <w:szCs w:val="28"/>
        </w:rPr>
        <w:t xml:space="preserve">ченик:   Слайд </w:t>
      </w:r>
      <w:r w:rsidR="00D24255">
        <w:rPr>
          <w:b/>
          <w:sz w:val="28"/>
          <w:szCs w:val="28"/>
        </w:rPr>
        <w:t>-13</w:t>
      </w:r>
      <w:r w:rsidR="00431D53">
        <w:rPr>
          <w:b/>
          <w:sz w:val="28"/>
          <w:szCs w:val="28"/>
        </w:rPr>
        <w:t xml:space="preserve">                      Куликов,  Лапшин</w:t>
      </w:r>
    </w:p>
    <w:p w:rsidR="00B925FB" w:rsidRDefault="00B925FB" w:rsidP="00C13D78">
      <w:pPr>
        <w:jc w:val="both"/>
        <w:rPr>
          <w:sz w:val="28"/>
          <w:szCs w:val="28"/>
        </w:rPr>
      </w:pPr>
      <w:r>
        <w:rPr>
          <w:sz w:val="28"/>
          <w:szCs w:val="28"/>
        </w:rPr>
        <w:t xml:space="preserve">Истребитель высокого класса </w:t>
      </w:r>
      <w:proofErr w:type="spellStart"/>
      <w:r>
        <w:rPr>
          <w:sz w:val="28"/>
          <w:szCs w:val="28"/>
        </w:rPr>
        <w:t>Ла</w:t>
      </w:r>
      <w:proofErr w:type="spellEnd"/>
      <w:r>
        <w:rPr>
          <w:sz w:val="28"/>
          <w:szCs w:val="28"/>
        </w:rPr>
        <w:t xml:space="preserve"> – 5 конструкции С.А.Лавочкина, обладавший скороподъемностью, маневренностью, огневой мощью и</w:t>
      </w:r>
      <w:r w:rsidR="00431D53">
        <w:rPr>
          <w:sz w:val="28"/>
          <w:szCs w:val="28"/>
        </w:rPr>
        <w:t xml:space="preserve"> большим потолком полета -11 км;</w:t>
      </w:r>
    </w:p>
    <w:p w:rsidR="00431D53" w:rsidRDefault="00B925FB" w:rsidP="00C13D78">
      <w:pPr>
        <w:jc w:val="both"/>
        <w:rPr>
          <w:sz w:val="28"/>
          <w:szCs w:val="28"/>
        </w:rPr>
      </w:pPr>
      <w:r>
        <w:rPr>
          <w:sz w:val="28"/>
          <w:szCs w:val="28"/>
        </w:rPr>
        <w:t xml:space="preserve"> самый легкий и маневренный истребитель 2 мировой войны ЯК-3, созданный в КБ А.С.Яковлева</w:t>
      </w:r>
      <w:r w:rsidR="00431D53">
        <w:rPr>
          <w:sz w:val="28"/>
          <w:szCs w:val="28"/>
        </w:rPr>
        <w:t xml:space="preserve">  в 1943г., его взлетная масса 2650 кг, высота полета 12 км, </w:t>
      </w:r>
      <w:proofErr w:type="gramStart"/>
      <w:r w:rsidR="00431D53">
        <w:rPr>
          <w:sz w:val="28"/>
          <w:szCs w:val="28"/>
        </w:rPr>
        <w:t>для</w:t>
      </w:r>
      <w:proofErr w:type="gramEnd"/>
      <w:r w:rsidR="00431D53">
        <w:rPr>
          <w:sz w:val="28"/>
          <w:szCs w:val="28"/>
        </w:rPr>
        <w:t xml:space="preserve"> </w:t>
      </w:r>
      <w:proofErr w:type="gramStart"/>
      <w:r w:rsidR="00431D53">
        <w:rPr>
          <w:sz w:val="28"/>
          <w:szCs w:val="28"/>
        </w:rPr>
        <w:t>подъем</w:t>
      </w:r>
      <w:proofErr w:type="gramEnd"/>
      <w:r w:rsidR="00431D53">
        <w:rPr>
          <w:sz w:val="28"/>
          <w:szCs w:val="28"/>
        </w:rPr>
        <w:t xml:space="preserve"> на высоту 5 км ему требовалось 4, 1 минут;</w:t>
      </w:r>
    </w:p>
    <w:p w:rsidR="00431D53" w:rsidRDefault="00B925FB" w:rsidP="00C13D78">
      <w:pPr>
        <w:jc w:val="both"/>
        <w:rPr>
          <w:sz w:val="28"/>
          <w:szCs w:val="28"/>
        </w:rPr>
      </w:pPr>
      <w:r>
        <w:rPr>
          <w:sz w:val="28"/>
          <w:szCs w:val="28"/>
        </w:rPr>
        <w:t xml:space="preserve"> 2 –местный штурмовик ИЛ- 10  конструкции С.В. Ильюшина</w:t>
      </w:r>
      <w:r w:rsidR="00431D53">
        <w:rPr>
          <w:sz w:val="28"/>
          <w:szCs w:val="28"/>
        </w:rPr>
        <w:t>, созданной во 2 половине 1942г., имел форсированный двигатель и крупнокалиберный пулемет, развивал скорость до 430 км/ч, фашисты прозвали его «черной смертью»;</w:t>
      </w:r>
    </w:p>
    <w:p w:rsidR="00B925FB" w:rsidRDefault="00B925FB" w:rsidP="00C13D78">
      <w:pPr>
        <w:jc w:val="both"/>
        <w:rPr>
          <w:sz w:val="28"/>
          <w:szCs w:val="28"/>
        </w:rPr>
      </w:pPr>
      <w:r>
        <w:rPr>
          <w:sz w:val="28"/>
          <w:szCs w:val="28"/>
        </w:rPr>
        <w:t xml:space="preserve"> пикирующий бомбардировщик ТУ-2 – детище КБ А.Н. Туполева</w:t>
      </w:r>
      <w:r w:rsidR="00431D53">
        <w:rPr>
          <w:sz w:val="28"/>
          <w:szCs w:val="28"/>
        </w:rPr>
        <w:t>, имел 2 двигателя, развивал скорость до 570 км/ч, его бомбовая нагрузка составляла 1000 кг.</w:t>
      </w:r>
    </w:p>
    <w:p w:rsidR="00B77E55" w:rsidRDefault="00B77E55" w:rsidP="00C13D78">
      <w:pPr>
        <w:jc w:val="both"/>
        <w:rPr>
          <w:sz w:val="28"/>
          <w:szCs w:val="28"/>
        </w:rPr>
      </w:pPr>
      <w:r>
        <w:rPr>
          <w:sz w:val="28"/>
          <w:szCs w:val="28"/>
        </w:rPr>
        <w:t xml:space="preserve">К осени </w:t>
      </w:r>
      <w:r w:rsidR="00714127">
        <w:rPr>
          <w:sz w:val="28"/>
          <w:szCs w:val="28"/>
        </w:rPr>
        <w:t>1944 г были построены боевые самолеты, на которых дополнительно к поршневым  двигателям монтировались ракетные  двигател</w:t>
      </w:r>
      <w:proofErr w:type="gramStart"/>
      <w:r w:rsidR="00714127">
        <w:rPr>
          <w:sz w:val="28"/>
          <w:szCs w:val="28"/>
        </w:rPr>
        <w:t>и-</w:t>
      </w:r>
      <w:proofErr w:type="gramEnd"/>
      <w:r w:rsidR="00714127">
        <w:rPr>
          <w:sz w:val="28"/>
          <w:szCs w:val="28"/>
        </w:rPr>
        <w:t xml:space="preserve"> ускорители, они служили для увеличения горизонтальной скорости полета, скороподъемности, облегчения старта, их установкой на самолетах Пе-2Р занимался С П Королев</w:t>
      </w:r>
    </w:p>
    <w:p w:rsidR="00C13D78" w:rsidRDefault="00C13D78" w:rsidP="00C13D78">
      <w:pPr>
        <w:jc w:val="both"/>
        <w:rPr>
          <w:b/>
          <w:sz w:val="28"/>
          <w:szCs w:val="28"/>
        </w:rPr>
      </w:pPr>
    </w:p>
    <w:p w:rsidR="004E21D6" w:rsidRDefault="004E21D6" w:rsidP="00C13D78">
      <w:pPr>
        <w:jc w:val="both"/>
        <w:rPr>
          <w:b/>
          <w:sz w:val="28"/>
          <w:szCs w:val="28"/>
        </w:rPr>
      </w:pPr>
      <w:r w:rsidRPr="004E21D6">
        <w:rPr>
          <w:b/>
          <w:sz w:val="28"/>
          <w:szCs w:val="28"/>
        </w:rPr>
        <w:t>Ученик</w:t>
      </w:r>
      <w:r>
        <w:rPr>
          <w:b/>
          <w:sz w:val="28"/>
          <w:szCs w:val="28"/>
        </w:rPr>
        <w:t xml:space="preserve">:     </w:t>
      </w:r>
      <w:r w:rsidR="00D24255">
        <w:rPr>
          <w:b/>
          <w:sz w:val="28"/>
          <w:szCs w:val="28"/>
        </w:rPr>
        <w:t>Слайд 14</w:t>
      </w:r>
      <w:r>
        <w:rPr>
          <w:b/>
          <w:sz w:val="28"/>
          <w:szCs w:val="28"/>
        </w:rPr>
        <w:t xml:space="preserve">                                       Воронин</w:t>
      </w:r>
    </w:p>
    <w:p w:rsidR="004E21D6" w:rsidRDefault="004E21D6" w:rsidP="00C13D78">
      <w:pPr>
        <w:jc w:val="both"/>
        <w:rPr>
          <w:sz w:val="28"/>
          <w:szCs w:val="28"/>
        </w:rPr>
      </w:pPr>
      <w:r>
        <w:rPr>
          <w:sz w:val="28"/>
          <w:szCs w:val="28"/>
        </w:rPr>
        <w:t>Флатте</w:t>
      </w:r>
      <w:proofErr w:type="gramStart"/>
      <w:r>
        <w:rPr>
          <w:sz w:val="28"/>
          <w:szCs w:val="28"/>
        </w:rPr>
        <w:t>р-</w:t>
      </w:r>
      <w:proofErr w:type="gramEnd"/>
      <w:r>
        <w:rPr>
          <w:sz w:val="28"/>
          <w:szCs w:val="28"/>
        </w:rPr>
        <w:t xml:space="preserve"> это слово наводило ужас на летчиков-испытателей в предвоенные годы. Но вот в борьбу с этим, тогда таинственным явлением, вызывающим разрушение самолетов в воздухе, вступили математики и механики. После того, как профессором М.В.Келдышем была разработана математическая теория флаттера, таинственность этого явления исчезла. Ученым  были даны рекомендации, которые требовалось учитывать при конструировании самолетов.  Их </w:t>
      </w:r>
      <w:r w:rsidR="005E71AA">
        <w:rPr>
          <w:sz w:val="28"/>
          <w:szCs w:val="28"/>
        </w:rPr>
        <w:t xml:space="preserve"> </w:t>
      </w:r>
      <w:proofErr w:type="gramStart"/>
      <w:r>
        <w:rPr>
          <w:sz w:val="28"/>
          <w:szCs w:val="28"/>
        </w:rPr>
        <w:t>приняли во внимание  и  за  время  войны не было</w:t>
      </w:r>
      <w:proofErr w:type="gramEnd"/>
      <w:r>
        <w:rPr>
          <w:sz w:val="28"/>
          <w:szCs w:val="28"/>
        </w:rPr>
        <w:t xml:space="preserve"> случаев разрушений самолетов из-за флаттера. Что это за явление?</w:t>
      </w:r>
    </w:p>
    <w:p w:rsidR="004E21D6" w:rsidRDefault="004E21D6" w:rsidP="00C13D78">
      <w:pPr>
        <w:jc w:val="both"/>
        <w:rPr>
          <w:sz w:val="28"/>
          <w:szCs w:val="28"/>
        </w:rPr>
      </w:pPr>
    </w:p>
    <w:p w:rsidR="004E21D6" w:rsidRPr="004E21D6" w:rsidRDefault="004E21D6" w:rsidP="00C13D78">
      <w:pPr>
        <w:jc w:val="both"/>
        <w:rPr>
          <w:b/>
          <w:sz w:val="28"/>
          <w:szCs w:val="28"/>
        </w:rPr>
      </w:pPr>
      <w:r w:rsidRPr="004E21D6">
        <w:rPr>
          <w:b/>
          <w:sz w:val="28"/>
          <w:szCs w:val="28"/>
        </w:rPr>
        <w:t>Ученик</w:t>
      </w:r>
      <w:r>
        <w:rPr>
          <w:b/>
          <w:sz w:val="28"/>
          <w:szCs w:val="28"/>
        </w:rPr>
        <w:t>:                             Лапшин</w:t>
      </w:r>
    </w:p>
    <w:p w:rsidR="004E21D6" w:rsidRDefault="004E21D6" w:rsidP="00C13D78">
      <w:pPr>
        <w:jc w:val="both"/>
        <w:rPr>
          <w:sz w:val="28"/>
          <w:szCs w:val="28"/>
        </w:rPr>
      </w:pPr>
      <w:r>
        <w:rPr>
          <w:sz w:val="28"/>
          <w:szCs w:val="28"/>
        </w:rPr>
        <w:t>Флаттер – это сочетание изгибных и крутильных колебаний крыльев, хвостового оперения и других элементов самолета. Возбуждение колебаний происходит самопроизвольно, причем с большой амплитудой и ведет к разрушению машины.</w:t>
      </w:r>
    </w:p>
    <w:p w:rsidR="00152A46" w:rsidRDefault="004E21D6" w:rsidP="00152A46">
      <w:pPr>
        <w:jc w:val="center"/>
        <w:rPr>
          <w:b/>
          <w:sz w:val="28"/>
          <w:szCs w:val="28"/>
        </w:rPr>
      </w:pPr>
      <w:r w:rsidRPr="004E21D6">
        <w:rPr>
          <w:b/>
          <w:sz w:val="28"/>
          <w:szCs w:val="28"/>
        </w:rPr>
        <w:t>(</w:t>
      </w:r>
      <w:r w:rsidR="005E71AA">
        <w:rPr>
          <w:b/>
          <w:sz w:val="28"/>
          <w:szCs w:val="28"/>
        </w:rPr>
        <w:t>Показ</w:t>
      </w:r>
      <w:r w:rsidRPr="004E21D6">
        <w:rPr>
          <w:b/>
          <w:sz w:val="28"/>
          <w:szCs w:val="28"/>
        </w:rPr>
        <w:t xml:space="preserve"> </w:t>
      </w:r>
      <w:r w:rsidR="005E71AA">
        <w:rPr>
          <w:b/>
          <w:sz w:val="28"/>
          <w:szCs w:val="28"/>
        </w:rPr>
        <w:t>фрагмента из видеофильма)</w:t>
      </w:r>
    </w:p>
    <w:p w:rsidR="004E21D6" w:rsidRPr="004E21D6" w:rsidRDefault="00152A46" w:rsidP="00152A46">
      <w:pPr>
        <w:jc w:val="right"/>
        <w:rPr>
          <w:b/>
          <w:sz w:val="28"/>
          <w:szCs w:val="28"/>
        </w:rPr>
      </w:pPr>
      <w:r>
        <w:rPr>
          <w:b/>
          <w:sz w:val="28"/>
          <w:szCs w:val="28"/>
        </w:rPr>
        <w:t>4</w:t>
      </w:r>
    </w:p>
    <w:p w:rsidR="00431D53" w:rsidRDefault="005E736F" w:rsidP="00C13D78">
      <w:pPr>
        <w:jc w:val="both"/>
        <w:rPr>
          <w:b/>
          <w:sz w:val="28"/>
          <w:szCs w:val="28"/>
        </w:rPr>
      </w:pPr>
      <w:r>
        <w:rPr>
          <w:b/>
          <w:sz w:val="28"/>
          <w:szCs w:val="28"/>
        </w:rPr>
        <w:lastRenderedPageBreak/>
        <w:t>Ведущий:</w:t>
      </w:r>
    </w:p>
    <w:p w:rsidR="005E736F" w:rsidRPr="005E736F" w:rsidRDefault="005E736F" w:rsidP="00C13D78">
      <w:pPr>
        <w:jc w:val="both"/>
        <w:rPr>
          <w:sz w:val="28"/>
          <w:szCs w:val="28"/>
        </w:rPr>
      </w:pPr>
      <w:r w:rsidRPr="005E736F">
        <w:rPr>
          <w:sz w:val="28"/>
          <w:szCs w:val="28"/>
        </w:rPr>
        <w:t>На завершающем этапе войны количественное и качественное превосходство</w:t>
      </w:r>
      <w:r>
        <w:rPr>
          <w:sz w:val="28"/>
          <w:szCs w:val="28"/>
        </w:rPr>
        <w:t xml:space="preserve"> </w:t>
      </w:r>
      <w:r w:rsidRPr="005E736F">
        <w:rPr>
          <w:sz w:val="28"/>
          <w:szCs w:val="28"/>
        </w:rPr>
        <w:t>нашей авиации было уже абсолютным: в небе уничтожался любой самолет врага! И в этом героическая заслуга ученых, конструкторов, инженеров!</w:t>
      </w:r>
    </w:p>
    <w:p w:rsidR="004E21D6" w:rsidRDefault="004E21D6" w:rsidP="00C13D78">
      <w:pPr>
        <w:jc w:val="both"/>
        <w:rPr>
          <w:b/>
          <w:sz w:val="28"/>
          <w:szCs w:val="28"/>
        </w:rPr>
      </w:pPr>
    </w:p>
    <w:p w:rsidR="00B925FB" w:rsidRPr="00BB7AD5" w:rsidRDefault="004E21D6" w:rsidP="00C13D78">
      <w:pPr>
        <w:jc w:val="both"/>
        <w:rPr>
          <w:b/>
          <w:sz w:val="28"/>
          <w:szCs w:val="28"/>
        </w:rPr>
      </w:pPr>
      <w:r>
        <w:rPr>
          <w:b/>
          <w:sz w:val="28"/>
          <w:szCs w:val="28"/>
        </w:rPr>
        <w:t xml:space="preserve">Ведущий </w:t>
      </w:r>
      <w:r w:rsidR="005E736F">
        <w:rPr>
          <w:b/>
          <w:sz w:val="28"/>
          <w:szCs w:val="28"/>
        </w:rPr>
        <w:t xml:space="preserve">                                                Слайд 15.</w:t>
      </w:r>
    </w:p>
    <w:p w:rsidR="00BB7AD5" w:rsidRDefault="00BB7AD5" w:rsidP="00C13D78">
      <w:pPr>
        <w:jc w:val="both"/>
        <w:rPr>
          <w:sz w:val="28"/>
          <w:szCs w:val="28"/>
        </w:rPr>
      </w:pPr>
      <w:r>
        <w:rPr>
          <w:sz w:val="28"/>
          <w:szCs w:val="28"/>
        </w:rPr>
        <w:t>Лозунг «</w:t>
      </w:r>
      <w:r w:rsidRPr="00B87CD3">
        <w:rPr>
          <w:b/>
          <w:sz w:val="28"/>
          <w:szCs w:val="28"/>
        </w:rPr>
        <w:t xml:space="preserve">Все для фронта, все для </w:t>
      </w:r>
      <w:r w:rsidR="00431D53">
        <w:rPr>
          <w:b/>
          <w:sz w:val="28"/>
          <w:szCs w:val="28"/>
        </w:rPr>
        <w:t>победы</w:t>
      </w:r>
      <w:r>
        <w:rPr>
          <w:sz w:val="28"/>
          <w:szCs w:val="28"/>
        </w:rPr>
        <w:t xml:space="preserve">» стал ведущим для всей научно-исследовательской работы. Что делали </w:t>
      </w:r>
      <w:r w:rsidR="00B87CD3">
        <w:rPr>
          <w:sz w:val="28"/>
          <w:szCs w:val="28"/>
        </w:rPr>
        <w:t>ученые</w:t>
      </w:r>
      <w:r>
        <w:rPr>
          <w:sz w:val="28"/>
          <w:szCs w:val="28"/>
        </w:rPr>
        <w:t xml:space="preserve"> для нужд фронта и тыла?</w:t>
      </w:r>
    </w:p>
    <w:p w:rsidR="004E21D6" w:rsidRDefault="004E21D6" w:rsidP="00C13D78">
      <w:pPr>
        <w:jc w:val="both"/>
        <w:rPr>
          <w:b/>
          <w:sz w:val="28"/>
          <w:szCs w:val="28"/>
        </w:rPr>
      </w:pPr>
    </w:p>
    <w:p w:rsidR="005E736F" w:rsidRDefault="005E736F" w:rsidP="00C13D78">
      <w:pPr>
        <w:jc w:val="both"/>
        <w:rPr>
          <w:b/>
          <w:sz w:val="28"/>
          <w:szCs w:val="28"/>
        </w:rPr>
      </w:pPr>
      <w:r>
        <w:rPr>
          <w:b/>
          <w:sz w:val="28"/>
          <w:szCs w:val="28"/>
        </w:rPr>
        <w:t>У</w:t>
      </w:r>
      <w:r w:rsidR="00BB7AD5" w:rsidRPr="00DC6DEA">
        <w:rPr>
          <w:b/>
          <w:sz w:val="28"/>
          <w:szCs w:val="28"/>
        </w:rPr>
        <w:t>ченик</w:t>
      </w:r>
      <w:r>
        <w:rPr>
          <w:b/>
          <w:sz w:val="28"/>
          <w:szCs w:val="28"/>
        </w:rPr>
        <w:t>:                                             Жидков</w:t>
      </w:r>
    </w:p>
    <w:p w:rsidR="005E736F" w:rsidRDefault="00BB7AD5" w:rsidP="00C13D78">
      <w:pPr>
        <w:ind w:firstLine="708"/>
        <w:jc w:val="both"/>
        <w:rPr>
          <w:sz w:val="28"/>
          <w:szCs w:val="28"/>
        </w:rPr>
      </w:pPr>
      <w:r>
        <w:rPr>
          <w:sz w:val="28"/>
          <w:szCs w:val="28"/>
        </w:rPr>
        <w:t xml:space="preserve">Содействовали развитию металлургической машиностроительной и оборонной промышленности, создавали новые </w:t>
      </w:r>
      <w:r w:rsidR="005E736F">
        <w:rPr>
          <w:sz w:val="28"/>
          <w:szCs w:val="28"/>
        </w:rPr>
        <w:t xml:space="preserve">металлы и сплавы для брони марки АБ-2,  </w:t>
      </w:r>
      <w:proofErr w:type="gramStart"/>
      <w:r w:rsidR="005E736F">
        <w:rPr>
          <w:sz w:val="28"/>
          <w:szCs w:val="28"/>
        </w:rPr>
        <w:t>содержащая</w:t>
      </w:r>
      <w:proofErr w:type="gramEnd"/>
      <w:r w:rsidR="005E736F">
        <w:rPr>
          <w:sz w:val="28"/>
          <w:szCs w:val="28"/>
        </w:rPr>
        <w:t xml:space="preserve"> значительно меньше дефицитных компонентов: никеля в 2 раза, молибдена – в 3 раза;</w:t>
      </w:r>
    </w:p>
    <w:p w:rsidR="00BB7AD5" w:rsidRDefault="00BB7AD5" w:rsidP="00C13D78">
      <w:pPr>
        <w:jc w:val="both"/>
        <w:rPr>
          <w:sz w:val="28"/>
          <w:szCs w:val="28"/>
        </w:rPr>
      </w:pPr>
      <w:r>
        <w:rPr>
          <w:sz w:val="28"/>
          <w:szCs w:val="28"/>
        </w:rPr>
        <w:t>пластмассы, новые составы для зажигательных смесей, топливо для ракетных установок, новые медицинские и технические препараты, участвовали в поиске новых видов сырья.</w:t>
      </w:r>
    </w:p>
    <w:p w:rsidR="004E21D6" w:rsidRDefault="004E21D6" w:rsidP="00C13D78">
      <w:pPr>
        <w:jc w:val="both"/>
        <w:rPr>
          <w:sz w:val="28"/>
          <w:szCs w:val="28"/>
        </w:rPr>
      </w:pPr>
      <w:r>
        <w:rPr>
          <w:sz w:val="28"/>
          <w:szCs w:val="28"/>
        </w:rPr>
        <w:t xml:space="preserve">Металлурги наравне с другими специалистами внесли свой вклад в победу нашего народа в ВОВ. Для чего использовали сталь в годы войны? И что такое сталь?  </w:t>
      </w:r>
      <w:proofErr w:type="gramStart"/>
      <w:r>
        <w:rPr>
          <w:sz w:val="28"/>
          <w:szCs w:val="28"/>
        </w:rPr>
        <w:t>Каковы</w:t>
      </w:r>
      <w:proofErr w:type="gramEnd"/>
      <w:r>
        <w:rPr>
          <w:sz w:val="28"/>
          <w:szCs w:val="28"/>
        </w:rPr>
        <w:t xml:space="preserve"> была роль алюминия, цинка в военном деле?</w:t>
      </w:r>
    </w:p>
    <w:p w:rsidR="004E21D6" w:rsidRDefault="004E21D6" w:rsidP="00C13D78">
      <w:pPr>
        <w:jc w:val="both"/>
        <w:rPr>
          <w:sz w:val="28"/>
          <w:szCs w:val="28"/>
        </w:rPr>
      </w:pPr>
    </w:p>
    <w:p w:rsidR="004E21D6" w:rsidRPr="004E21D6" w:rsidRDefault="004E21D6" w:rsidP="00C13D78">
      <w:pPr>
        <w:jc w:val="both"/>
        <w:rPr>
          <w:b/>
          <w:sz w:val="28"/>
          <w:szCs w:val="28"/>
        </w:rPr>
      </w:pPr>
      <w:r w:rsidRPr="004E21D6">
        <w:rPr>
          <w:b/>
          <w:sz w:val="28"/>
          <w:szCs w:val="28"/>
        </w:rPr>
        <w:t>Ученик</w:t>
      </w:r>
      <w:r>
        <w:rPr>
          <w:b/>
          <w:sz w:val="28"/>
          <w:szCs w:val="28"/>
        </w:rPr>
        <w:t xml:space="preserve">:                                  </w:t>
      </w:r>
      <w:proofErr w:type="spellStart"/>
      <w:r>
        <w:rPr>
          <w:b/>
          <w:sz w:val="28"/>
          <w:szCs w:val="28"/>
        </w:rPr>
        <w:t>Колбанов</w:t>
      </w:r>
      <w:proofErr w:type="spellEnd"/>
    </w:p>
    <w:p w:rsidR="004E21D6" w:rsidRDefault="004E21D6" w:rsidP="00C13D78">
      <w:pPr>
        <w:jc w:val="both"/>
        <w:rPr>
          <w:sz w:val="28"/>
          <w:szCs w:val="28"/>
        </w:rPr>
      </w:pPr>
      <w:r>
        <w:rPr>
          <w:sz w:val="28"/>
          <w:szCs w:val="28"/>
        </w:rPr>
        <w:t>Сталь-это сплав железа с углеродом (до 2%) и другими элементами. Применялась для изготовления брони танков, пушек и др. Алюминий использовали для производства корпусов самолетов. Цин</w:t>
      </w:r>
      <w:proofErr w:type="gramStart"/>
      <w:r>
        <w:rPr>
          <w:sz w:val="28"/>
          <w:szCs w:val="28"/>
        </w:rPr>
        <w:t>к-</w:t>
      </w:r>
      <w:proofErr w:type="gramEnd"/>
      <w:r>
        <w:rPr>
          <w:sz w:val="28"/>
          <w:szCs w:val="28"/>
        </w:rPr>
        <w:t xml:space="preserve"> химический элемент. Сплав меди и цинка (50%) – латун</w:t>
      </w:r>
      <w:proofErr w:type="gramStart"/>
      <w:r>
        <w:rPr>
          <w:sz w:val="28"/>
          <w:szCs w:val="28"/>
        </w:rPr>
        <w:t>ь-</w:t>
      </w:r>
      <w:proofErr w:type="gramEnd"/>
      <w:r>
        <w:rPr>
          <w:sz w:val="28"/>
          <w:szCs w:val="28"/>
        </w:rPr>
        <w:t xml:space="preserve"> хорошо обрабатывается давлением и имеет высокую вязкость. Использовался для изготовления гильз, патронов и артиллерийских снарядов, т.к. обладает хорошим сопротивлением ударным нагрузкам, создаваемым пороховыми газами.</w:t>
      </w:r>
    </w:p>
    <w:p w:rsidR="004E21D6" w:rsidRDefault="004E21D6" w:rsidP="00C13D78">
      <w:pPr>
        <w:jc w:val="both"/>
        <w:rPr>
          <w:sz w:val="28"/>
          <w:szCs w:val="28"/>
        </w:rPr>
      </w:pPr>
    </w:p>
    <w:p w:rsidR="004E21D6" w:rsidRDefault="004E21D6" w:rsidP="00C13D78">
      <w:pPr>
        <w:jc w:val="both"/>
        <w:rPr>
          <w:sz w:val="28"/>
          <w:szCs w:val="28"/>
        </w:rPr>
      </w:pPr>
      <w:r w:rsidRPr="004E21D6">
        <w:rPr>
          <w:b/>
          <w:sz w:val="28"/>
          <w:szCs w:val="28"/>
        </w:rPr>
        <w:t>Ведущий:</w:t>
      </w:r>
    </w:p>
    <w:p w:rsidR="004E21D6" w:rsidRDefault="004E21D6" w:rsidP="00C13D78">
      <w:pPr>
        <w:jc w:val="both"/>
        <w:rPr>
          <w:sz w:val="28"/>
          <w:szCs w:val="28"/>
        </w:rPr>
      </w:pPr>
      <w:r>
        <w:rPr>
          <w:sz w:val="28"/>
          <w:szCs w:val="28"/>
        </w:rPr>
        <w:t>Говорит пехота: «Чистая работа!</w:t>
      </w:r>
    </w:p>
    <w:p w:rsidR="004E21D6" w:rsidRDefault="004E21D6" w:rsidP="00C13D78">
      <w:pPr>
        <w:jc w:val="both"/>
        <w:rPr>
          <w:sz w:val="28"/>
          <w:szCs w:val="28"/>
        </w:rPr>
      </w:pPr>
      <w:r>
        <w:rPr>
          <w:sz w:val="28"/>
          <w:szCs w:val="28"/>
        </w:rPr>
        <w:t>Где ударит «Катя», фрицу не пролезть.</w:t>
      </w:r>
    </w:p>
    <w:p w:rsidR="004E21D6" w:rsidRDefault="004E21D6" w:rsidP="00C13D78">
      <w:pPr>
        <w:jc w:val="both"/>
        <w:rPr>
          <w:sz w:val="28"/>
          <w:szCs w:val="28"/>
        </w:rPr>
      </w:pPr>
      <w:r>
        <w:rPr>
          <w:sz w:val="28"/>
          <w:szCs w:val="28"/>
        </w:rPr>
        <w:t>Воевать охота, - говорит пехота, -</w:t>
      </w:r>
    </w:p>
    <w:p w:rsidR="004E21D6" w:rsidRDefault="004E21D6" w:rsidP="00C13D78">
      <w:pPr>
        <w:jc w:val="both"/>
        <w:rPr>
          <w:sz w:val="28"/>
          <w:szCs w:val="28"/>
        </w:rPr>
      </w:pPr>
      <w:r>
        <w:rPr>
          <w:sz w:val="28"/>
          <w:szCs w:val="28"/>
        </w:rPr>
        <w:t>Раз у нас такая пушка есть!</w:t>
      </w:r>
    </w:p>
    <w:p w:rsidR="004E21D6" w:rsidRDefault="004E21D6" w:rsidP="00C13D78">
      <w:pPr>
        <w:jc w:val="both"/>
        <w:rPr>
          <w:sz w:val="28"/>
          <w:szCs w:val="28"/>
        </w:rPr>
      </w:pPr>
      <w:r>
        <w:rPr>
          <w:sz w:val="28"/>
          <w:szCs w:val="28"/>
        </w:rPr>
        <w:t>Влево и направо, бьет врагов на славу,</w:t>
      </w:r>
    </w:p>
    <w:p w:rsidR="004E21D6" w:rsidRDefault="004E21D6" w:rsidP="00C13D78">
      <w:pPr>
        <w:jc w:val="both"/>
        <w:rPr>
          <w:sz w:val="28"/>
          <w:szCs w:val="28"/>
        </w:rPr>
      </w:pPr>
      <w:r>
        <w:rPr>
          <w:sz w:val="28"/>
          <w:szCs w:val="28"/>
        </w:rPr>
        <w:t>Впереди – горячий бой.</w:t>
      </w:r>
    </w:p>
    <w:p w:rsidR="004E21D6" w:rsidRDefault="004E21D6" w:rsidP="00C13D78">
      <w:pPr>
        <w:jc w:val="both"/>
        <w:rPr>
          <w:sz w:val="28"/>
          <w:szCs w:val="28"/>
        </w:rPr>
      </w:pPr>
      <w:r>
        <w:rPr>
          <w:sz w:val="28"/>
          <w:szCs w:val="28"/>
        </w:rPr>
        <w:t xml:space="preserve">Огненную лаву на врагов </w:t>
      </w:r>
      <w:proofErr w:type="gramStart"/>
      <w:r>
        <w:rPr>
          <w:sz w:val="28"/>
          <w:szCs w:val="28"/>
        </w:rPr>
        <w:t>ораву</w:t>
      </w:r>
      <w:proofErr w:type="gramEnd"/>
    </w:p>
    <w:p w:rsidR="00F43F24" w:rsidRDefault="004E21D6" w:rsidP="00C13D78">
      <w:pPr>
        <w:jc w:val="both"/>
        <w:rPr>
          <w:sz w:val="28"/>
          <w:szCs w:val="28"/>
        </w:rPr>
      </w:pPr>
      <w:r>
        <w:rPr>
          <w:sz w:val="28"/>
          <w:szCs w:val="28"/>
        </w:rPr>
        <w:t>Сыплет «Катя» щедрою рукой.</w:t>
      </w:r>
    </w:p>
    <w:p w:rsidR="00A32B4C" w:rsidRDefault="004E21D6" w:rsidP="00C13D78">
      <w:pPr>
        <w:jc w:val="both"/>
        <w:rPr>
          <w:b/>
          <w:sz w:val="28"/>
          <w:szCs w:val="28"/>
        </w:rPr>
      </w:pPr>
      <w:r>
        <w:rPr>
          <w:sz w:val="28"/>
          <w:szCs w:val="28"/>
        </w:rPr>
        <w:t>– Эти стихи написаны военврачом С. Семиным на фронте в июле 1942г.</w:t>
      </w:r>
      <w:r w:rsidR="00A32B4C">
        <w:rPr>
          <w:b/>
          <w:sz w:val="28"/>
          <w:szCs w:val="28"/>
        </w:rPr>
        <w:t xml:space="preserve">                                                                                  </w:t>
      </w:r>
    </w:p>
    <w:p w:rsidR="004E21D6" w:rsidRDefault="004E21D6" w:rsidP="00C13D78">
      <w:pPr>
        <w:ind w:firstLine="708"/>
        <w:jc w:val="both"/>
        <w:rPr>
          <w:sz w:val="28"/>
          <w:szCs w:val="28"/>
        </w:rPr>
      </w:pPr>
      <w:r>
        <w:rPr>
          <w:sz w:val="28"/>
          <w:szCs w:val="28"/>
        </w:rPr>
        <w:t xml:space="preserve"> О каком оружии говорится в этих строках. Что оно представляло собой с точки зрения</w:t>
      </w:r>
      <w:r w:rsidRPr="008D5A6A">
        <w:rPr>
          <w:sz w:val="28"/>
          <w:szCs w:val="28"/>
        </w:rPr>
        <w:t xml:space="preserve"> </w:t>
      </w:r>
      <w:r>
        <w:rPr>
          <w:sz w:val="28"/>
          <w:szCs w:val="28"/>
        </w:rPr>
        <w:t>физики? Когда и где было впервые применено? Кто из ученых и конструкторов работал над его созданием?</w:t>
      </w:r>
    </w:p>
    <w:p w:rsidR="004E21D6" w:rsidRDefault="004E21D6" w:rsidP="00C13D78">
      <w:pPr>
        <w:jc w:val="both"/>
        <w:rPr>
          <w:sz w:val="28"/>
          <w:szCs w:val="28"/>
        </w:rPr>
      </w:pPr>
    </w:p>
    <w:p w:rsidR="00152A46" w:rsidRDefault="00152A46" w:rsidP="00152A46">
      <w:pPr>
        <w:jc w:val="right"/>
        <w:rPr>
          <w:b/>
          <w:sz w:val="28"/>
          <w:szCs w:val="28"/>
        </w:rPr>
      </w:pPr>
      <w:r>
        <w:rPr>
          <w:b/>
          <w:sz w:val="28"/>
          <w:szCs w:val="28"/>
        </w:rPr>
        <w:t>5</w:t>
      </w:r>
    </w:p>
    <w:p w:rsidR="00152A46" w:rsidRDefault="00152A46" w:rsidP="00C13D78">
      <w:pPr>
        <w:jc w:val="both"/>
        <w:rPr>
          <w:b/>
          <w:sz w:val="28"/>
          <w:szCs w:val="28"/>
        </w:rPr>
      </w:pPr>
    </w:p>
    <w:p w:rsidR="004E21D6" w:rsidRPr="00F43F24" w:rsidRDefault="00F43F24" w:rsidP="00C13D78">
      <w:pPr>
        <w:jc w:val="both"/>
        <w:rPr>
          <w:b/>
          <w:sz w:val="28"/>
          <w:szCs w:val="28"/>
        </w:rPr>
      </w:pPr>
      <w:r w:rsidRPr="00F43F24">
        <w:rPr>
          <w:b/>
          <w:sz w:val="28"/>
          <w:szCs w:val="28"/>
        </w:rPr>
        <w:lastRenderedPageBreak/>
        <w:t>У</w:t>
      </w:r>
      <w:r w:rsidR="004E21D6" w:rsidRPr="00F43F24">
        <w:rPr>
          <w:b/>
          <w:sz w:val="28"/>
          <w:szCs w:val="28"/>
        </w:rPr>
        <w:t>ченик</w:t>
      </w:r>
      <w:r>
        <w:rPr>
          <w:b/>
          <w:sz w:val="28"/>
          <w:szCs w:val="28"/>
        </w:rPr>
        <w:t xml:space="preserve">:                                Слайды </w:t>
      </w:r>
      <w:r w:rsidR="00714127">
        <w:rPr>
          <w:b/>
          <w:sz w:val="28"/>
          <w:szCs w:val="28"/>
        </w:rPr>
        <w:t>16</w:t>
      </w:r>
      <w:r w:rsidR="00B77E55">
        <w:rPr>
          <w:b/>
          <w:sz w:val="28"/>
          <w:szCs w:val="28"/>
        </w:rPr>
        <w:t xml:space="preserve"> </w:t>
      </w:r>
      <w:r w:rsidR="00082D4B">
        <w:rPr>
          <w:b/>
          <w:sz w:val="28"/>
          <w:szCs w:val="28"/>
        </w:rPr>
        <w:t>-17</w:t>
      </w:r>
      <w:r w:rsidR="00B77E55">
        <w:rPr>
          <w:b/>
          <w:sz w:val="28"/>
          <w:szCs w:val="28"/>
        </w:rPr>
        <w:t xml:space="preserve">                 </w:t>
      </w:r>
      <w:r w:rsidR="00714127">
        <w:rPr>
          <w:b/>
          <w:sz w:val="28"/>
          <w:szCs w:val="28"/>
        </w:rPr>
        <w:t>Майоров</w:t>
      </w:r>
    </w:p>
    <w:p w:rsidR="004E21D6" w:rsidRPr="00F43F24" w:rsidRDefault="00A32B4C" w:rsidP="00C13D78">
      <w:pPr>
        <w:jc w:val="both"/>
        <w:rPr>
          <w:sz w:val="28"/>
          <w:szCs w:val="28"/>
        </w:rPr>
      </w:pPr>
      <w:r>
        <w:rPr>
          <w:sz w:val="28"/>
          <w:szCs w:val="28"/>
        </w:rPr>
        <w:t xml:space="preserve"> </w:t>
      </w:r>
      <w:r>
        <w:rPr>
          <w:sz w:val="28"/>
          <w:szCs w:val="28"/>
        </w:rPr>
        <w:tab/>
      </w:r>
      <w:r w:rsidR="004E21D6">
        <w:rPr>
          <w:sz w:val="28"/>
          <w:szCs w:val="28"/>
        </w:rPr>
        <w:t>Оружи</w:t>
      </w:r>
      <w:proofErr w:type="gramStart"/>
      <w:r w:rsidR="004E21D6">
        <w:rPr>
          <w:sz w:val="28"/>
          <w:szCs w:val="28"/>
        </w:rPr>
        <w:t>е-</w:t>
      </w:r>
      <w:proofErr w:type="gramEnd"/>
      <w:r w:rsidR="004E21D6">
        <w:rPr>
          <w:sz w:val="28"/>
          <w:szCs w:val="28"/>
        </w:rPr>
        <w:t xml:space="preserve"> «Катюша»- реактивные артиллерийские установки, выпускающие реактивные снаряды. Впервые вступили в бой 14 июля 1941г в Белоруссии (под Оршей) под командой капитана Флерова. Созданию оружия предшествовала работа ученых и конструкторов: Н.И.Тихомирова, В.А.Артемьева, Б.С.Петропавловского, </w:t>
      </w:r>
      <w:proofErr w:type="spellStart"/>
      <w:r w:rsidR="004E21D6">
        <w:rPr>
          <w:sz w:val="28"/>
          <w:szCs w:val="28"/>
        </w:rPr>
        <w:t>Г.Э.Лангемака</w:t>
      </w:r>
      <w:proofErr w:type="spellEnd"/>
      <w:r w:rsidR="004E21D6">
        <w:rPr>
          <w:sz w:val="28"/>
          <w:szCs w:val="28"/>
        </w:rPr>
        <w:t xml:space="preserve">, И.Т.Клейменова и </w:t>
      </w:r>
      <w:r w:rsidR="004E21D6" w:rsidRPr="00F43F24">
        <w:rPr>
          <w:sz w:val="28"/>
          <w:szCs w:val="28"/>
        </w:rPr>
        <w:t xml:space="preserve">других. Для совершенствования оружия было создано КБ во главе с </w:t>
      </w:r>
      <w:proofErr w:type="spellStart"/>
      <w:r w:rsidR="004E21D6" w:rsidRPr="00F43F24">
        <w:rPr>
          <w:sz w:val="28"/>
          <w:szCs w:val="28"/>
        </w:rPr>
        <w:t>В.П.Барминым</w:t>
      </w:r>
      <w:proofErr w:type="spellEnd"/>
      <w:r w:rsidR="004E21D6" w:rsidRPr="00F43F24">
        <w:rPr>
          <w:sz w:val="28"/>
          <w:szCs w:val="28"/>
        </w:rPr>
        <w:t>.</w:t>
      </w:r>
    </w:p>
    <w:p w:rsidR="004E21D6" w:rsidRPr="00F43F24" w:rsidRDefault="004E21D6" w:rsidP="00C13D78">
      <w:pPr>
        <w:pStyle w:val="a8"/>
        <w:spacing w:before="0" w:beforeAutospacing="0" w:after="0" w:afterAutospacing="0"/>
        <w:jc w:val="both"/>
        <w:rPr>
          <w:sz w:val="28"/>
          <w:szCs w:val="28"/>
        </w:rPr>
      </w:pPr>
      <w:r w:rsidRPr="00F43F24">
        <w:rPr>
          <w:sz w:val="28"/>
          <w:szCs w:val="28"/>
        </w:rPr>
        <w:t>“Катюша” – гвардейский реактивный миномет стал одним из самых страшных видов оружия времен великой Отечественной войны. В любом дивизионе, оснащенном, к примеру, установками БМ-13 было 5 таких машин, каждая из которых имела 16 направляющих.</w:t>
      </w:r>
    </w:p>
    <w:p w:rsidR="004E21D6" w:rsidRPr="00F43F24" w:rsidRDefault="004E21D6" w:rsidP="00C13D78">
      <w:pPr>
        <w:pStyle w:val="a8"/>
        <w:spacing w:before="0" w:beforeAutospacing="0" w:after="0" w:afterAutospacing="0"/>
        <w:jc w:val="both"/>
        <w:rPr>
          <w:sz w:val="28"/>
          <w:szCs w:val="28"/>
        </w:rPr>
      </w:pPr>
      <w:r w:rsidRPr="00F43F24">
        <w:rPr>
          <w:sz w:val="28"/>
          <w:szCs w:val="28"/>
        </w:rPr>
        <w:t>“Катюша” использовалась в начале артналета, чтобы не дать вражеским солдатам времени спрятаться в окопы. Традиционно “Катюша” завершала артналет: реактивные установки давали залп, когда пехота уже шла в атаку.</w:t>
      </w:r>
    </w:p>
    <w:p w:rsidR="00325888" w:rsidRPr="00642FD2" w:rsidRDefault="004E21D6" w:rsidP="00642FD2">
      <w:pPr>
        <w:pStyle w:val="a8"/>
        <w:spacing w:before="0" w:beforeAutospacing="0" w:after="0" w:afterAutospacing="0"/>
        <w:jc w:val="both"/>
        <w:rPr>
          <w:sz w:val="28"/>
          <w:szCs w:val="28"/>
        </w:rPr>
      </w:pPr>
      <w:r w:rsidRPr="00F43F24">
        <w:rPr>
          <w:sz w:val="28"/>
          <w:szCs w:val="28"/>
        </w:rPr>
        <w:t>Первые испытания “Катюши” проводились в мае 1939 года (две коротких 3-метровых направляющих). Проект доработали: новые испытания состоялись 21 июня 1941 года.</w:t>
      </w:r>
      <w:r w:rsidR="00027302">
        <w:rPr>
          <w:sz w:val="28"/>
          <w:szCs w:val="28"/>
        </w:rPr>
        <w:t xml:space="preserve"> Враг не знал его устройства и любой ценой хотел раскрыть тайну. Когда батарея «катюш» под командованием И.А.Флерова попала под Смоленском в окружение и не могли выйти из окружения, воины по приказу своего командира взорвали боевые установки. При этом капитан и многие бойцы погибли.</w:t>
      </w:r>
      <w:r w:rsidR="00325888">
        <w:rPr>
          <w:b/>
          <w:sz w:val="28"/>
          <w:szCs w:val="28"/>
        </w:rPr>
        <w:t xml:space="preserve">                        </w:t>
      </w:r>
    </w:p>
    <w:p w:rsidR="00A32B4C" w:rsidRDefault="00A32B4C" w:rsidP="00C13D78">
      <w:pPr>
        <w:jc w:val="both"/>
        <w:rPr>
          <w:b/>
          <w:sz w:val="28"/>
          <w:szCs w:val="28"/>
        </w:rPr>
      </w:pPr>
    </w:p>
    <w:p w:rsidR="00B77E55" w:rsidRDefault="00B77E55" w:rsidP="00C13D78">
      <w:pPr>
        <w:jc w:val="both"/>
        <w:rPr>
          <w:b/>
          <w:sz w:val="28"/>
          <w:szCs w:val="28"/>
        </w:rPr>
      </w:pPr>
      <w:r>
        <w:rPr>
          <w:b/>
          <w:sz w:val="28"/>
          <w:szCs w:val="28"/>
        </w:rPr>
        <w:t>У</w:t>
      </w:r>
      <w:r w:rsidR="00BB7AD5" w:rsidRPr="00DC6DEA">
        <w:rPr>
          <w:b/>
          <w:sz w:val="28"/>
          <w:szCs w:val="28"/>
        </w:rPr>
        <w:t>ченик.</w:t>
      </w:r>
      <w:r w:rsidR="00BB7AD5">
        <w:rPr>
          <w:sz w:val="28"/>
          <w:szCs w:val="28"/>
        </w:rPr>
        <w:t xml:space="preserve"> </w:t>
      </w:r>
      <w:r>
        <w:rPr>
          <w:sz w:val="28"/>
          <w:szCs w:val="28"/>
        </w:rPr>
        <w:t xml:space="preserve">                   </w:t>
      </w:r>
      <w:r w:rsidR="00082D4B">
        <w:rPr>
          <w:b/>
          <w:sz w:val="28"/>
          <w:szCs w:val="28"/>
        </w:rPr>
        <w:t>Слайд 18</w:t>
      </w:r>
      <w:r>
        <w:rPr>
          <w:b/>
          <w:sz w:val="28"/>
          <w:szCs w:val="28"/>
        </w:rPr>
        <w:t xml:space="preserve">                       </w:t>
      </w:r>
      <w:r w:rsidR="00714127">
        <w:rPr>
          <w:b/>
          <w:sz w:val="28"/>
          <w:szCs w:val="28"/>
        </w:rPr>
        <w:t>Костенко</w:t>
      </w:r>
    </w:p>
    <w:p w:rsidR="00642FD2" w:rsidRDefault="00B77E55" w:rsidP="00642FD2">
      <w:pPr>
        <w:rPr>
          <w:b/>
          <w:sz w:val="28"/>
          <w:szCs w:val="28"/>
        </w:rPr>
      </w:pPr>
      <w:r>
        <w:rPr>
          <w:sz w:val="28"/>
          <w:szCs w:val="28"/>
        </w:rPr>
        <w:t>В</w:t>
      </w:r>
      <w:r w:rsidRPr="00B77E55">
        <w:rPr>
          <w:sz w:val="28"/>
          <w:szCs w:val="28"/>
        </w:rPr>
        <w:t>ооруженные силы СССР во время Великой отечественной войны получили самый лучший танк Т-34, который обладал серьезным преимуществом по отношению к немецким танкам: имел более толстую броню, листы которой были установлены под рациональными углами, что заставляло снаряды немецких противотанковых пушек рикошетить; он был простой, надежный, достаточно быстрый и маневренный для машины среднего класса, технологичный, с огромным ресурсом для модернизации, наконец, дешевый.</w:t>
      </w:r>
      <w:r w:rsidR="00642FD2" w:rsidRPr="00642FD2">
        <w:rPr>
          <w:b/>
          <w:sz w:val="28"/>
          <w:szCs w:val="28"/>
        </w:rPr>
        <w:t xml:space="preserve"> </w:t>
      </w:r>
    </w:p>
    <w:p w:rsidR="00642FD2" w:rsidRDefault="00642FD2" w:rsidP="00642FD2">
      <w:pPr>
        <w:rPr>
          <w:b/>
          <w:sz w:val="28"/>
          <w:szCs w:val="28"/>
        </w:rPr>
      </w:pPr>
      <w:r>
        <w:rPr>
          <w:b/>
          <w:sz w:val="28"/>
          <w:szCs w:val="28"/>
        </w:rPr>
        <w:t xml:space="preserve">                                    (</w:t>
      </w:r>
      <w:r w:rsidRPr="00027302">
        <w:rPr>
          <w:b/>
          <w:sz w:val="28"/>
          <w:szCs w:val="28"/>
        </w:rPr>
        <w:t>Песня «Катюша»</w:t>
      </w:r>
      <w:r>
        <w:rPr>
          <w:b/>
          <w:sz w:val="28"/>
          <w:szCs w:val="28"/>
        </w:rPr>
        <w:t xml:space="preserve"> - 5 , 7 </w:t>
      </w:r>
      <w:proofErr w:type="spellStart"/>
      <w:r>
        <w:rPr>
          <w:b/>
          <w:sz w:val="28"/>
          <w:szCs w:val="28"/>
        </w:rPr>
        <w:t>кл</w:t>
      </w:r>
      <w:proofErr w:type="spellEnd"/>
      <w:r>
        <w:rPr>
          <w:b/>
          <w:sz w:val="28"/>
          <w:szCs w:val="28"/>
        </w:rPr>
        <w:t>)</w:t>
      </w:r>
    </w:p>
    <w:p w:rsidR="00B77E55" w:rsidRPr="00B77E55" w:rsidRDefault="00B77E55" w:rsidP="00C13D78">
      <w:pPr>
        <w:pStyle w:val="a8"/>
        <w:spacing w:before="0" w:beforeAutospacing="0"/>
        <w:jc w:val="both"/>
        <w:rPr>
          <w:sz w:val="28"/>
          <w:szCs w:val="28"/>
        </w:rPr>
      </w:pPr>
    </w:p>
    <w:p w:rsidR="00C23D15" w:rsidRDefault="00A32B4C" w:rsidP="00C13D78">
      <w:pPr>
        <w:jc w:val="both"/>
        <w:rPr>
          <w:b/>
          <w:sz w:val="28"/>
          <w:szCs w:val="28"/>
        </w:rPr>
      </w:pPr>
      <w:r>
        <w:rPr>
          <w:b/>
          <w:sz w:val="28"/>
          <w:szCs w:val="28"/>
        </w:rPr>
        <w:t>Ведущий:</w:t>
      </w:r>
      <w:r w:rsidR="00C23D15" w:rsidRPr="00C23D15">
        <w:rPr>
          <w:b/>
          <w:sz w:val="28"/>
          <w:szCs w:val="28"/>
        </w:rPr>
        <w:t xml:space="preserve"> </w:t>
      </w:r>
      <w:r w:rsidR="00082D4B">
        <w:rPr>
          <w:b/>
          <w:sz w:val="28"/>
          <w:szCs w:val="28"/>
        </w:rPr>
        <w:t xml:space="preserve">                        Слайд 19</w:t>
      </w:r>
      <w:r w:rsidR="00C33F13">
        <w:rPr>
          <w:b/>
          <w:sz w:val="28"/>
          <w:szCs w:val="28"/>
        </w:rPr>
        <w:t xml:space="preserve"> </w:t>
      </w:r>
    </w:p>
    <w:p w:rsidR="00B77E55" w:rsidRPr="00C23D15" w:rsidRDefault="00A32B4C" w:rsidP="00C13D78">
      <w:pPr>
        <w:jc w:val="both"/>
        <w:rPr>
          <w:sz w:val="28"/>
          <w:szCs w:val="28"/>
        </w:rPr>
      </w:pPr>
      <w:r>
        <w:rPr>
          <w:b/>
          <w:sz w:val="28"/>
          <w:szCs w:val="28"/>
        </w:rPr>
        <w:t xml:space="preserve"> </w:t>
      </w:r>
      <w:r w:rsidRPr="00C23D15">
        <w:rPr>
          <w:sz w:val="28"/>
          <w:szCs w:val="28"/>
        </w:rPr>
        <w:t xml:space="preserve">Во всех военных операциях </w:t>
      </w:r>
      <w:proofErr w:type="gramStart"/>
      <w:r w:rsidRPr="00C23D15">
        <w:rPr>
          <w:sz w:val="28"/>
          <w:szCs w:val="28"/>
        </w:rPr>
        <w:t>начиная с лета 1944 г реактивная артиллерия уже наступала</w:t>
      </w:r>
      <w:proofErr w:type="gramEnd"/>
      <w:r w:rsidRPr="00C23D15">
        <w:rPr>
          <w:sz w:val="28"/>
          <w:szCs w:val="28"/>
        </w:rPr>
        <w:t xml:space="preserve"> как мощное средство подавления врага. И в этом  творческий подвиг создателей такого оружия.                      </w:t>
      </w:r>
    </w:p>
    <w:p w:rsidR="00BB7AD5" w:rsidRDefault="00C23D15" w:rsidP="00C13D78">
      <w:pPr>
        <w:jc w:val="both"/>
        <w:rPr>
          <w:sz w:val="28"/>
          <w:szCs w:val="28"/>
        </w:rPr>
      </w:pPr>
      <w:r>
        <w:rPr>
          <w:sz w:val="28"/>
          <w:szCs w:val="28"/>
        </w:rPr>
        <w:t>К</w:t>
      </w:r>
      <w:r w:rsidR="00BB7AD5">
        <w:rPr>
          <w:sz w:val="28"/>
          <w:szCs w:val="28"/>
        </w:rPr>
        <w:t>акие ученые внесли большой вклад в разработку теории взрыва, химию и технологию получения порохов и взрывчатых веществ?</w:t>
      </w:r>
    </w:p>
    <w:p w:rsidR="00DC6DEA" w:rsidRDefault="00DC6DEA" w:rsidP="00C13D78">
      <w:pPr>
        <w:jc w:val="both"/>
        <w:rPr>
          <w:b/>
          <w:sz w:val="28"/>
          <w:szCs w:val="28"/>
        </w:rPr>
      </w:pPr>
    </w:p>
    <w:p w:rsidR="00DC6DEA" w:rsidRPr="00DC6DEA" w:rsidRDefault="00C23D15" w:rsidP="00C13D78">
      <w:pPr>
        <w:jc w:val="both"/>
        <w:rPr>
          <w:b/>
          <w:sz w:val="28"/>
          <w:szCs w:val="28"/>
        </w:rPr>
      </w:pPr>
      <w:r>
        <w:rPr>
          <w:b/>
          <w:sz w:val="28"/>
          <w:szCs w:val="28"/>
        </w:rPr>
        <w:t>У</w:t>
      </w:r>
      <w:r w:rsidR="00DC6DEA" w:rsidRPr="00DC6DEA">
        <w:rPr>
          <w:b/>
          <w:sz w:val="28"/>
          <w:szCs w:val="28"/>
        </w:rPr>
        <w:t xml:space="preserve">ченик: </w:t>
      </w:r>
      <w:r>
        <w:rPr>
          <w:b/>
          <w:sz w:val="28"/>
          <w:szCs w:val="28"/>
        </w:rPr>
        <w:t xml:space="preserve">          </w:t>
      </w:r>
      <w:r w:rsidR="00C33F13">
        <w:rPr>
          <w:b/>
          <w:sz w:val="28"/>
          <w:szCs w:val="28"/>
        </w:rPr>
        <w:t xml:space="preserve">      Слайд 20</w:t>
      </w:r>
      <w:r w:rsidR="00DC6DEA" w:rsidRPr="00DC6DEA">
        <w:rPr>
          <w:b/>
          <w:sz w:val="28"/>
          <w:szCs w:val="28"/>
        </w:rPr>
        <w:t xml:space="preserve"> </w:t>
      </w:r>
    </w:p>
    <w:p w:rsidR="00DC6DEA" w:rsidRDefault="00DC6DEA" w:rsidP="00C13D78">
      <w:pPr>
        <w:jc w:val="both"/>
        <w:rPr>
          <w:sz w:val="28"/>
          <w:szCs w:val="28"/>
        </w:rPr>
      </w:pPr>
      <w:r>
        <w:rPr>
          <w:sz w:val="28"/>
          <w:szCs w:val="28"/>
        </w:rPr>
        <w:t>Химик и физик, академик Николай Николаевич Семенов и физик-химик Юлий Борисович Харитон.</w:t>
      </w:r>
    </w:p>
    <w:p w:rsidR="00152A46" w:rsidRDefault="00152A46" w:rsidP="00152A46">
      <w:pPr>
        <w:jc w:val="right"/>
        <w:rPr>
          <w:sz w:val="28"/>
          <w:szCs w:val="28"/>
        </w:rPr>
      </w:pPr>
      <w:r>
        <w:rPr>
          <w:sz w:val="28"/>
          <w:szCs w:val="28"/>
        </w:rPr>
        <w:t>6</w:t>
      </w:r>
    </w:p>
    <w:p w:rsidR="00DC6DEA" w:rsidRDefault="00DC6DEA" w:rsidP="00C13D78">
      <w:pPr>
        <w:jc w:val="both"/>
        <w:rPr>
          <w:sz w:val="28"/>
          <w:szCs w:val="28"/>
        </w:rPr>
      </w:pPr>
      <w:r>
        <w:rPr>
          <w:sz w:val="28"/>
          <w:szCs w:val="28"/>
        </w:rPr>
        <w:lastRenderedPageBreak/>
        <w:t xml:space="preserve">Академик </w:t>
      </w:r>
      <w:proofErr w:type="spellStart"/>
      <w:r>
        <w:rPr>
          <w:sz w:val="28"/>
          <w:szCs w:val="28"/>
        </w:rPr>
        <w:t>Ю.Г.Мамедалиев</w:t>
      </w:r>
      <w:proofErr w:type="spellEnd"/>
      <w:r>
        <w:rPr>
          <w:sz w:val="28"/>
          <w:szCs w:val="28"/>
        </w:rPr>
        <w:t xml:space="preserve"> в 1941 г. выполнил работу по синтезу толуола. Что такое толуол и для чего он был нужен?</w:t>
      </w:r>
    </w:p>
    <w:p w:rsidR="00C23D15" w:rsidRDefault="00C23D15" w:rsidP="00C13D78">
      <w:pPr>
        <w:jc w:val="both"/>
        <w:rPr>
          <w:sz w:val="28"/>
          <w:szCs w:val="28"/>
        </w:rPr>
      </w:pPr>
    </w:p>
    <w:p w:rsidR="00C23D15" w:rsidRDefault="00C23D15" w:rsidP="00C13D78">
      <w:pPr>
        <w:jc w:val="both"/>
        <w:rPr>
          <w:b/>
          <w:sz w:val="28"/>
          <w:szCs w:val="28"/>
        </w:rPr>
      </w:pPr>
      <w:r>
        <w:rPr>
          <w:b/>
          <w:sz w:val="28"/>
          <w:szCs w:val="28"/>
        </w:rPr>
        <w:t>У</w:t>
      </w:r>
      <w:r w:rsidR="00DC6DEA" w:rsidRPr="00DC6DEA">
        <w:rPr>
          <w:b/>
          <w:sz w:val="28"/>
          <w:szCs w:val="28"/>
        </w:rPr>
        <w:t xml:space="preserve">ченик: </w:t>
      </w:r>
      <w:r>
        <w:rPr>
          <w:b/>
          <w:sz w:val="28"/>
          <w:szCs w:val="28"/>
        </w:rPr>
        <w:t xml:space="preserve">                                               </w:t>
      </w:r>
      <w:r w:rsidR="00642FD2">
        <w:rPr>
          <w:b/>
          <w:sz w:val="28"/>
          <w:szCs w:val="28"/>
        </w:rPr>
        <w:t>Лапшин</w:t>
      </w:r>
    </w:p>
    <w:p w:rsidR="00DC6DEA" w:rsidRDefault="00DC6DEA" w:rsidP="00C13D78">
      <w:pPr>
        <w:jc w:val="both"/>
        <w:rPr>
          <w:sz w:val="28"/>
          <w:szCs w:val="28"/>
        </w:rPr>
      </w:pPr>
      <w:r>
        <w:rPr>
          <w:sz w:val="28"/>
          <w:szCs w:val="28"/>
        </w:rPr>
        <w:t>Толуол – метилбензол. Его использовали для получения тротила. Тротил со щелочами образует соли, которые легко взрываются при механических воздействиях. Материал использовали для производства взрывчатых веществ, зарядов к разрывным снарядам, подводным минам, торпедам. Во время 2 мировой войны его было произведено около 1 млн. тонн.</w:t>
      </w:r>
    </w:p>
    <w:p w:rsidR="00C33F13" w:rsidRDefault="00C33F13" w:rsidP="00C13D78">
      <w:pPr>
        <w:jc w:val="both"/>
        <w:rPr>
          <w:b/>
          <w:sz w:val="28"/>
          <w:szCs w:val="28"/>
        </w:rPr>
      </w:pPr>
    </w:p>
    <w:p w:rsidR="00C33F13" w:rsidRPr="00F66B49" w:rsidRDefault="00C33F13" w:rsidP="00C13D78">
      <w:pPr>
        <w:jc w:val="both"/>
        <w:rPr>
          <w:b/>
          <w:sz w:val="28"/>
          <w:szCs w:val="28"/>
        </w:rPr>
      </w:pPr>
      <w:r>
        <w:rPr>
          <w:b/>
          <w:sz w:val="28"/>
          <w:szCs w:val="28"/>
        </w:rPr>
        <w:t>У</w:t>
      </w:r>
      <w:r w:rsidRPr="00F66B49">
        <w:rPr>
          <w:b/>
          <w:sz w:val="28"/>
          <w:szCs w:val="28"/>
        </w:rPr>
        <w:t>ченик.</w:t>
      </w:r>
      <w:r w:rsidR="005F7DC7">
        <w:rPr>
          <w:b/>
          <w:sz w:val="28"/>
          <w:szCs w:val="28"/>
        </w:rPr>
        <w:t xml:space="preserve"> «Блокада Ленинграда»                  Слайд 21</w:t>
      </w:r>
      <w:r w:rsidR="00740EEB">
        <w:rPr>
          <w:b/>
          <w:sz w:val="28"/>
          <w:szCs w:val="28"/>
        </w:rPr>
        <w:t xml:space="preserve">              </w:t>
      </w:r>
      <w:proofErr w:type="spellStart"/>
      <w:r w:rsidR="00740EEB">
        <w:rPr>
          <w:b/>
          <w:sz w:val="28"/>
          <w:szCs w:val="28"/>
        </w:rPr>
        <w:t>Пенкин</w:t>
      </w:r>
      <w:proofErr w:type="spellEnd"/>
    </w:p>
    <w:p w:rsidR="00C33F13" w:rsidRDefault="00C33F13" w:rsidP="00C13D78">
      <w:pPr>
        <w:ind w:firstLine="708"/>
        <w:jc w:val="both"/>
        <w:rPr>
          <w:sz w:val="28"/>
          <w:szCs w:val="28"/>
        </w:rPr>
      </w:pPr>
      <w:r>
        <w:rPr>
          <w:sz w:val="28"/>
          <w:szCs w:val="28"/>
        </w:rPr>
        <w:t xml:space="preserve">В истории обороны Ленинграда, когда город 29 месяцев, почти 2 года находился во вражеском кольце, и в деятельности ленинградских ученых во время блокады есть эпизод, который связан с «дорогой жизни». Эта дорога пролегла по льду замерзшего Ладожского озера: была проложена автотрасса, связывающая окруженный врагом город с Большой землей. От нее зависела жизнь. Вскоре выяснилось, на первый взгляд, совершенно необъяснимое обстоятельство, когда грузовики шли в Ленинград максимально нагруженные, лед выдерживал, а на обратном пути, когда они вывозили больных и голодных людей, т.е. имели значительно меньший груз, лед часто </w:t>
      </w:r>
      <w:proofErr w:type="gramStart"/>
      <w:r>
        <w:rPr>
          <w:sz w:val="28"/>
          <w:szCs w:val="28"/>
        </w:rPr>
        <w:t>ломался</w:t>
      </w:r>
      <w:proofErr w:type="gramEnd"/>
      <w:r>
        <w:rPr>
          <w:sz w:val="28"/>
          <w:szCs w:val="28"/>
        </w:rPr>
        <w:t xml:space="preserve"> и машины проваливались под лед. Руководство города поставило перед учеными задачу: выяснить, в чем дело и дать рекомендации, избавляющие от этой опасности. Ученые провели исследования и выяснили причину. Кто из научных сотрудников возглавил работу по этой проблеме?  И что установили ученые?</w:t>
      </w:r>
    </w:p>
    <w:p w:rsidR="00C33F13" w:rsidRDefault="00C33F13" w:rsidP="00C13D78">
      <w:pPr>
        <w:jc w:val="both"/>
        <w:rPr>
          <w:sz w:val="28"/>
          <w:szCs w:val="28"/>
        </w:rPr>
      </w:pPr>
    </w:p>
    <w:p w:rsidR="00C33F13" w:rsidRPr="00E82BD8" w:rsidRDefault="00C33F13" w:rsidP="00C13D78">
      <w:pPr>
        <w:jc w:val="both"/>
        <w:rPr>
          <w:b/>
          <w:sz w:val="28"/>
          <w:szCs w:val="28"/>
        </w:rPr>
      </w:pPr>
      <w:r w:rsidRPr="00E82BD8">
        <w:rPr>
          <w:b/>
          <w:sz w:val="28"/>
          <w:szCs w:val="28"/>
        </w:rPr>
        <w:t xml:space="preserve">Ученик. </w:t>
      </w:r>
      <w:r w:rsidR="005F7DC7">
        <w:rPr>
          <w:b/>
          <w:sz w:val="28"/>
          <w:szCs w:val="28"/>
        </w:rPr>
        <w:t xml:space="preserve">                     Слайд 22</w:t>
      </w:r>
      <w:r w:rsidR="00740EEB">
        <w:rPr>
          <w:b/>
          <w:sz w:val="28"/>
          <w:szCs w:val="28"/>
        </w:rPr>
        <w:t xml:space="preserve">                          </w:t>
      </w:r>
      <w:proofErr w:type="spellStart"/>
      <w:r w:rsidR="00740EEB">
        <w:rPr>
          <w:b/>
          <w:sz w:val="28"/>
          <w:szCs w:val="28"/>
        </w:rPr>
        <w:t>Рудоман</w:t>
      </w:r>
      <w:proofErr w:type="spellEnd"/>
    </w:p>
    <w:p w:rsidR="00C33F13" w:rsidRPr="00705B5B" w:rsidRDefault="00C33F13" w:rsidP="00C13D78">
      <w:pPr>
        <w:jc w:val="both"/>
        <w:rPr>
          <w:sz w:val="28"/>
          <w:szCs w:val="28"/>
        </w:rPr>
      </w:pPr>
      <w:r>
        <w:rPr>
          <w:sz w:val="28"/>
          <w:szCs w:val="28"/>
        </w:rPr>
        <w:t xml:space="preserve">Павел Павлович </w:t>
      </w:r>
      <w:proofErr w:type="spellStart"/>
      <w:r>
        <w:rPr>
          <w:sz w:val="28"/>
          <w:szCs w:val="28"/>
        </w:rPr>
        <w:t>Кобело</w:t>
      </w:r>
      <w:proofErr w:type="spellEnd"/>
      <w:r>
        <w:rPr>
          <w:sz w:val="28"/>
          <w:szCs w:val="28"/>
        </w:rPr>
        <w:t>. Установили: Главную роль играет деформация льда.</w:t>
      </w:r>
      <w:r w:rsidRPr="00705B5B">
        <w:rPr>
          <w:sz w:val="28"/>
          <w:szCs w:val="28"/>
        </w:rPr>
        <w:t xml:space="preserve"> </w:t>
      </w:r>
    </w:p>
    <w:p w:rsidR="00C33F13" w:rsidRDefault="00C33F13" w:rsidP="00C13D78">
      <w:pPr>
        <w:jc w:val="both"/>
        <w:rPr>
          <w:sz w:val="28"/>
          <w:szCs w:val="28"/>
        </w:rPr>
      </w:pPr>
      <w:r w:rsidRPr="00705B5B">
        <w:rPr>
          <w:sz w:val="28"/>
          <w:szCs w:val="28"/>
        </w:rPr>
        <w:t>Эта деформация и распространяющиеся от нее по льду упругие волны зависят от скорости движения транспорта. Критическая скорость</w:t>
      </w:r>
      <w:r>
        <w:rPr>
          <w:sz w:val="28"/>
          <w:szCs w:val="28"/>
        </w:rPr>
        <w:t xml:space="preserve"> 35км/ч: если транспорт шел со скоростью близкой к скорости распространения ледовой волны, то даже одна машина могла вызвать гибельный резонанс и пролом льда. Большую роль играла интерференция волн сотрясений, возникающих при встрече машин или обгоне; сложение амплитуд колебаний вызывало разрушение льда.</w:t>
      </w:r>
    </w:p>
    <w:p w:rsidR="00C23D15" w:rsidRDefault="00C23D15" w:rsidP="00C13D78">
      <w:pPr>
        <w:jc w:val="both"/>
        <w:rPr>
          <w:b/>
          <w:sz w:val="28"/>
          <w:szCs w:val="28"/>
        </w:rPr>
      </w:pPr>
    </w:p>
    <w:p w:rsidR="00DC6DEA" w:rsidRPr="00D8769F" w:rsidRDefault="00C23D15" w:rsidP="00C13D78">
      <w:pPr>
        <w:jc w:val="both"/>
        <w:rPr>
          <w:b/>
          <w:sz w:val="28"/>
          <w:szCs w:val="28"/>
        </w:rPr>
      </w:pPr>
      <w:r>
        <w:rPr>
          <w:b/>
          <w:sz w:val="28"/>
          <w:szCs w:val="28"/>
        </w:rPr>
        <w:t>У</w:t>
      </w:r>
      <w:r w:rsidR="00D8769F" w:rsidRPr="00D8769F">
        <w:rPr>
          <w:b/>
          <w:sz w:val="28"/>
          <w:szCs w:val="28"/>
        </w:rPr>
        <w:t>ченик</w:t>
      </w:r>
      <w:r w:rsidR="00D8769F">
        <w:rPr>
          <w:b/>
          <w:sz w:val="28"/>
          <w:szCs w:val="28"/>
        </w:rPr>
        <w:t xml:space="preserve"> </w:t>
      </w:r>
      <w:r>
        <w:rPr>
          <w:b/>
          <w:sz w:val="28"/>
          <w:szCs w:val="28"/>
        </w:rPr>
        <w:t xml:space="preserve">              </w:t>
      </w:r>
      <w:r w:rsidR="00C33F13">
        <w:rPr>
          <w:b/>
          <w:sz w:val="28"/>
          <w:szCs w:val="28"/>
        </w:rPr>
        <w:t>Смекалка на войне помогает вдвойне</w:t>
      </w:r>
      <w:r>
        <w:rPr>
          <w:b/>
          <w:sz w:val="28"/>
          <w:szCs w:val="28"/>
        </w:rPr>
        <w:t xml:space="preserve">  </w:t>
      </w:r>
      <w:r w:rsidR="00D8769F">
        <w:rPr>
          <w:b/>
          <w:sz w:val="28"/>
          <w:szCs w:val="28"/>
        </w:rPr>
        <w:t xml:space="preserve">Слайд </w:t>
      </w:r>
      <w:r w:rsidR="00C33F13">
        <w:rPr>
          <w:b/>
          <w:sz w:val="28"/>
          <w:szCs w:val="28"/>
        </w:rPr>
        <w:t>2</w:t>
      </w:r>
      <w:r w:rsidR="005F7DC7">
        <w:rPr>
          <w:b/>
          <w:sz w:val="28"/>
          <w:szCs w:val="28"/>
        </w:rPr>
        <w:t>3</w:t>
      </w:r>
      <w:r w:rsidR="00740EEB">
        <w:rPr>
          <w:b/>
          <w:sz w:val="28"/>
          <w:szCs w:val="28"/>
        </w:rPr>
        <w:t xml:space="preserve"> </w:t>
      </w:r>
    </w:p>
    <w:p w:rsidR="00D8769F" w:rsidRDefault="00D8769F" w:rsidP="00C13D78">
      <w:pPr>
        <w:ind w:firstLine="708"/>
        <w:jc w:val="both"/>
        <w:rPr>
          <w:sz w:val="28"/>
          <w:szCs w:val="28"/>
        </w:rPr>
      </w:pPr>
      <w:r w:rsidRPr="00D8769F">
        <w:rPr>
          <w:sz w:val="28"/>
          <w:szCs w:val="28"/>
        </w:rPr>
        <w:t>Один из защитников осажденного фашистами Севастопол</w:t>
      </w:r>
      <w:proofErr w:type="gramStart"/>
      <w:r w:rsidRPr="00D8769F">
        <w:rPr>
          <w:sz w:val="28"/>
          <w:szCs w:val="28"/>
        </w:rPr>
        <w:t>я-</w:t>
      </w:r>
      <w:proofErr w:type="gramEnd"/>
      <w:r w:rsidRPr="00D8769F">
        <w:rPr>
          <w:sz w:val="28"/>
          <w:szCs w:val="28"/>
        </w:rPr>
        <w:t xml:space="preserve"> разведчик</w:t>
      </w:r>
      <w:r>
        <w:rPr>
          <w:sz w:val="28"/>
          <w:szCs w:val="28"/>
        </w:rPr>
        <w:t xml:space="preserve"> морской пехоты </w:t>
      </w:r>
      <w:proofErr w:type="spellStart"/>
      <w:r>
        <w:rPr>
          <w:sz w:val="28"/>
          <w:szCs w:val="28"/>
        </w:rPr>
        <w:t>И.П.Дмитришин</w:t>
      </w:r>
      <w:proofErr w:type="spellEnd"/>
      <w:r>
        <w:rPr>
          <w:sz w:val="28"/>
          <w:szCs w:val="28"/>
        </w:rPr>
        <w:t xml:space="preserve"> рассказал такой эпизод: по склону горы («высоты»), где находились наши солдаты, «ухнул» тяжелый немецкий снаряд</w:t>
      </w:r>
      <w:r w:rsidR="00D80280" w:rsidRPr="00D80280">
        <w:rPr>
          <w:sz w:val="28"/>
          <w:szCs w:val="28"/>
        </w:rPr>
        <w:t xml:space="preserve">. </w:t>
      </w:r>
      <w:r w:rsidR="00D80280">
        <w:rPr>
          <w:sz w:val="28"/>
          <w:szCs w:val="28"/>
        </w:rPr>
        <w:t>Недолет! Но… от места взрыва покатились камни. Один из них внизу подорвал немецкую мину, находящуюся на большом минном поле, окружавшем «высоту». На какую идею мог натолкнуть взрыв этой мины наших солдат, сдерживающих продвижение противника?</w:t>
      </w:r>
    </w:p>
    <w:p w:rsidR="00675FAB" w:rsidRDefault="00675FAB" w:rsidP="00C13D78">
      <w:pPr>
        <w:jc w:val="both"/>
        <w:rPr>
          <w:b/>
          <w:sz w:val="28"/>
          <w:szCs w:val="28"/>
        </w:rPr>
      </w:pPr>
    </w:p>
    <w:p w:rsidR="00152A46" w:rsidRDefault="00152A46" w:rsidP="00152A46">
      <w:pPr>
        <w:jc w:val="right"/>
        <w:rPr>
          <w:b/>
          <w:sz w:val="28"/>
          <w:szCs w:val="28"/>
        </w:rPr>
      </w:pPr>
      <w:r>
        <w:rPr>
          <w:b/>
          <w:sz w:val="28"/>
          <w:szCs w:val="28"/>
        </w:rPr>
        <w:t>7</w:t>
      </w:r>
    </w:p>
    <w:p w:rsidR="00D80280" w:rsidRPr="00246FB7" w:rsidRDefault="00675FAB" w:rsidP="00C13D78">
      <w:pPr>
        <w:jc w:val="both"/>
        <w:rPr>
          <w:b/>
          <w:sz w:val="28"/>
          <w:szCs w:val="28"/>
        </w:rPr>
      </w:pPr>
      <w:r>
        <w:rPr>
          <w:b/>
          <w:sz w:val="28"/>
          <w:szCs w:val="28"/>
        </w:rPr>
        <w:lastRenderedPageBreak/>
        <w:t>У</w:t>
      </w:r>
      <w:r w:rsidR="00D80280" w:rsidRPr="00246FB7">
        <w:rPr>
          <w:b/>
          <w:sz w:val="28"/>
          <w:szCs w:val="28"/>
        </w:rPr>
        <w:t>ченик.</w:t>
      </w:r>
      <w:r w:rsidR="00740EEB">
        <w:rPr>
          <w:b/>
          <w:sz w:val="28"/>
          <w:szCs w:val="28"/>
        </w:rPr>
        <w:t xml:space="preserve">                                         </w:t>
      </w:r>
      <w:proofErr w:type="spellStart"/>
      <w:r w:rsidR="00740EEB">
        <w:rPr>
          <w:b/>
          <w:sz w:val="28"/>
          <w:szCs w:val="28"/>
        </w:rPr>
        <w:t>Майорова</w:t>
      </w:r>
      <w:proofErr w:type="spellEnd"/>
    </w:p>
    <w:p w:rsidR="00D80280" w:rsidRDefault="00D80280" w:rsidP="00C13D78">
      <w:pPr>
        <w:ind w:firstLine="708"/>
        <w:jc w:val="both"/>
        <w:rPr>
          <w:sz w:val="28"/>
          <w:szCs w:val="28"/>
        </w:rPr>
      </w:pPr>
      <w:r>
        <w:rPr>
          <w:sz w:val="28"/>
          <w:szCs w:val="28"/>
        </w:rPr>
        <w:t xml:space="preserve">Наши солдаты могли попытаться прочистить путь через минное поле, используя камни-валуны. Эти камни, стронутые с места и движущиеся по склону с «высоты» вниз могли приобрести большую скорость за счет превращения своей потенциальной энергии </w:t>
      </w:r>
      <w:proofErr w:type="gramStart"/>
      <w:r>
        <w:rPr>
          <w:sz w:val="28"/>
          <w:szCs w:val="28"/>
        </w:rPr>
        <w:t>в</w:t>
      </w:r>
      <w:proofErr w:type="gramEnd"/>
      <w:r>
        <w:rPr>
          <w:sz w:val="28"/>
          <w:szCs w:val="28"/>
        </w:rPr>
        <w:t xml:space="preserve"> кинетическую. Их удары о мины способны подрывать последние. При этом каждый валун мог увлекать за собой другие, создавая каменную лавину – «подрывников».</w:t>
      </w:r>
    </w:p>
    <w:p w:rsidR="00675FAB" w:rsidRDefault="00675FAB" w:rsidP="00C13D78">
      <w:pPr>
        <w:jc w:val="both"/>
        <w:rPr>
          <w:b/>
          <w:sz w:val="28"/>
          <w:szCs w:val="28"/>
        </w:rPr>
      </w:pPr>
    </w:p>
    <w:p w:rsidR="00D80280" w:rsidRPr="00246FB7" w:rsidRDefault="00675FAB" w:rsidP="00C13D78">
      <w:pPr>
        <w:jc w:val="both"/>
        <w:rPr>
          <w:b/>
          <w:sz w:val="28"/>
          <w:szCs w:val="28"/>
        </w:rPr>
      </w:pPr>
      <w:r>
        <w:rPr>
          <w:b/>
          <w:sz w:val="28"/>
          <w:szCs w:val="28"/>
        </w:rPr>
        <w:t>У</w:t>
      </w:r>
      <w:r w:rsidR="00246FB7">
        <w:rPr>
          <w:b/>
          <w:sz w:val="28"/>
          <w:szCs w:val="28"/>
        </w:rPr>
        <w:t>ченик.</w:t>
      </w:r>
      <w:r w:rsidR="00740EEB">
        <w:rPr>
          <w:b/>
          <w:sz w:val="28"/>
          <w:szCs w:val="28"/>
        </w:rPr>
        <w:t xml:space="preserve">            </w:t>
      </w:r>
      <w:proofErr w:type="spellStart"/>
      <w:r w:rsidR="00740EEB">
        <w:rPr>
          <w:b/>
          <w:sz w:val="28"/>
          <w:szCs w:val="28"/>
        </w:rPr>
        <w:t>Колбанов</w:t>
      </w:r>
      <w:proofErr w:type="spellEnd"/>
    </w:p>
    <w:p w:rsidR="00BB7AD5" w:rsidRDefault="00246FB7" w:rsidP="00C13D78">
      <w:pPr>
        <w:ind w:firstLine="708"/>
        <w:jc w:val="both"/>
        <w:rPr>
          <w:sz w:val="28"/>
          <w:szCs w:val="28"/>
        </w:rPr>
      </w:pPr>
      <w:r>
        <w:rPr>
          <w:sz w:val="28"/>
          <w:szCs w:val="28"/>
        </w:rPr>
        <w:t>В рассказе гвардии лейтенанта И.М.Журбы говорится о таком факте времен войны. При отражении одной из атак фашистов наши подбили вражеский бронетранспортер, в котором бойцы нашли около 60 резиновых жгутов. При взгляде на эти вроде бы бесполезные жгуты у И.М. Журбы появилась идея: создать с помощью жгутов и сучьев деревьев «малокалиберную артиллерию», используя в качестве снарядов гранаты – лимонки. Как можно было реализовать эту идею, как объяснить ее?</w:t>
      </w:r>
    </w:p>
    <w:p w:rsidR="00675FAB" w:rsidRDefault="00675FAB" w:rsidP="00C13D78">
      <w:pPr>
        <w:jc w:val="both"/>
        <w:rPr>
          <w:b/>
          <w:sz w:val="28"/>
          <w:szCs w:val="28"/>
        </w:rPr>
      </w:pPr>
    </w:p>
    <w:p w:rsidR="00246FB7" w:rsidRPr="00246FB7" w:rsidRDefault="00675FAB" w:rsidP="00C13D78">
      <w:pPr>
        <w:jc w:val="both"/>
        <w:rPr>
          <w:b/>
          <w:sz w:val="28"/>
          <w:szCs w:val="28"/>
        </w:rPr>
      </w:pPr>
      <w:r>
        <w:rPr>
          <w:b/>
          <w:sz w:val="28"/>
          <w:szCs w:val="28"/>
        </w:rPr>
        <w:t>У</w:t>
      </w:r>
      <w:r w:rsidR="00246FB7" w:rsidRPr="00246FB7">
        <w:rPr>
          <w:b/>
          <w:sz w:val="28"/>
          <w:szCs w:val="28"/>
        </w:rPr>
        <w:t>ченик.</w:t>
      </w:r>
      <w:r w:rsidR="00740EEB">
        <w:rPr>
          <w:b/>
          <w:sz w:val="28"/>
          <w:szCs w:val="28"/>
        </w:rPr>
        <w:t xml:space="preserve">              Лапшина</w:t>
      </w:r>
    </w:p>
    <w:p w:rsidR="00246FB7" w:rsidRDefault="00246FB7" w:rsidP="00C13D78">
      <w:pPr>
        <w:ind w:firstLine="708"/>
        <w:jc w:val="both"/>
        <w:rPr>
          <w:sz w:val="28"/>
          <w:szCs w:val="28"/>
        </w:rPr>
      </w:pPr>
      <w:r>
        <w:rPr>
          <w:sz w:val="28"/>
          <w:szCs w:val="28"/>
        </w:rPr>
        <w:t>Из массивных сучьев сделать большие прочные рогатки, к ним привязать концы резиновых жгутов. Рогатки вбить в землю. В каждый жгут вложить по гранате – лимонке. Один солдат должен натянуть жгут, другой разжать кольцо гранаты, выдернуть чеку и пустить  «снаряд». Выброс гранаты обеспечивала  сила упругости, возникающая в жгуте при его деформации</w:t>
      </w:r>
      <w:r w:rsidR="00C239D3">
        <w:rPr>
          <w:sz w:val="28"/>
          <w:szCs w:val="28"/>
        </w:rPr>
        <w:t xml:space="preserve"> в процессе растяжения. Солдаты командира И.М.Журбы открыли огонь из 52 орудий самодельной «малокалиберной артиллерии» по противнику, находившемуся более  чем в 100 метрах. Все смешалось в стане врага, возникла паника; наши бойцы пошли в атаку и отбросили противника.</w:t>
      </w:r>
    </w:p>
    <w:p w:rsidR="00C33F13" w:rsidRDefault="00C33F13" w:rsidP="00C13D78">
      <w:pPr>
        <w:jc w:val="both"/>
        <w:rPr>
          <w:b/>
          <w:sz w:val="28"/>
          <w:szCs w:val="28"/>
        </w:rPr>
      </w:pPr>
    </w:p>
    <w:p w:rsidR="00705B5B" w:rsidRPr="00E82BD8" w:rsidRDefault="00E82BD8" w:rsidP="00C13D78">
      <w:pPr>
        <w:jc w:val="both"/>
        <w:rPr>
          <w:b/>
          <w:sz w:val="28"/>
          <w:szCs w:val="28"/>
        </w:rPr>
      </w:pPr>
      <w:r w:rsidRPr="00E82BD8">
        <w:rPr>
          <w:b/>
          <w:sz w:val="28"/>
          <w:szCs w:val="28"/>
        </w:rPr>
        <w:t>У</w:t>
      </w:r>
      <w:r w:rsidR="00705B5B" w:rsidRPr="00E82BD8">
        <w:rPr>
          <w:b/>
          <w:sz w:val="28"/>
          <w:szCs w:val="28"/>
        </w:rPr>
        <w:t>ченик</w:t>
      </w:r>
      <w:r w:rsidR="005F7DC7">
        <w:rPr>
          <w:b/>
          <w:sz w:val="28"/>
          <w:szCs w:val="28"/>
        </w:rPr>
        <w:t xml:space="preserve">                           Слайд 24</w:t>
      </w:r>
      <w:r w:rsidR="00740EEB">
        <w:rPr>
          <w:b/>
          <w:sz w:val="28"/>
          <w:szCs w:val="28"/>
        </w:rPr>
        <w:t xml:space="preserve">               Семенихина</w:t>
      </w:r>
    </w:p>
    <w:p w:rsidR="00705B5B" w:rsidRDefault="00705B5B" w:rsidP="00C13D78">
      <w:pPr>
        <w:jc w:val="both"/>
        <w:rPr>
          <w:sz w:val="28"/>
          <w:szCs w:val="28"/>
        </w:rPr>
      </w:pPr>
      <w:r>
        <w:rPr>
          <w:sz w:val="28"/>
          <w:szCs w:val="28"/>
        </w:rPr>
        <w:t>Кто про химика сказал: «Мало воевал»</w:t>
      </w:r>
      <w:proofErr w:type="gramStart"/>
      <w:r w:rsidRPr="00705B5B">
        <w:rPr>
          <w:sz w:val="28"/>
          <w:szCs w:val="28"/>
        </w:rPr>
        <w:t xml:space="preserve"> </w:t>
      </w:r>
      <w:r>
        <w:rPr>
          <w:sz w:val="28"/>
          <w:szCs w:val="28"/>
        </w:rPr>
        <w:t>?</w:t>
      </w:r>
      <w:proofErr w:type="gramEnd"/>
      <w:r>
        <w:rPr>
          <w:sz w:val="28"/>
          <w:szCs w:val="28"/>
        </w:rPr>
        <w:t xml:space="preserve">   Это не так. </w:t>
      </w:r>
    </w:p>
    <w:p w:rsidR="00705B5B" w:rsidRDefault="00705B5B" w:rsidP="00C13D78">
      <w:pPr>
        <w:jc w:val="both"/>
        <w:rPr>
          <w:sz w:val="28"/>
          <w:szCs w:val="28"/>
        </w:rPr>
      </w:pPr>
      <w:r>
        <w:rPr>
          <w:sz w:val="28"/>
          <w:szCs w:val="28"/>
        </w:rPr>
        <w:t>Я в свидетели зову химиков – друзей,-</w:t>
      </w:r>
    </w:p>
    <w:p w:rsidR="00705B5B" w:rsidRDefault="00705B5B" w:rsidP="00C13D78">
      <w:pPr>
        <w:jc w:val="both"/>
        <w:rPr>
          <w:sz w:val="28"/>
          <w:szCs w:val="28"/>
        </w:rPr>
      </w:pPr>
      <w:r>
        <w:rPr>
          <w:sz w:val="28"/>
          <w:szCs w:val="28"/>
        </w:rPr>
        <w:t>Тех, кто смело бил врага до последних дней.</w:t>
      </w:r>
    </w:p>
    <w:p w:rsidR="00705B5B" w:rsidRDefault="00705B5B" w:rsidP="00C13D78">
      <w:pPr>
        <w:jc w:val="both"/>
        <w:rPr>
          <w:sz w:val="28"/>
          <w:szCs w:val="28"/>
        </w:rPr>
      </w:pPr>
      <w:r>
        <w:rPr>
          <w:sz w:val="28"/>
          <w:szCs w:val="28"/>
        </w:rPr>
        <w:t>Одно из открытий химиков сыграло громадную роль</w:t>
      </w:r>
      <w:r w:rsidR="00617F98" w:rsidRPr="00617F98">
        <w:rPr>
          <w:sz w:val="28"/>
          <w:szCs w:val="28"/>
        </w:rPr>
        <w:t xml:space="preserve"> </w:t>
      </w:r>
      <w:r>
        <w:rPr>
          <w:sz w:val="28"/>
          <w:szCs w:val="28"/>
        </w:rPr>
        <w:t>в спасении многих тысяч</w:t>
      </w:r>
      <w:r w:rsidR="00617F98" w:rsidRPr="00617F98">
        <w:rPr>
          <w:sz w:val="28"/>
          <w:szCs w:val="28"/>
        </w:rPr>
        <w:t xml:space="preserve"> </w:t>
      </w:r>
      <w:r>
        <w:rPr>
          <w:sz w:val="28"/>
          <w:szCs w:val="28"/>
        </w:rPr>
        <w:t xml:space="preserve">раненых. Широко известны работы А.Е. Фаворского и </w:t>
      </w:r>
      <w:proofErr w:type="spellStart"/>
      <w:r>
        <w:rPr>
          <w:sz w:val="28"/>
          <w:szCs w:val="28"/>
        </w:rPr>
        <w:t>М.Ф.Шостаковского</w:t>
      </w:r>
      <w:proofErr w:type="spellEnd"/>
      <w:r>
        <w:rPr>
          <w:sz w:val="28"/>
          <w:szCs w:val="28"/>
        </w:rPr>
        <w:t xml:space="preserve"> по синтезу винилбутилового эфира – густой</w:t>
      </w:r>
      <w:r w:rsidR="00B56D60">
        <w:rPr>
          <w:sz w:val="28"/>
          <w:szCs w:val="28"/>
        </w:rPr>
        <w:t>,</w:t>
      </w:r>
      <w:r>
        <w:rPr>
          <w:sz w:val="28"/>
          <w:szCs w:val="28"/>
        </w:rPr>
        <w:t xml:space="preserve"> вязкой</w:t>
      </w:r>
      <w:r w:rsidR="00B56D60">
        <w:rPr>
          <w:sz w:val="28"/>
          <w:szCs w:val="28"/>
        </w:rPr>
        <w:t xml:space="preserve"> жидкости. Что лечили этой жидкостью?</w:t>
      </w:r>
    </w:p>
    <w:p w:rsidR="00B56D60" w:rsidRDefault="00B56D60" w:rsidP="00C13D78">
      <w:pPr>
        <w:jc w:val="both"/>
        <w:rPr>
          <w:sz w:val="28"/>
          <w:szCs w:val="28"/>
        </w:rPr>
      </w:pPr>
    </w:p>
    <w:p w:rsidR="00B56D60" w:rsidRPr="00E82BD8" w:rsidRDefault="00E82BD8" w:rsidP="00C13D78">
      <w:pPr>
        <w:jc w:val="both"/>
        <w:rPr>
          <w:b/>
          <w:sz w:val="28"/>
          <w:szCs w:val="28"/>
        </w:rPr>
      </w:pPr>
      <w:r w:rsidRPr="00E82BD8">
        <w:rPr>
          <w:b/>
          <w:sz w:val="28"/>
          <w:szCs w:val="28"/>
        </w:rPr>
        <w:t>У</w:t>
      </w:r>
      <w:r w:rsidR="00B56D60" w:rsidRPr="00E82BD8">
        <w:rPr>
          <w:b/>
          <w:sz w:val="28"/>
          <w:szCs w:val="28"/>
        </w:rPr>
        <w:t>ченик</w:t>
      </w:r>
    </w:p>
    <w:p w:rsidR="00B56D60" w:rsidRDefault="00B56D60" w:rsidP="00C13D78">
      <w:pPr>
        <w:jc w:val="both"/>
        <w:rPr>
          <w:sz w:val="28"/>
          <w:szCs w:val="28"/>
        </w:rPr>
      </w:pPr>
      <w:r>
        <w:rPr>
          <w:sz w:val="28"/>
          <w:szCs w:val="28"/>
        </w:rPr>
        <w:t xml:space="preserve">Данная жидкость – хорошее средство для заживления ран; она использовалась в госпиталях под названием бальзам </w:t>
      </w:r>
      <w:proofErr w:type="spellStart"/>
      <w:r>
        <w:rPr>
          <w:sz w:val="28"/>
          <w:szCs w:val="28"/>
        </w:rPr>
        <w:t>Шостаковского</w:t>
      </w:r>
      <w:proofErr w:type="spellEnd"/>
      <w:r>
        <w:rPr>
          <w:sz w:val="28"/>
          <w:szCs w:val="28"/>
        </w:rPr>
        <w:t>.</w:t>
      </w:r>
    </w:p>
    <w:p w:rsidR="00B56D60" w:rsidRDefault="00B56D60" w:rsidP="00C13D78">
      <w:pPr>
        <w:jc w:val="both"/>
        <w:rPr>
          <w:sz w:val="28"/>
          <w:szCs w:val="28"/>
        </w:rPr>
      </w:pPr>
    </w:p>
    <w:p w:rsidR="00B56D60" w:rsidRPr="00E82BD8" w:rsidRDefault="00E82BD8" w:rsidP="00C13D78">
      <w:pPr>
        <w:jc w:val="both"/>
        <w:rPr>
          <w:b/>
          <w:sz w:val="28"/>
          <w:szCs w:val="28"/>
        </w:rPr>
      </w:pPr>
      <w:r w:rsidRPr="00E82BD8">
        <w:rPr>
          <w:b/>
          <w:sz w:val="28"/>
          <w:szCs w:val="28"/>
        </w:rPr>
        <w:t>У</w:t>
      </w:r>
      <w:r w:rsidR="00B56D60" w:rsidRPr="00E82BD8">
        <w:rPr>
          <w:b/>
          <w:sz w:val="28"/>
          <w:szCs w:val="28"/>
        </w:rPr>
        <w:t>ченик</w:t>
      </w:r>
    </w:p>
    <w:p w:rsidR="00B56D60" w:rsidRDefault="00B56D60" w:rsidP="00C13D78">
      <w:pPr>
        <w:jc w:val="both"/>
        <w:rPr>
          <w:sz w:val="28"/>
          <w:szCs w:val="28"/>
        </w:rPr>
      </w:pPr>
      <w:r>
        <w:rPr>
          <w:sz w:val="28"/>
          <w:szCs w:val="28"/>
        </w:rPr>
        <w:t>Химики и ученые-медики в 1942г в лаборатории биохимии микробов под руководством микробиолога З.В.Ермолаевой развернули работу по созданию отечественного пенициллина. Что такое пенициллин и для чего он нужен?</w:t>
      </w:r>
    </w:p>
    <w:p w:rsidR="00B56D60" w:rsidRDefault="00152A46" w:rsidP="00152A46">
      <w:pPr>
        <w:jc w:val="right"/>
        <w:rPr>
          <w:sz w:val="28"/>
          <w:szCs w:val="28"/>
        </w:rPr>
      </w:pPr>
      <w:r>
        <w:rPr>
          <w:sz w:val="28"/>
          <w:szCs w:val="28"/>
        </w:rPr>
        <w:t>8</w:t>
      </w:r>
    </w:p>
    <w:p w:rsidR="00B56D60" w:rsidRPr="00E82BD8" w:rsidRDefault="00E82BD8" w:rsidP="00C13D78">
      <w:pPr>
        <w:jc w:val="both"/>
        <w:rPr>
          <w:b/>
          <w:sz w:val="28"/>
          <w:szCs w:val="28"/>
        </w:rPr>
      </w:pPr>
      <w:r w:rsidRPr="00E82BD8">
        <w:rPr>
          <w:b/>
          <w:sz w:val="28"/>
          <w:szCs w:val="28"/>
        </w:rPr>
        <w:lastRenderedPageBreak/>
        <w:t>У</w:t>
      </w:r>
      <w:r w:rsidR="00B56D60" w:rsidRPr="00E82BD8">
        <w:rPr>
          <w:b/>
          <w:sz w:val="28"/>
          <w:szCs w:val="28"/>
        </w:rPr>
        <w:t>ченик</w:t>
      </w:r>
      <w:r w:rsidR="002323FC">
        <w:rPr>
          <w:b/>
          <w:sz w:val="28"/>
          <w:szCs w:val="28"/>
        </w:rPr>
        <w:t xml:space="preserve">                    Слайд 25</w:t>
      </w:r>
    </w:p>
    <w:p w:rsidR="00B56D60" w:rsidRDefault="00B56D60" w:rsidP="00C13D78">
      <w:pPr>
        <w:jc w:val="both"/>
        <w:rPr>
          <w:sz w:val="28"/>
          <w:szCs w:val="28"/>
        </w:rPr>
      </w:pPr>
      <w:r>
        <w:rPr>
          <w:sz w:val="28"/>
          <w:szCs w:val="28"/>
        </w:rPr>
        <w:t>Пенициллин-лекарство, антибиотик. Получают естественным или синтетическим путем. Используют для лечения гнойных ран, воспалений.</w:t>
      </w:r>
    </w:p>
    <w:p w:rsidR="00B56D60" w:rsidRDefault="00B56D60" w:rsidP="00C13D78">
      <w:pPr>
        <w:jc w:val="both"/>
        <w:rPr>
          <w:sz w:val="28"/>
          <w:szCs w:val="28"/>
        </w:rPr>
      </w:pPr>
    </w:p>
    <w:p w:rsidR="001542DA" w:rsidRPr="00E82BD8" w:rsidRDefault="00E82BD8" w:rsidP="00C13D78">
      <w:pPr>
        <w:jc w:val="both"/>
        <w:rPr>
          <w:b/>
          <w:sz w:val="28"/>
          <w:szCs w:val="28"/>
        </w:rPr>
      </w:pPr>
      <w:r w:rsidRPr="00E82BD8">
        <w:rPr>
          <w:b/>
          <w:sz w:val="28"/>
          <w:szCs w:val="28"/>
        </w:rPr>
        <w:t>Ведущий</w:t>
      </w:r>
      <w:r w:rsidR="00192279">
        <w:rPr>
          <w:b/>
          <w:sz w:val="28"/>
          <w:szCs w:val="28"/>
        </w:rPr>
        <w:t xml:space="preserve">                         Слайд 26</w:t>
      </w:r>
    </w:p>
    <w:p w:rsidR="001542DA" w:rsidRDefault="001542DA" w:rsidP="00C13D78">
      <w:pPr>
        <w:jc w:val="both"/>
        <w:rPr>
          <w:sz w:val="28"/>
          <w:szCs w:val="28"/>
        </w:rPr>
      </w:pPr>
      <w:r>
        <w:rPr>
          <w:sz w:val="28"/>
          <w:szCs w:val="28"/>
        </w:rPr>
        <w:t>9 мая 1945г в 21.00 из тысячи репродукторов, установленных по всей Москве, раздался голос Верховного Главнокомандующего, поздравившего народы СССР с Победой. Диктор Всесоюзного радио Юрий Левитан взволнованн</w:t>
      </w:r>
      <w:proofErr w:type="gramStart"/>
      <w:r>
        <w:rPr>
          <w:sz w:val="28"/>
          <w:szCs w:val="28"/>
        </w:rPr>
        <w:t>о-</w:t>
      </w:r>
      <w:proofErr w:type="gramEnd"/>
      <w:r>
        <w:rPr>
          <w:sz w:val="28"/>
          <w:szCs w:val="28"/>
        </w:rPr>
        <w:t xml:space="preserve"> торжественным голосом зачитал последний приказ (№369)</w:t>
      </w:r>
      <w:r w:rsidR="00D868B0">
        <w:rPr>
          <w:sz w:val="28"/>
          <w:szCs w:val="28"/>
        </w:rPr>
        <w:t xml:space="preserve">, в котором в ознаменование разгрома врага предписывалось произвести салют 30 артиллерийскими залпами из 1000 орудий. В воздух взвилась красная сигнальная ракета. </w:t>
      </w:r>
      <w:proofErr w:type="gramStart"/>
      <w:r w:rsidR="00D868B0">
        <w:rPr>
          <w:sz w:val="28"/>
          <w:szCs w:val="28"/>
        </w:rPr>
        <w:t>Соли</w:t>
      </w:r>
      <w:proofErr w:type="gramEnd"/>
      <w:r w:rsidR="00D868B0">
        <w:rPr>
          <w:sz w:val="28"/>
          <w:szCs w:val="28"/>
        </w:rPr>
        <w:t xml:space="preserve"> какого элемента обусловили ее окраску?</w:t>
      </w:r>
    </w:p>
    <w:p w:rsidR="00D868B0" w:rsidRDefault="00D868B0" w:rsidP="00C13D78">
      <w:pPr>
        <w:jc w:val="both"/>
        <w:rPr>
          <w:sz w:val="28"/>
          <w:szCs w:val="28"/>
        </w:rPr>
      </w:pPr>
    </w:p>
    <w:p w:rsidR="00D868B0" w:rsidRDefault="00D868B0" w:rsidP="00C13D78">
      <w:pPr>
        <w:jc w:val="both"/>
        <w:rPr>
          <w:sz w:val="28"/>
          <w:szCs w:val="28"/>
        </w:rPr>
      </w:pPr>
      <w:r>
        <w:rPr>
          <w:sz w:val="28"/>
          <w:szCs w:val="28"/>
        </w:rPr>
        <w:t>Соли стронция.</w:t>
      </w:r>
    </w:p>
    <w:p w:rsidR="002323FC" w:rsidRPr="002323FC" w:rsidRDefault="002323FC" w:rsidP="00C13D78">
      <w:pPr>
        <w:spacing w:before="100" w:beforeAutospacing="1" w:after="100" w:afterAutospacing="1"/>
        <w:jc w:val="both"/>
        <w:rPr>
          <w:b/>
          <w:sz w:val="28"/>
          <w:szCs w:val="28"/>
        </w:rPr>
      </w:pPr>
      <w:r w:rsidRPr="002323FC">
        <w:rPr>
          <w:b/>
          <w:sz w:val="28"/>
          <w:szCs w:val="28"/>
        </w:rPr>
        <w:t>Ведущий:</w:t>
      </w:r>
      <w:r w:rsidR="00192279">
        <w:rPr>
          <w:b/>
          <w:sz w:val="28"/>
          <w:szCs w:val="28"/>
        </w:rPr>
        <w:t xml:space="preserve">        Слайды 27-34</w:t>
      </w:r>
    </w:p>
    <w:p w:rsidR="00514CE9" w:rsidRPr="002323FC" w:rsidRDefault="00514CE9" w:rsidP="00C13D78">
      <w:pPr>
        <w:spacing w:before="100" w:beforeAutospacing="1" w:after="100" w:afterAutospacing="1"/>
        <w:jc w:val="both"/>
        <w:rPr>
          <w:sz w:val="28"/>
          <w:szCs w:val="28"/>
        </w:rPr>
      </w:pPr>
      <w:r w:rsidRPr="002323FC">
        <w:rPr>
          <w:sz w:val="28"/>
          <w:szCs w:val="28"/>
        </w:rPr>
        <w:t xml:space="preserve">В 65-й раз День Победы наша страна будет праздновать так же, как и в </w:t>
      </w:r>
      <w:proofErr w:type="gramStart"/>
      <w:r w:rsidRPr="002323FC">
        <w:rPr>
          <w:sz w:val="28"/>
          <w:szCs w:val="28"/>
        </w:rPr>
        <w:t>далеком</w:t>
      </w:r>
      <w:proofErr w:type="gramEnd"/>
      <w:r w:rsidRPr="002323FC">
        <w:rPr>
          <w:sz w:val="28"/>
          <w:szCs w:val="28"/>
        </w:rPr>
        <w:t xml:space="preserve"> уже 45-м. Этот праздник остается радостным и трагическим. Никогда не исчезнет из памяти народной гордость за Великую Победу, память о страшной цене, которую за нее заплатил наш народ.</w:t>
      </w:r>
    </w:p>
    <w:p w:rsidR="00514CE9" w:rsidRPr="002323FC" w:rsidRDefault="00514CE9" w:rsidP="00C13D78">
      <w:pPr>
        <w:jc w:val="both"/>
        <w:rPr>
          <w:b/>
          <w:sz w:val="28"/>
          <w:szCs w:val="28"/>
        </w:rPr>
      </w:pPr>
      <w:r w:rsidRPr="002323FC">
        <w:rPr>
          <w:sz w:val="28"/>
          <w:szCs w:val="28"/>
        </w:rPr>
        <w:t>(</w:t>
      </w:r>
      <w:r w:rsidRPr="002323FC">
        <w:rPr>
          <w:b/>
          <w:sz w:val="28"/>
          <w:szCs w:val="28"/>
        </w:rPr>
        <w:t>исполняется песня «День Победы»)</w:t>
      </w:r>
    </w:p>
    <w:p w:rsidR="00514CE9" w:rsidRDefault="00514CE9" w:rsidP="00514CE9">
      <w:pPr>
        <w:rPr>
          <w:sz w:val="28"/>
          <w:szCs w:val="28"/>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E82BD8" w:rsidP="00617F98">
      <w:pPr>
        <w:pStyle w:val="a8"/>
        <w:rPr>
          <w:b/>
          <w:bCs/>
        </w:rPr>
      </w:pPr>
    </w:p>
    <w:p w:rsidR="00E82BD8" w:rsidRDefault="00152A46" w:rsidP="00152A46">
      <w:pPr>
        <w:pStyle w:val="a8"/>
        <w:jc w:val="right"/>
        <w:rPr>
          <w:b/>
          <w:bCs/>
        </w:rPr>
      </w:pPr>
      <w:r>
        <w:rPr>
          <w:b/>
          <w:bCs/>
        </w:rPr>
        <w:t>9</w:t>
      </w:r>
    </w:p>
    <w:p w:rsidR="00D868B0" w:rsidRDefault="00D868B0" w:rsidP="00B82F48">
      <w:pPr>
        <w:rPr>
          <w:sz w:val="28"/>
          <w:szCs w:val="28"/>
        </w:rPr>
      </w:pPr>
    </w:p>
    <w:p w:rsidR="00152A46" w:rsidRDefault="00152A46" w:rsidP="00152A46">
      <w:pPr>
        <w:jc w:val="center"/>
        <w:rPr>
          <w:b/>
          <w:sz w:val="28"/>
          <w:szCs w:val="28"/>
          <w:lang w:val="en-US"/>
        </w:rPr>
      </w:pPr>
    </w:p>
    <w:p w:rsidR="00152A46" w:rsidRDefault="00152A46" w:rsidP="00152A46">
      <w:pPr>
        <w:jc w:val="center"/>
        <w:rPr>
          <w:b/>
          <w:sz w:val="28"/>
          <w:szCs w:val="28"/>
          <w:lang w:val="en-US"/>
        </w:rPr>
      </w:pPr>
    </w:p>
    <w:p w:rsidR="00152A46" w:rsidRDefault="00152A46" w:rsidP="00152A46">
      <w:pPr>
        <w:jc w:val="center"/>
        <w:rPr>
          <w:b/>
          <w:sz w:val="28"/>
          <w:szCs w:val="28"/>
          <w:lang w:val="en-US"/>
        </w:rPr>
      </w:pPr>
    </w:p>
    <w:p w:rsidR="00152A46" w:rsidRDefault="00152A46" w:rsidP="00152A46">
      <w:pPr>
        <w:jc w:val="center"/>
        <w:rPr>
          <w:b/>
          <w:sz w:val="28"/>
          <w:szCs w:val="28"/>
          <w:lang w:val="en-US"/>
        </w:rPr>
      </w:pPr>
    </w:p>
    <w:p w:rsidR="00152A46" w:rsidRDefault="00152A46" w:rsidP="00152A46">
      <w:pPr>
        <w:jc w:val="center"/>
        <w:rPr>
          <w:b/>
          <w:sz w:val="28"/>
          <w:szCs w:val="28"/>
          <w:lang w:val="en-US"/>
        </w:rPr>
      </w:pPr>
    </w:p>
    <w:p w:rsidR="00152A46" w:rsidRDefault="00152A46" w:rsidP="00152A46">
      <w:pPr>
        <w:jc w:val="center"/>
        <w:rPr>
          <w:b/>
          <w:sz w:val="28"/>
          <w:szCs w:val="28"/>
          <w:lang w:val="en-US"/>
        </w:rPr>
      </w:pPr>
    </w:p>
    <w:p w:rsidR="00D868B0" w:rsidRDefault="00D868B0" w:rsidP="00152A46">
      <w:pPr>
        <w:jc w:val="center"/>
        <w:rPr>
          <w:b/>
          <w:sz w:val="28"/>
          <w:szCs w:val="28"/>
          <w:lang w:val="en-US"/>
        </w:rPr>
      </w:pPr>
      <w:r w:rsidRPr="00152A46">
        <w:rPr>
          <w:b/>
          <w:sz w:val="28"/>
          <w:szCs w:val="28"/>
        </w:rPr>
        <w:t>Литература</w:t>
      </w:r>
    </w:p>
    <w:p w:rsidR="00175DB0" w:rsidRPr="00152A46" w:rsidRDefault="00175DB0" w:rsidP="00152A46">
      <w:pPr>
        <w:jc w:val="center"/>
        <w:rPr>
          <w:b/>
          <w:sz w:val="28"/>
          <w:szCs w:val="28"/>
          <w:lang w:val="en-US"/>
        </w:rPr>
      </w:pPr>
    </w:p>
    <w:p w:rsidR="00175DB0" w:rsidRDefault="00175DB0" w:rsidP="00D868B0">
      <w:pPr>
        <w:pStyle w:val="a5"/>
        <w:numPr>
          <w:ilvl w:val="0"/>
          <w:numId w:val="1"/>
        </w:numPr>
        <w:rPr>
          <w:sz w:val="28"/>
          <w:szCs w:val="28"/>
        </w:rPr>
      </w:pPr>
      <w:proofErr w:type="spellStart"/>
      <w:r>
        <w:rPr>
          <w:sz w:val="28"/>
          <w:szCs w:val="28"/>
        </w:rPr>
        <w:t>Браверман</w:t>
      </w:r>
      <w:proofErr w:type="spellEnd"/>
      <w:r>
        <w:rPr>
          <w:sz w:val="28"/>
          <w:szCs w:val="28"/>
        </w:rPr>
        <w:t xml:space="preserve"> Э.М. «Наука и техника  - тебе, фронт», М. 1990г.</w:t>
      </w:r>
    </w:p>
    <w:p w:rsidR="00175DB0" w:rsidRDefault="00175DB0" w:rsidP="00D868B0">
      <w:pPr>
        <w:pStyle w:val="a5"/>
        <w:numPr>
          <w:ilvl w:val="0"/>
          <w:numId w:val="1"/>
        </w:numPr>
        <w:rPr>
          <w:sz w:val="28"/>
          <w:szCs w:val="28"/>
        </w:rPr>
      </w:pPr>
      <w:r>
        <w:rPr>
          <w:sz w:val="28"/>
          <w:szCs w:val="28"/>
        </w:rPr>
        <w:t>БЭ «КМ» - 2007г.</w:t>
      </w:r>
    </w:p>
    <w:p w:rsidR="00175DB0" w:rsidRDefault="00175DB0" w:rsidP="00D868B0">
      <w:pPr>
        <w:pStyle w:val="a5"/>
        <w:numPr>
          <w:ilvl w:val="0"/>
          <w:numId w:val="1"/>
        </w:numPr>
        <w:rPr>
          <w:sz w:val="28"/>
          <w:szCs w:val="28"/>
        </w:rPr>
      </w:pPr>
      <w:r>
        <w:rPr>
          <w:sz w:val="28"/>
          <w:szCs w:val="28"/>
        </w:rPr>
        <w:t>Журнал «Физика в школе» №2-2002г; №3-1985г.</w:t>
      </w:r>
    </w:p>
    <w:p w:rsidR="00175DB0" w:rsidRDefault="00175DB0" w:rsidP="00D868B0">
      <w:pPr>
        <w:pStyle w:val="a5"/>
        <w:numPr>
          <w:ilvl w:val="0"/>
          <w:numId w:val="1"/>
        </w:numPr>
        <w:rPr>
          <w:sz w:val="28"/>
          <w:szCs w:val="28"/>
        </w:rPr>
      </w:pPr>
      <w:r>
        <w:rPr>
          <w:sz w:val="28"/>
          <w:szCs w:val="28"/>
        </w:rPr>
        <w:t>Журнал «Химия в школе» №1 -1985г.</w:t>
      </w:r>
    </w:p>
    <w:p w:rsidR="00175DB0" w:rsidRPr="00175DB0" w:rsidRDefault="00175DB0" w:rsidP="00D868B0">
      <w:pPr>
        <w:pStyle w:val="a5"/>
        <w:numPr>
          <w:ilvl w:val="0"/>
          <w:numId w:val="1"/>
        </w:numPr>
        <w:rPr>
          <w:sz w:val="28"/>
          <w:szCs w:val="28"/>
        </w:rPr>
      </w:pPr>
      <w:r>
        <w:rPr>
          <w:sz w:val="28"/>
          <w:szCs w:val="28"/>
        </w:rPr>
        <w:t xml:space="preserve">Сайт </w:t>
      </w:r>
      <w:proofErr w:type="spellStart"/>
      <w:r>
        <w:rPr>
          <w:sz w:val="28"/>
          <w:szCs w:val="28"/>
        </w:rPr>
        <w:t>www</w:t>
      </w:r>
      <w:proofErr w:type="spellEnd"/>
      <w:r>
        <w:rPr>
          <w:sz w:val="28"/>
          <w:szCs w:val="28"/>
          <w:lang w:val="en-US"/>
        </w:rPr>
        <w:t>.</w:t>
      </w:r>
      <w:r>
        <w:rPr>
          <w:sz w:val="28"/>
          <w:szCs w:val="28"/>
        </w:rPr>
        <w:t xml:space="preserve"> </w:t>
      </w:r>
      <w:proofErr w:type="spellStart"/>
      <w:r>
        <w:rPr>
          <w:sz w:val="28"/>
          <w:szCs w:val="28"/>
          <w:lang w:val="en-US"/>
        </w:rPr>
        <w:t>vov</w:t>
      </w:r>
      <w:proofErr w:type="spellEnd"/>
      <w:r>
        <w:rPr>
          <w:sz w:val="28"/>
          <w:szCs w:val="28"/>
          <w:lang w:val="en-US"/>
        </w:rPr>
        <w:t xml:space="preserve">. </w:t>
      </w:r>
      <w:proofErr w:type="spellStart"/>
      <w:r>
        <w:rPr>
          <w:sz w:val="28"/>
          <w:szCs w:val="28"/>
          <w:lang w:val="en-US"/>
        </w:rPr>
        <w:t>Ru</w:t>
      </w:r>
      <w:proofErr w:type="spellEnd"/>
    </w:p>
    <w:p w:rsidR="00175DB0" w:rsidRPr="00D868B0" w:rsidRDefault="00175DB0" w:rsidP="00D868B0">
      <w:pPr>
        <w:pStyle w:val="a5"/>
        <w:numPr>
          <w:ilvl w:val="0"/>
          <w:numId w:val="1"/>
        </w:numPr>
        <w:rPr>
          <w:sz w:val="28"/>
          <w:szCs w:val="28"/>
        </w:rPr>
      </w:pPr>
      <w:r w:rsidRPr="00175DB0">
        <w:rPr>
          <w:sz w:val="28"/>
          <w:szCs w:val="28"/>
        </w:rPr>
        <w:t>Шимановский В.Г</w:t>
      </w:r>
      <w:r>
        <w:rPr>
          <w:sz w:val="28"/>
          <w:szCs w:val="28"/>
        </w:rPr>
        <w:t xml:space="preserve"> </w:t>
      </w:r>
      <w:r w:rsidRPr="00175DB0">
        <w:rPr>
          <w:sz w:val="28"/>
          <w:szCs w:val="28"/>
        </w:rPr>
        <w:t>.Энциклопедия</w:t>
      </w:r>
      <w:r>
        <w:rPr>
          <w:sz w:val="28"/>
          <w:szCs w:val="28"/>
        </w:rPr>
        <w:t xml:space="preserve"> </w:t>
      </w:r>
      <w:r w:rsidRPr="00175DB0">
        <w:rPr>
          <w:sz w:val="28"/>
          <w:szCs w:val="28"/>
        </w:rPr>
        <w:t xml:space="preserve"> </w:t>
      </w:r>
      <w:proofErr w:type="spellStart"/>
      <w:r w:rsidRPr="00175DB0">
        <w:rPr>
          <w:sz w:val="28"/>
          <w:szCs w:val="28"/>
        </w:rPr>
        <w:t>техники</w:t>
      </w:r>
      <w:proofErr w:type="gramStart"/>
      <w:r>
        <w:rPr>
          <w:sz w:val="28"/>
          <w:szCs w:val="28"/>
        </w:rPr>
        <w:t>.М</w:t>
      </w:r>
      <w:proofErr w:type="spellEnd"/>
      <w:proofErr w:type="gramEnd"/>
      <w:r>
        <w:rPr>
          <w:sz w:val="28"/>
          <w:szCs w:val="28"/>
        </w:rPr>
        <w:t>., ООО «</w:t>
      </w:r>
      <w:proofErr w:type="spellStart"/>
      <w:r>
        <w:rPr>
          <w:sz w:val="28"/>
          <w:szCs w:val="28"/>
        </w:rPr>
        <w:t>Росмэн-Издат</w:t>
      </w:r>
      <w:proofErr w:type="spellEnd"/>
      <w:r>
        <w:rPr>
          <w:sz w:val="28"/>
          <w:szCs w:val="28"/>
        </w:rPr>
        <w:t>», 2001г.</w:t>
      </w:r>
    </w:p>
    <w:p w:rsidR="00175DB0" w:rsidRDefault="00175DB0" w:rsidP="00D868B0">
      <w:pPr>
        <w:pStyle w:val="a5"/>
        <w:numPr>
          <w:ilvl w:val="0"/>
          <w:numId w:val="1"/>
        </w:numPr>
        <w:rPr>
          <w:sz w:val="28"/>
          <w:szCs w:val="28"/>
        </w:rPr>
      </w:pPr>
      <w:r>
        <w:rPr>
          <w:sz w:val="28"/>
          <w:szCs w:val="28"/>
        </w:rPr>
        <w:t>Электронный диск «</w:t>
      </w:r>
      <w:proofErr w:type="spellStart"/>
      <w:r>
        <w:rPr>
          <w:sz w:val="28"/>
          <w:szCs w:val="28"/>
        </w:rPr>
        <w:t>Физикон</w:t>
      </w:r>
      <w:proofErr w:type="spellEnd"/>
      <w:r>
        <w:rPr>
          <w:sz w:val="28"/>
          <w:szCs w:val="28"/>
        </w:rPr>
        <w:t>» - «Открытая физика» 1.0</w:t>
      </w:r>
    </w:p>
    <w:sectPr w:rsidR="00175DB0" w:rsidSect="002E5B5E">
      <w:pgSz w:w="11906" w:h="16838"/>
      <w:pgMar w:top="1134" w:right="850" w:bottom="709"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56CD"/>
    <w:multiLevelType w:val="hybridMultilevel"/>
    <w:tmpl w:val="7EA06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8806AE"/>
    <w:multiLevelType w:val="hybridMultilevel"/>
    <w:tmpl w:val="D2BC1FF2"/>
    <w:lvl w:ilvl="0" w:tplc="F0BC03D6">
      <w:start w:val="1"/>
      <w:numFmt w:val="bullet"/>
      <w:lvlText w:val="–"/>
      <w:lvlJc w:val="left"/>
      <w:pPr>
        <w:tabs>
          <w:tab w:val="num" w:pos="720"/>
        </w:tabs>
        <w:ind w:left="720" w:hanging="360"/>
      </w:pPr>
      <w:rPr>
        <w:rFonts w:ascii="Arial" w:hAnsi="Arial" w:hint="default"/>
      </w:rPr>
    </w:lvl>
    <w:lvl w:ilvl="1" w:tplc="66486DAC">
      <w:start w:val="1"/>
      <w:numFmt w:val="bullet"/>
      <w:lvlText w:val="–"/>
      <w:lvlJc w:val="left"/>
      <w:pPr>
        <w:tabs>
          <w:tab w:val="num" w:pos="1440"/>
        </w:tabs>
        <w:ind w:left="1440" w:hanging="360"/>
      </w:pPr>
      <w:rPr>
        <w:rFonts w:ascii="Arial" w:hAnsi="Arial" w:hint="default"/>
      </w:rPr>
    </w:lvl>
    <w:lvl w:ilvl="2" w:tplc="E794CDA0" w:tentative="1">
      <w:start w:val="1"/>
      <w:numFmt w:val="bullet"/>
      <w:lvlText w:val="–"/>
      <w:lvlJc w:val="left"/>
      <w:pPr>
        <w:tabs>
          <w:tab w:val="num" w:pos="2160"/>
        </w:tabs>
        <w:ind w:left="2160" w:hanging="360"/>
      </w:pPr>
      <w:rPr>
        <w:rFonts w:ascii="Arial" w:hAnsi="Arial" w:hint="default"/>
      </w:rPr>
    </w:lvl>
    <w:lvl w:ilvl="3" w:tplc="2152C0FA" w:tentative="1">
      <w:start w:val="1"/>
      <w:numFmt w:val="bullet"/>
      <w:lvlText w:val="–"/>
      <w:lvlJc w:val="left"/>
      <w:pPr>
        <w:tabs>
          <w:tab w:val="num" w:pos="2880"/>
        </w:tabs>
        <w:ind w:left="2880" w:hanging="360"/>
      </w:pPr>
      <w:rPr>
        <w:rFonts w:ascii="Arial" w:hAnsi="Arial" w:hint="default"/>
      </w:rPr>
    </w:lvl>
    <w:lvl w:ilvl="4" w:tplc="ACAE38B8" w:tentative="1">
      <w:start w:val="1"/>
      <w:numFmt w:val="bullet"/>
      <w:lvlText w:val="–"/>
      <w:lvlJc w:val="left"/>
      <w:pPr>
        <w:tabs>
          <w:tab w:val="num" w:pos="3600"/>
        </w:tabs>
        <w:ind w:left="3600" w:hanging="360"/>
      </w:pPr>
      <w:rPr>
        <w:rFonts w:ascii="Arial" w:hAnsi="Arial" w:hint="default"/>
      </w:rPr>
    </w:lvl>
    <w:lvl w:ilvl="5" w:tplc="5442F8A6" w:tentative="1">
      <w:start w:val="1"/>
      <w:numFmt w:val="bullet"/>
      <w:lvlText w:val="–"/>
      <w:lvlJc w:val="left"/>
      <w:pPr>
        <w:tabs>
          <w:tab w:val="num" w:pos="4320"/>
        </w:tabs>
        <w:ind w:left="4320" w:hanging="360"/>
      </w:pPr>
      <w:rPr>
        <w:rFonts w:ascii="Arial" w:hAnsi="Arial" w:hint="default"/>
      </w:rPr>
    </w:lvl>
    <w:lvl w:ilvl="6" w:tplc="A0905A1E" w:tentative="1">
      <w:start w:val="1"/>
      <w:numFmt w:val="bullet"/>
      <w:lvlText w:val="–"/>
      <w:lvlJc w:val="left"/>
      <w:pPr>
        <w:tabs>
          <w:tab w:val="num" w:pos="5040"/>
        </w:tabs>
        <w:ind w:left="5040" w:hanging="360"/>
      </w:pPr>
      <w:rPr>
        <w:rFonts w:ascii="Arial" w:hAnsi="Arial" w:hint="default"/>
      </w:rPr>
    </w:lvl>
    <w:lvl w:ilvl="7" w:tplc="A8B838C6" w:tentative="1">
      <w:start w:val="1"/>
      <w:numFmt w:val="bullet"/>
      <w:lvlText w:val="–"/>
      <w:lvlJc w:val="left"/>
      <w:pPr>
        <w:tabs>
          <w:tab w:val="num" w:pos="5760"/>
        </w:tabs>
        <w:ind w:left="5760" w:hanging="360"/>
      </w:pPr>
      <w:rPr>
        <w:rFonts w:ascii="Arial" w:hAnsi="Arial" w:hint="default"/>
      </w:rPr>
    </w:lvl>
    <w:lvl w:ilvl="8" w:tplc="535098CA" w:tentative="1">
      <w:start w:val="1"/>
      <w:numFmt w:val="bullet"/>
      <w:lvlText w:val="–"/>
      <w:lvlJc w:val="left"/>
      <w:pPr>
        <w:tabs>
          <w:tab w:val="num" w:pos="6480"/>
        </w:tabs>
        <w:ind w:left="6480" w:hanging="360"/>
      </w:pPr>
      <w:rPr>
        <w:rFonts w:ascii="Arial" w:hAnsi="Arial" w:hint="default"/>
      </w:rPr>
    </w:lvl>
  </w:abstractNum>
  <w:abstractNum w:abstractNumId="2">
    <w:nsid w:val="6BF56792"/>
    <w:multiLevelType w:val="hybridMultilevel"/>
    <w:tmpl w:val="58C2974A"/>
    <w:lvl w:ilvl="0" w:tplc="97C62884">
      <w:start w:val="1"/>
      <w:numFmt w:val="bullet"/>
      <w:lvlText w:val="•"/>
      <w:lvlJc w:val="left"/>
      <w:pPr>
        <w:tabs>
          <w:tab w:val="num" w:pos="720"/>
        </w:tabs>
        <w:ind w:left="720" w:hanging="360"/>
      </w:pPr>
      <w:rPr>
        <w:rFonts w:ascii="Arial" w:hAnsi="Arial" w:hint="default"/>
      </w:rPr>
    </w:lvl>
    <w:lvl w:ilvl="1" w:tplc="93B4DE62" w:tentative="1">
      <w:start w:val="1"/>
      <w:numFmt w:val="bullet"/>
      <w:lvlText w:val="•"/>
      <w:lvlJc w:val="left"/>
      <w:pPr>
        <w:tabs>
          <w:tab w:val="num" w:pos="1440"/>
        </w:tabs>
        <w:ind w:left="1440" w:hanging="360"/>
      </w:pPr>
      <w:rPr>
        <w:rFonts w:ascii="Arial" w:hAnsi="Arial" w:hint="default"/>
      </w:rPr>
    </w:lvl>
    <w:lvl w:ilvl="2" w:tplc="0CB85CB0" w:tentative="1">
      <w:start w:val="1"/>
      <w:numFmt w:val="bullet"/>
      <w:lvlText w:val="•"/>
      <w:lvlJc w:val="left"/>
      <w:pPr>
        <w:tabs>
          <w:tab w:val="num" w:pos="2160"/>
        </w:tabs>
        <w:ind w:left="2160" w:hanging="360"/>
      </w:pPr>
      <w:rPr>
        <w:rFonts w:ascii="Arial" w:hAnsi="Arial" w:hint="default"/>
      </w:rPr>
    </w:lvl>
    <w:lvl w:ilvl="3" w:tplc="507AE478" w:tentative="1">
      <w:start w:val="1"/>
      <w:numFmt w:val="bullet"/>
      <w:lvlText w:val="•"/>
      <w:lvlJc w:val="left"/>
      <w:pPr>
        <w:tabs>
          <w:tab w:val="num" w:pos="2880"/>
        </w:tabs>
        <w:ind w:left="2880" w:hanging="360"/>
      </w:pPr>
      <w:rPr>
        <w:rFonts w:ascii="Arial" w:hAnsi="Arial" w:hint="default"/>
      </w:rPr>
    </w:lvl>
    <w:lvl w:ilvl="4" w:tplc="7D4E8D8E" w:tentative="1">
      <w:start w:val="1"/>
      <w:numFmt w:val="bullet"/>
      <w:lvlText w:val="•"/>
      <w:lvlJc w:val="left"/>
      <w:pPr>
        <w:tabs>
          <w:tab w:val="num" w:pos="3600"/>
        </w:tabs>
        <w:ind w:left="3600" w:hanging="360"/>
      </w:pPr>
      <w:rPr>
        <w:rFonts w:ascii="Arial" w:hAnsi="Arial" w:hint="default"/>
      </w:rPr>
    </w:lvl>
    <w:lvl w:ilvl="5" w:tplc="F81A93A2" w:tentative="1">
      <w:start w:val="1"/>
      <w:numFmt w:val="bullet"/>
      <w:lvlText w:val="•"/>
      <w:lvlJc w:val="left"/>
      <w:pPr>
        <w:tabs>
          <w:tab w:val="num" w:pos="4320"/>
        </w:tabs>
        <w:ind w:left="4320" w:hanging="360"/>
      </w:pPr>
      <w:rPr>
        <w:rFonts w:ascii="Arial" w:hAnsi="Arial" w:hint="default"/>
      </w:rPr>
    </w:lvl>
    <w:lvl w:ilvl="6" w:tplc="22AC7804" w:tentative="1">
      <w:start w:val="1"/>
      <w:numFmt w:val="bullet"/>
      <w:lvlText w:val="•"/>
      <w:lvlJc w:val="left"/>
      <w:pPr>
        <w:tabs>
          <w:tab w:val="num" w:pos="5040"/>
        </w:tabs>
        <w:ind w:left="5040" w:hanging="360"/>
      </w:pPr>
      <w:rPr>
        <w:rFonts w:ascii="Arial" w:hAnsi="Arial" w:hint="default"/>
      </w:rPr>
    </w:lvl>
    <w:lvl w:ilvl="7" w:tplc="CCD80ABC" w:tentative="1">
      <w:start w:val="1"/>
      <w:numFmt w:val="bullet"/>
      <w:lvlText w:val="•"/>
      <w:lvlJc w:val="left"/>
      <w:pPr>
        <w:tabs>
          <w:tab w:val="num" w:pos="5760"/>
        </w:tabs>
        <w:ind w:left="5760" w:hanging="360"/>
      </w:pPr>
      <w:rPr>
        <w:rFonts w:ascii="Arial" w:hAnsi="Arial" w:hint="default"/>
      </w:rPr>
    </w:lvl>
    <w:lvl w:ilvl="8" w:tplc="2EFE4E48" w:tentative="1">
      <w:start w:val="1"/>
      <w:numFmt w:val="bullet"/>
      <w:lvlText w:val="•"/>
      <w:lvlJc w:val="left"/>
      <w:pPr>
        <w:tabs>
          <w:tab w:val="num" w:pos="6480"/>
        </w:tabs>
        <w:ind w:left="6480" w:hanging="360"/>
      </w:pPr>
      <w:rPr>
        <w:rFonts w:ascii="Arial" w:hAnsi="Arial" w:hint="default"/>
      </w:rPr>
    </w:lvl>
  </w:abstractNum>
  <w:abstractNum w:abstractNumId="3">
    <w:nsid w:val="76D10680"/>
    <w:multiLevelType w:val="hybridMultilevel"/>
    <w:tmpl w:val="50705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61299"/>
    <w:rsid w:val="00027302"/>
    <w:rsid w:val="000274AB"/>
    <w:rsid w:val="00030796"/>
    <w:rsid w:val="00082D4B"/>
    <w:rsid w:val="000F689B"/>
    <w:rsid w:val="00152A46"/>
    <w:rsid w:val="001542DA"/>
    <w:rsid w:val="00175DB0"/>
    <w:rsid w:val="00192279"/>
    <w:rsid w:val="001E2579"/>
    <w:rsid w:val="001F5B95"/>
    <w:rsid w:val="002323FC"/>
    <w:rsid w:val="00246FB7"/>
    <w:rsid w:val="002C6AC4"/>
    <w:rsid w:val="002E5B5E"/>
    <w:rsid w:val="00305A99"/>
    <w:rsid w:val="00325888"/>
    <w:rsid w:val="00343685"/>
    <w:rsid w:val="00350E43"/>
    <w:rsid w:val="003610DE"/>
    <w:rsid w:val="003707F2"/>
    <w:rsid w:val="003A24A4"/>
    <w:rsid w:val="00426FD0"/>
    <w:rsid w:val="00431D53"/>
    <w:rsid w:val="00446701"/>
    <w:rsid w:val="00461299"/>
    <w:rsid w:val="004E21D6"/>
    <w:rsid w:val="004E45E7"/>
    <w:rsid w:val="00514CE9"/>
    <w:rsid w:val="005326EC"/>
    <w:rsid w:val="005552A2"/>
    <w:rsid w:val="00565FA4"/>
    <w:rsid w:val="00575C53"/>
    <w:rsid w:val="00582F7A"/>
    <w:rsid w:val="005A2339"/>
    <w:rsid w:val="005E4A63"/>
    <w:rsid w:val="005E71AA"/>
    <w:rsid w:val="005E736F"/>
    <w:rsid w:val="005F57D5"/>
    <w:rsid w:val="005F7DC7"/>
    <w:rsid w:val="00617F98"/>
    <w:rsid w:val="00642FD2"/>
    <w:rsid w:val="00656FBF"/>
    <w:rsid w:val="00675FAB"/>
    <w:rsid w:val="00693DFA"/>
    <w:rsid w:val="00705B5B"/>
    <w:rsid w:val="0071347A"/>
    <w:rsid w:val="00714127"/>
    <w:rsid w:val="00740EEB"/>
    <w:rsid w:val="0075788B"/>
    <w:rsid w:val="007758D8"/>
    <w:rsid w:val="007B00ED"/>
    <w:rsid w:val="00841E14"/>
    <w:rsid w:val="00884B8B"/>
    <w:rsid w:val="008D5A6A"/>
    <w:rsid w:val="008D5F2F"/>
    <w:rsid w:val="0091514A"/>
    <w:rsid w:val="009B5768"/>
    <w:rsid w:val="009B7D24"/>
    <w:rsid w:val="009E0FFD"/>
    <w:rsid w:val="009F719A"/>
    <w:rsid w:val="00A32B4C"/>
    <w:rsid w:val="00A662B0"/>
    <w:rsid w:val="00AA4542"/>
    <w:rsid w:val="00B56D60"/>
    <w:rsid w:val="00B77E55"/>
    <w:rsid w:val="00B82F48"/>
    <w:rsid w:val="00B87CD3"/>
    <w:rsid w:val="00B91CC3"/>
    <w:rsid w:val="00B925FB"/>
    <w:rsid w:val="00BB7AD5"/>
    <w:rsid w:val="00BC43F0"/>
    <w:rsid w:val="00C13D78"/>
    <w:rsid w:val="00C1544D"/>
    <w:rsid w:val="00C239D3"/>
    <w:rsid w:val="00C23D15"/>
    <w:rsid w:val="00C33F13"/>
    <w:rsid w:val="00C861E6"/>
    <w:rsid w:val="00CD772B"/>
    <w:rsid w:val="00D24255"/>
    <w:rsid w:val="00D709A2"/>
    <w:rsid w:val="00D80280"/>
    <w:rsid w:val="00D868B0"/>
    <w:rsid w:val="00D8769F"/>
    <w:rsid w:val="00DC6DEA"/>
    <w:rsid w:val="00E82BD8"/>
    <w:rsid w:val="00EC2971"/>
    <w:rsid w:val="00F1009E"/>
    <w:rsid w:val="00F43F24"/>
    <w:rsid w:val="00F55FD6"/>
    <w:rsid w:val="00F66B49"/>
    <w:rsid w:val="00FD0B1A"/>
    <w:rsid w:val="00FF6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C4"/>
    <w:rPr>
      <w:sz w:val="24"/>
      <w:szCs w:val="24"/>
    </w:rPr>
  </w:style>
  <w:style w:type="paragraph" w:styleId="1">
    <w:name w:val="heading 1"/>
    <w:basedOn w:val="a"/>
    <w:next w:val="a"/>
    <w:link w:val="10"/>
    <w:qFormat/>
    <w:rsid w:val="002C6AC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6AC4"/>
    <w:pPr>
      <w:keepNext/>
      <w:tabs>
        <w:tab w:val="left" w:pos="5400"/>
      </w:tabs>
      <w:ind w:left="348"/>
      <w:outlineLvl w:val="1"/>
    </w:pPr>
    <w:rPr>
      <w:i/>
      <w:iCs/>
      <w:sz w:val="28"/>
    </w:rPr>
  </w:style>
  <w:style w:type="paragraph" w:styleId="3">
    <w:name w:val="heading 3"/>
    <w:basedOn w:val="a"/>
    <w:next w:val="a"/>
    <w:link w:val="30"/>
    <w:qFormat/>
    <w:rsid w:val="002C6AC4"/>
    <w:pPr>
      <w:keepNext/>
      <w:ind w:left="4500"/>
      <w:outlineLvl w:val="2"/>
    </w:pPr>
    <w:rPr>
      <w:sz w:val="32"/>
    </w:rPr>
  </w:style>
  <w:style w:type="paragraph" w:styleId="4">
    <w:name w:val="heading 4"/>
    <w:basedOn w:val="a"/>
    <w:next w:val="a"/>
    <w:link w:val="40"/>
    <w:qFormat/>
    <w:rsid w:val="002C6AC4"/>
    <w:pPr>
      <w:keepNext/>
      <w:spacing w:line="360" w:lineRule="auto"/>
      <w:ind w:left="4502"/>
      <w:outlineLvl w:val="3"/>
    </w:pPr>
    <w:rPr>
      <w:b/>
      <w:bCs/>
      <w:sz w:val="28"/>
    </w:rPr>
  </w:style>
  <w:style w:type="paragraph" w:styleId="5">
    <w:name w:val="heading 5"/>
    <w:basedOn w:val="a"/>
    <w:next w:val="a"/>
    <w:link w:val="50"/>
    <w:qFormat/>
    <w:rsid w:val="002C6AC4"/>
    <w:pPr>
      <w:keepNext/>
      <w:jc w:val="center"/>
      <w:outlineLvl w:val="4"/>
    </w:pPr>
    <w:rPr>
      <w:b/>
      <w:sz w:val="28"/>
      <w:szCs w:val="28"/>
    </w:rPr>
  </w:style>
  <w:style w:type="paragraph" w:styleId="6">
    <w:name w:val="heading 6"/>
    <w:basedOn w:val="a"/>
    <w:next w:val="a"/>
    <w:link w:val="60"/>
    <w:qFormat/>
    <w:rsid w:val="002C6AC4"/>
    <w:pPr>
      <w:keepNext/>
      <w:jc w:val="right"/>
      <w:outlineLvl w:val="5"/>
    </w:pPr>
    <w:rPr>
      <w:b/>
      <w:bCs/>
      <w:sz w:val="28"/>
      <w:szCs w:val="28"/>
    </w:rPr>
  </w:style>
  <w:style w:type="paragraph" w:styleId="7">
    <w:name w:val="heading 7"/>
    <w:basedOn w:val="a"/>
    <w:next w:val="a"/>
    <w:link w:val="70"/>
    <w:qFormat/>
    <w:rsid w:val="002C6AC4"/>
    <w:pPr>
      <w:keepNext/>
      <w:ind w:firstLine="720"/>
      <w:jc w:val="both"/>
      <w:outlineLvl w:val="6"/>
    </w:pPr>
    <w:rPr>
      <w:bCs/>
      <w:i/>
      <w:sz w:val="28"/>
      <w:szCs w:val="28"/>
    </w:rPr>
  </w:style>
  <w:style w:type="paragraph" w:styleId="8">
    <w:name w:val="heading 8"/>
    <w:basedOn w:val="a"/>
    <w:next w:val="a"/>
    <w:link w:val="80"/>
    <w:qFormat/>
    <w:rsid w:val="002C6AC4"/>
    <w:pPr>
      <w:keepNext/>
      <w:jc w:val="right"/>
      <w:outlineLvl w:val="7"/>
    </w:pPr>
    <w:rPr>
      <w:i/>
      <w:sz w:val="28"/>
      <w:szCs w:val="28"/>
    </w:rPr>
  </w:style>
  <w:style w:type="paragraph" w:styleId="9">
    <w:name w:val="heading 9"/>
    <w:basedOn w:val="a"/>
    <w:next w:val="a"/>
    <w:link w:val="90"/>
    <w:qFormat/>
    <w:rsid w:val="002C6AC4"/>
    <w:pPr>
      <w:keepNext/>
      <w:ind w:firstLine="900"/>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AC4"/>
    <w:rPr>
      <w:rFonts w:ascii="Arial" w:hAnsi="Arial" w:cs="Arial"/>
      <w:b/>
      <w:bCs/>
      <w:kern w:val="32"/>
      <w:sz w:val="32"/>
      <w:szCs w:val="32"/>
    </w:rPr>
  </w:style>
  <w:style w:type="character" w:customStyle="1" w:styleId="20">
    <w:name w:val="Заголовок 2 Знак"/>
    <w:basedOn w:val="a0"/>
    <w:link w:val="2"/>
    <w:rsid w:val="002C6AC4"/>
    <w:rPr>
      <w:i/>
      <w:iCs/>
      <w:sz w:val="28"/>
      <w:szCs w:val="24"/>
    </w:rPr>
  </w:style>
  <w:style w:type="character" w:customStyle="1" w:styleId="30">
    <w:name w:val="Заголовок 3 Знак"/>
    <w:basedOn w:val="a0"/>
    <w:link w:val="3"/>
    <w:rsid w:val="002C6AC4"/>
    <w:rPr>
      <w:sz w:val="32"/>
      <w:szCs w:val="24"/>
    </w:rPr>
  </w:style>
  <w:style w:type="character" w:customStyle="1" w:styleId="40">
    <w:name w:val="Заголовок 4 Знак"/>
    <w:basedOn w:val="a0"/>
    <w:link w:val="4"/>
    <w:rsid w:val="002C6AC4"/>
    <w:rPr>
      <w:b/>
      <w:bCs/>
      <w:sz w:val="28"/>
      <w:szCs w:val="24"/>
    </w:rPr>
  </w:style>
  <w:style w:type="character" w:customStyle="1" w:styleId="50">
    <w:name w:val="Заголовок 5 Знак"/>
    <w:basedOn w:val="a0"/>
    <w:link w:val="5"/>
    <w:rsid w:val="002C6AC4"/>
    <w:rPr>
      <w:b/>
      <w:sz w:val="28"/>
      <w:szCs w:val="28"/>
    </w:rPr>
  </w:style>
  <w:style w:type="character" w:customStyle="1" w:styleId="60">
    <w:name w:val="Заголовок 6 Знак"/>
    <w:basedOn w:val="a0"/>
    <w:link w:val="6"/>
    <w:rsid w:val="002C6AC4"/>
    <w:rPr>
      <w:b/>
      <w:bCs/>
      <w:sz w:val="28"/>
      <w:szCs w:val="28"/>
    </w:rPr>
  </w:style>
  <w:style w:type="character" w:customStyle="1" w:styleId="70">
    <w:name w:val="Заголовок 7 Знак"/>
    <w:basedOn w:val="a0"/>
    <w:link w:val="7"/>
    <w:rsid w:val="002C6AC4"/>
    <w:rPr>
      <w:bCs/>
      <w:i/>
      <w:sz w:val="28"/>
      <w:szCs w:val="28"/>
    </w:rPr>
  </w:style>
  <w:style w:type="character" w:customStyle="1" w:styleId="80">
    <w:name w:val="Заголовок 8 Знак"/>
    <w:basedOn w:val="a0"/>
    <w:link w:val="8"/>
    <w:rsid w:val="002C6AC4"/>
    <w:rPr>
      <w:i/>
      <w:sz w:val="28"/>
      <w:szCs w:val="28"/>
    </w:rPr>
  </w:style>
  <w:style w:type="character" w:customStyle="1" w:styleId="90">
    <w:name w:val="Заголовок 9 Знак"/>
    <w:basedOn w:val="a0"/>
    <w:link w:val="9"/>
    <w:rsid w:val="002C6AC4"/>
    <w:rPr>
      <w:b/>
      <w:sz w:val="28"/>
      <w:szCs w:val="28"/>
    </w:rPr>
  </w:style>
  <w:style w:type="paragraph" w:styleId="a3">
    <w:name w:val="Title"/>
    <w:basedOn w:val="a"/>
    <w:link w:val="a4"/>
    <w:qFormat/>
    <w:rsid w:val="002C6AC4"/>
    <w:pPr>
      <w:jc w:val="center"/>
    </w:pPr>
    <w:rPr>
      <w:sz w:val="28"/>
    </w:rPr>
  </w:style>
  <w:style w:type="character" w:customStyle="1" w:styleId="a4">
    <w:name w:val="Название Знак"/>
    <w:basedOn w:val="a0"/>
    <w:link w:val="a3"/>
    <w:rsid w:val="002C6AC4"/>
    <w:rPr>
      <w:sz w:val="28"/>
      <w:szCs w:val="24"/>
    </w:rPr>
  </w:style>
  <w:style w:type="paragraph" w:styleId="a5">
    <w:name w:val="List Paragraph"/>
    <w:basedOn w:val="a"/>
    <w:uiPriority w:val="34"/>
    <w:qFormat/>
    <w:rsid w:val="00D868B0"/>
    <w:pPr>
      <w:ind w:left="720"/>
      <w:contextualSpacing/>
    </w:pPr>
  </w:style>
  <w:style w:type="paragraph" w:styleId="a6">
    <w:name w:val="Balloon Text"/>
    <w:basedOn w:val="a"/>
    <w:link w:val="a7"/>
    <w:uiPriority w:val="99"/>
    <w:semiHidden/>
    <w:unhideWhenUsed/>
    <w:rsid w:val="00617F98"/>
    <w:rPr>
      <w:rFonts w:ascii="Tahoma" w:hAnsi="Tahoma" w:cs="Tahoma"/>
      <w:sz w:val="16"/>
      <w:szCs w:val="16"/>
    </w:rPr>
  </w:style>
  <w:style w:type="character" w:customStyle="1" w:styleId="a7">
    <w:name w:val="Текст выноски Знак"/>
    <w:basedOn w:val="a0"/>
    <w:link w:val="a6"/>
    <w:uiPriority w:val="99"/>
    <w:semiHidden/>
    <w:rsid w:val="00617F98"/>
    <w:rPr>
      <w:rFonts w:ascii="Tahoma" w:hAnsi="Tahoma" w:cs="Tahoma"/>
      <w:sz w:val="16"/>
      <w:szCs w:val="16"/>
    </w:rPr>
  </w:style>
  <w:style w:type="paragraph" w:styleId="a8">
    <w:name w:val="Normal (Web)"/>
    <w:basedOn w:val="a"/>
    <w:uiPriority w:val="99"/>
    <w:unhideWhenUsed/>
    <w:rsid w:val="00617F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3319617">
      <w:bodyDiv w:val="1"/>
      <w:marLeft w:val="0"/>
      <w:marRight w:val="0"/>
      <w:marTop w:val="0"/>
      <w:marBottom w:val="0"/>
      <w:divBdr>
        <w:top w:val="none" w:sz="0" w:space="0" w:color="auto"/>
        <w:left w:val="none" w:sz="0" w:space="0" w:color="auto"/>
        <w:bottom w:val="none" w:sz="0" w:space="0" w:color="auto"/>
        <w:right w:val="none" w:sz="0" w:space="0" w:color="auto"/>
      </w:divBdr>
      <w:divsChild>
        <w:div w:id="1298796026">
          <w:marLeft w:val="547"/>
          <w:marRight w:val="0"/>
          <w:marTop w:val="154"/>
          <w:marBottom w:val="0"/>
          <w:divBdr>
            <w:top w:val="none" w:sz="0" w:space="0" w:color="auto"/>
            <w:left w:val="none" w:sz="0" w:space="0" w:color="auto"/>
            <w:bottom w:val="none" w:sz="0" w:space="0" w:color="auto"/>
            <w:right w:val="none" w:sz="0" w:space="0" w:color="auto"/>
          </w:divBdr>
        </w:div>
      </w:divsChild>
    </w:div>
    <w:div w:id="1096363568">
      <w:bodyDiv w:val="1"/>
      <w:marLeft w:val="0"/>
      <w:marRight w:val="0"/>
      <w:marTop w:val="0"/>
      <w:marBottom w:val="0"/>
      <w:divBdr>
        <w:top w:val="none" w:sz="0" w:space="0" w:color="auto"/>
        <w:left w:val="none" w:sz="0" w:space="0" w:color="auto"/>
        <w:bottom w:val="none" w:sz="0" w:space="0" w:color="auto"/>
        <w:right w:val="none" w:sz="0" w:space="0" w:color="auto"/>
      </w:divBdr>
      <w:divsChild>
        <w:div w:id="1993487245">
          <w:marLeft w:val="547"/>
          <w:marRight w:val="0"/>
          <w:marTop w:val="125"/>
          <w:marBottom w:val="0"/>
          <w:divBdr>
            <w:top w:val="none" w:sz="0" w:space="0" w:color="auto"/>
            <w:left w:val="none" w:sz="0" w:space="0" w:color="auto"/>
            <w:bottom w:val="none" w:sz="0" w:space="0" w:color="auto"/>
            <w:right w:val="none" w:sz="0" w:space="0" w:color="auto"/>
          </w:divBdr>
        </w:div>
      </w:divsChild>
    </w:div>
    <w:div w:id="1174490890">
      <w:bodyDiv w:val="1"/>
      <w:marLeft w:val="0"/>
      <w:marRight w:val="0"/>
      <w:marTop w:val="0"/>
      <w:marBottom w:val="0"/>
      <w:divBdr>
        <w:top w:val="none" w:sz="0" w:space="0" w:color="auto"/>
        <w:left w:val="none" w:sz="0" w:space="0" w:color="auto"/>
        <w:bottom w:val="none" w:sz="0" w:space="0" w:color="auto"/>
        <w:right w:val="none" w:sz="0" w:space="0" w:color="auto"/>
      </w:divBdr>
    </w:div>
    <w:div w:id="15060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983D-60CD-41F9-8EB3-AEA41331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3069</Words>
  <Characters>17495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23</cp:revision>
  <cp:lastPrinted>2010-04-11T16:32:00Z</cp:lastPrinted>
  <dcterms:created xsi:type="dcterms:W3CDTF">2009-11-22T15:15:00Z</dcterms:created>
  <dcterms:modified xsi:type="dcterms:W3CDTF">2013-01-06T20:29:00Z</dcterms:modified>
</cp:coreProperties>
</file>