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FE30A8" w:rsidRPr="00FD3C39" w:rsidTr="00FD3C39">
        <w:tc>
          <w:tcPr>
            <w:tcW w:w="5528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H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D3C39">
              <w:rPr>
                <w:b/>
                <w:sz w:val="28"/>
                <w:szCs w:val="28"/>
                <w:lang w:val="en-US"/>
              </w:rPr>
              <w:t>SO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Сульфат магния</w:t>
            </w:r>
          </w:p>
        </w:tc>
      </w:tr>
      <w:tr w:rsidR="00FE30A8" w:rsidRPr="00FD3C39" w:rsidTr="00FD3C39">
        <w:tc>
          <w:tcPr>
            <w:tcW w:w="5528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E30A8" w:rsidRPr="00FD3C39" w:rsidRDefault="009406DF" w:rsidP="009406D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</w:rPr>
              <w:t>Азотная кислота</w:t>
            </w:r>
            <w:r w:rsidRPr="00FD3C39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Al</w:t>
            </w:r>
            <w:r w:rsidR="00296C62" w:rsidRPr="00FD3C39">
              <w:rPr>
                <w:b/>
                <w:sz w:val="28"/>
                <w:szCs w:val="28"/>
                <w:vertAlign w:val="subscript"/>
              </w:rPr>
              <w:t>2</w:t>
            </w:r>
            <w:r w:rsidRPr="00FD3C39">
              <w:rPr>
                <w:b/>
                <w:sz w:val="28"/>
                <w:szCs w:val="28"/>
                <w:lang w:val="en-US"/>
              </w:rPr>
              <w:t>S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FE30A8" w:rsidRPr="00FD3C39" w:rsidTr="00FD3C39">
        <w:tc>
          <w:tcPr>
            <w:tcW w:w="5528" w:type="dxa"/>
          </w:tcPr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Na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D3C39">
              <w:rPr>
                <w:b/>
                <w:sz w:val="28"/>
                <w:szCs w:val="28"/>
                <w:lang w:val="en-US"/>
              </w:rPr>
              <w:t>CO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Угольная кислота</w:t>
            </w:r>
          </w:p>
        </w:tc>
      </w:tr>
      <w:tr w:rsidR="00FE30A8" w:rsidRPr="00FD3C39" w:rsidTr="00FD3C39">
        <w:tc>
          <w:tcPr>
            <w:tcW w:w="5528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Mg</w:t>
            </w:r>
            <w:r w:rsidR="00E71794" w:rsidRPr="00FD3C39">
              <w:rPr>
                <w:b/>
                <w:sz w:val="28"/>
                <w:szCs w:val="28"/>
                <w:lang w:val="en-US"/>
              </w:rPr>
              <w:t>SO</w:t>
            </w:r>
            <w:r w:rsidR="00E71794" w:rsidRPr="00FD3C39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E71794" w:rsidRPr="00FD3C39" w:rsidRDefault="009406DF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Серная кислота</w:t>
            </w:r>
          </w:p>
        </w:tc>
      </w:tr>
      <w:tr w:rsidR="00FE30A8" w:rsidRPr="00FD3C39" w:rsidTr="00FD3C39">
        <w:tc>
          <w:tcPr>
            <w:tcW w:w="5528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H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D3C39">
              <w:rPr>
                <w:b/>
                <w:sz w:val="28"/>
                <w:szCs w:val="28"/>
                <w:lang w:val="en-US"/>
              </w:rPr>
              <w:t>CO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C62B8" w:rsidRPr="00FD3C39" w:rsidRDefault="00FD3C39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K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D3C39">
              <w:rPr>
                <w:b/>
                <w:sz w:val="28"/>
                <w:szCs w:val="28"/>
              </w:rPr>
              <w:t>РО</w:t>
            </w:r>
            <w:r w:rsidRPr="00FD3C39">
              <w:rPr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FE30A8" w:rsidRPr="00FD3C39" w:rsidTr="00FD3C39">
        <w:tc>
          <w:tcPr>
            <w:tcW w:w="5528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406DF" w:rsidRPr="00FD3C39" w:rsidRDefault="009406DF" w:rsidP="009406DF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Сульфид  алюминия</w:t>
            </w: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E30A8" w:rsidRPr="00FD3C39" w:rsidRDefault="00FE30A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H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D3C39">
              <w:rPr>
                <w:b/>
                <w:sz w:val="28"/>
                <w:szCs w:val="28"/>
                <w:lang w:val="en-US"/>
              </w:rPr>
              <w:t>S</w:t>
            </w: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71794" w:rsidRPr="00FD3C39" w:rsidTr="00FD3C39">
        <w:tc>
          <w:tcPr>
            <w:tcW w:w="5528" w:type="dxa"/>
          </w:tcPr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E71794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Сероводородная кислота</w:t>
            </w: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9406DF" w:rsidRPr="00FD3C39" w:rsidRDefault="009406DF" w:rsidP="009406D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HNO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E71794" w:rsidRPr="00FD3C39" w:rsidRDefault="00E71794" w:rsidP="00FD3C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2B8" w:rsidRPr="00FD3C39" w:rsidTr="00FD3C39">
        <w:tc>
          <w:tcPr>
            <w:tcW w:w="5528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HCI</w:t>
            </w:r>
          </w:p>
        </w:tc>
        <w:tc>
          <w:tcPr>
            <w:tcW w:w="4786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Карбонат натрия</w:t>
            </w: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2B8" w:rsidRPr="00FD3C39" w:rsidTr="00FD3C39">
        <w:tc>
          <w:tcPr>
            <w:tcW w:w="5528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FD3C39" w:rsidRPr="00FD3C39" w:rsidRDefault="00FD3C39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Фосфат калия</w:t>
            </w:r>
          </w:p>
        </w:tc>
        <w:tc>
          <w:tcPr>
            <w:tcW w:w="4786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  <w:r w:rsidRPr="00FD3C39">
              <w:rPr>
                <w:b/>
                <w:sz w:val="28"/>
                <w:szCs w:val="28"/>
              </w:rPr>
              <w:t>Хлорид алюминия</w:t>
            </w:r>
          </w:p>
          <w:p w:rsidR="00FD3C39" w:rsidRPr="00FD3C39" w:rsidRDefault="00FD3C39" w:rsidP="00FD3C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2B8" w:rsidRPr="00FD3C39" w:rsidTr="00FD3C39">
        <w:tc>
          <w:tcPr>
            <w:tcW w:w="5528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C39">
              <w:rPr>
                <w:b/>
                <w:sz w:val="28"/>
                <w:szCs w:val="28"/>
                <w:lang w:val="en-US"/>
              </w:rPr>
              <w:t>AICI</w:t>
            </w:r>
            <w:r w:rsidRPr="00FD3C3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DC62B8" w:rsidRPr="00FD3C39" w:rsidRDefault="00DC62B8" w:rsidP="00FD3C39">
            <w:pPr>
              <w:jc w:val="center"/>
              <w:rPr>
                <w:b/>
                <w:sz w:val="28"/>
                <w:szCs w:val="28"/>
              </w:rPr>
            </w:pPr>
          </w:p>
          <w:p w:rsidR="00296C62" w:rsidRPr="00FD3C39" w:rsidRDefault="00296C62" w:rsidP="00FD3C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3C39">
              <w:rPr>
                <w:b/>
                <w:sz w:val="28"/>
                <w:szCs w:val="28"/>
              </w:rPr>
              <w:t>Хлороводородная</w:t>
            </w:r>
            <w:proofErr w:type="spellEnd"/>
            <w:r w:rsidRPr="00FD3C39">
              <w:rPr>
                <w:b/>
                <w:sz w:val="28"/>
                <w:szCs w:val="28"/>
              </w:rPr>
              <w:t xml:space="preserve">  кислота</w:t>
            </w:r>
          </w:p>
          <w:p w:rsidR="00296C62" w:rsidRPr="00FD3C39" w:rsidRDefault="00296C62" w:rsidP="00FD3C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EED" w:rsidRPr="00FD3C39" w:rsidRDefault="00455EED" w:rsidP="00FD3C39">
      <w:pPr>
        <w:jc w:val="center"/>
        <w:rPr>
          <w:b/>
          <w:sz w:val="28"/>
          <w:szCs w:val="28"/>
          <w:lang w:val="en-US"/>
        </w:rPr>
      </w:pPr>
    </w:p>
    <w:sectPr w:rsidR="00455EED" w:rsidRPr="00FD3C39" w:rsidSect="00B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A8"/>
    <w:rsid w:val="00296C62"/>
    <w:rsid w:val="00455EED"/>
    <w:rsid w:val="009406DF"/>
    <w:rsid w:val="00BB4D2A"/>
    <w:rsid w:val="00DC62B8"/>
    <w:rsid w:val="00E71794"/>
    <w:rsid w:val="00FD3C39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2</cp:revision>
  <dcterms:created xsi:type="dcterms:W3CDTF">2011-01-24T20:06:00Z</dcterms:created>
  <dcterms:modified xsi:type="dcterms:W3CDTF">2011-02-02T12:10:00Z</dcterms:modified>
</cp:coreProperties>
</file>